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新版外科医生实习工作总结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前言】外科医生实习工作总结多篇为的会员投稿推荐，但愿对你的学习工作带来帮助。众所周知，医学生见习是由一名学生成长为一名合格医生的必经之路，是将课堂中所学的知识与临床工作相结合的过程。在医院里面提前感受见习的氛围，真正到医学领域去实践，找出...</w:t>
      </w:r>
    </w:p>
    <w:p>
      <w:pPr>
        <w:ind w:left="0" w:right="0" w:firstLine="560"/>
        <w:spacing w:before="450" w:after="450" w:line="312" w:lineRule="auto"/>
      </w:pPr>
      <w:r>
        <w:rPr>
          <w:rFonts w:ascii="宋体" w:hAnsi="宋体" w:eastAsia="宋体" w:cs="宋体"/>
          <w:color w:val="000"/>
          <w:sz w:val="28"/>
          <w:szCs w:val="28"/>
        </w:rPr>
        <w:t xml:space="preserve">【前言】外科医生实习工作总结多篇为的会员投稿推荐，但愿对你的学习工作带来帮助。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w:t>
      </w:r>
    </w:p>
    <w:p>
      <w:pPr>
        <w:ind w:left="0" w:right="0" w:firstLine="560"/>
        <w:spacing w:before="450" w:after="450" w:line="312" w:lineRule="auto"/>
      </w:pPr>
      <w:r>
        <w:rPr>
          <w:rFonts w:ascii="宋体" w:hAnsi="宋体" w:eastAsia="宋体" w:cs="宋体"/>
          <w:color w:val="000"/>
          <w:sz w:val="28"/>
          <w:szCs w:val="28"/>
        </w:rPr>
        <w:t xml:space="preserve">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 在本科实习中，带教老师还讲了怎么戴手套、穿手术衣，给病人换药时怎么消毒、怎么拿钳子等 。于20_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 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2025-05-02T03:25:22+08:00</dcterms:created>
  <dcterms:modified xsi:type="dcterms:W3CDTF">2025-05-02T03:25:22+08:00</dcterms:modified>
</cp:coreProperties>
</file>

<file path=docProps/custom.xml><?xml version="1.0" encoding="utf-8"?>
<Properties xmlns="http://schemas.openxmlformats.org/officeDocument/2006/custom-properties" xmlns:vt="http://schemas.openxmlformats.org/officeDocument/2006/docPropsVTypes"/>
</file>