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202_总务护士工作总结</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总务护士工作总结五篇大家有看过总务护士工作总结吗？回顾过去一年的工作和生活，我们不如来个工作总结以对过去工作做个分析和借鉴。下面小编给大家分享20_总务护士工作总结，希望能够帮助大家!120_总务护士工作总结20__年在院领导的正确指...</w:t>
      </w:r>
    </w:p>
    <w:p>
      <w:pPr>
        <w:ind w:left="0" w:right="0" w:firstLine="560"/>
        <w:spacing w:before="450" w:after="450" w:line="312" w:lineRule="auto"/>
      </w:pPr>
      <w:r>
        <w:rPr>
          <w:rFonts w:ascii="宋体" w:hAnsi="宋体" w:eastAsia="宋体" w:cs="宋体"/>
          <w:color w:val="000"/>
          <w:sz w:val="28"/>
          <w:szCs w:val="28"/>
        </w:rPr>
        <w:t xml:space="preserve">20_总务护士工作总结五篇</w:t>
      </w:r>
    </w:p>
    <w:p>
      <w:pPr>
        <w:ind w:left="0" w:right="0" w:firstLine="560"/>
        <w:spacing w:before="450" w:after="450" w:line="312" w:lineRule="auto"/>
      </w:pPr>
      <w:r>
        <w:rPr>
          <w:rFonts w:ascii="宋体" w:hAnsi="宋体" w:eastAsia="宋体" w:cs="宋体"/>
          <w:color w:val="000"/>
          <w:sz w:val="28"/>
          <w:szCs w:val="28"/>
        </w:rPr>
        <w:t xml:space="preserve">大家有看过总务护士工作总结吗？回顾过去一年的工作和生活，我们不如来个工作总结以对过去工作做个分析和借鉴。下面小编给大家分享20_总务护士工作总结，希望能够帮助大家!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120_总务护士工作总结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220_总务护士工作总结</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320_总务护士工作总结</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420_总务护士工作总结</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x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520_总务护士工作总结</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2025-05-07T05:19:15+08:00</dcterms:created>
  <dcterms:modified xsi:type="dcterms:W3CDTF">2025-05-07T05:19:15+08:00</dcterms:modified>
</cp:coreProperties>
</file>

<file path=docProps/custom.xml><?xml version="1.0" encoding="utf-8"?>
<Properties xmlns="http://schemas.openxmlformats.org/officeDocument/2006/custom-properties" xmlns:vt="http://schemas.openxmlformats.org/officeDocument/2006/docPropsVTypes"/>
</file>