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w:t>
      </w:r>
    </w:p>
    <w:p>
      <w:pPr>
        <w:ind w:left="0" w:right="0" w:firstLine="560"/>
        <w:spacing w:before="450" w:after="450" w:line="312" w:lineRule="auto"/>
      </w:pPr>
      <w:r>
        <w:rPr>
          <w:rFonts w:ascii="宋体" w:hAnsi="宋体" w:eastAsia="宋体" w:cs="宋体"/>
          <w:color w:val="000"/>
          <w:sz w:val="28"/>
          <w:szCs w:val="28"/>
        </w:rPr>
        <w:t xml:space="preserve">上半年财务个人工作总结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上半年财务个人工作总结1</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上半年财务个人工作总结2</w:t>
      </w:r>
    </w:p>
    <w:p>
      <w:pPr>
        <w:ind w:left="0" w:right="0" w:firstLine="560"/>
        <w:spacing w:before="450" w:after="450" w:line="312" w:lineRule="auto"/>
      </w:pPr>
      <w:r>
        <w:rPr>
          <w:rFonts w:ascii="宋体" w:hAnsi="宋体" w:eastAsia="宋体" w:cs="宋体"/>
          <w:color w:val="000"/>
          <w:sz w:val="28"/>
          <w:szCs w:val="28"/>
        </w:rPr>
        <w:t xml:space="preserve">　　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　　光阴如梭，20xx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XX集团提出“树标兵、学先进、促发展、争效益”活动、润发机械又一度成为整个集团的标兵企业，“XX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上半年财务个人工作总结3</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上半年财务个人工作总结4</w:t>
      </w:r>
    </w:p>
    <w:p>
      <w:pPr>
        <w:ind w:left="0" w:right="0" w:firstLine="560"/>
        <w:spacing w:before="450" w:after="450" w:line="312" w:lineRule="auto"/>
      </w:pPr>
      <w:r>
        <w:rPr>
          <w:rFonts w:ascii="宋体" w:hAnsi="宋体" w:eastAsia="宋体" w:cs="宋体"/>
          <w:color w:val="000"/>
          <w:sz w:val="28"/>
          <w:szCs w:val="28"/>
        </w:rPr>
        <w:t xml:space="preserve">　　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&gt;　　一、发挥资金中心调控作用</w:t>
      </w:r>
    </w:p>
    <w:p>
      <w:pPr>
        <w:ind w:left="0" w:right="0" w:firstLine="560"/>
        <w:spacing w:before="450" w:after="450" w:line="312" w:lineRule="auto"/>
      </w:pPr>
      <w:r>
        <w:rPr>
          <w:rFonts w:ascii="宋体" w:hAnsi="宋体" w:eastAsia="宋体" w:cs="宋体"/>
          <w:color w:val="000"/>
          <w:sz w:val="28"/>
          <w:szCs w:val="28"/>
        </w:rPr>
        <w:t xml:space="preserve">　　加大公司直营在建项目的资金拨付力度和速度，除外三项目略有节余外，其他工程均按技经原则和资金预算，及时分配和支付工程预收款和进度款；采取委贷和担保等方式，解决xx公司、xx机械厂和xx建筑公司等单位贷款到期偿付和续借工作；追加和新增综合授信额度，为xx公司等子公司提供综合授信担保，减少子公司各类保函出具的资金占用量；统筹考虑xx公司等单位大型施工机具增置的资金需求；为xx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　　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　　二、做好产权登记管理工作</w:t>
      </w:r>
    </w:p>
    <w:p>
      <w:pPr>
        <w:ind w:left="0" w:right="0" w:firstLine="560"/>
        <w:spacing w:before="450" w:after="450" w:line="312" w:lineRule="auto"/>
      </w:pPr>
      <w:r>
        <w:rPr>
          <w:rFonts w:ascii="宋体" w:hAnsi="宋体" w:eastAsia="宋体" w:cs="宋体"/>
          <w:color w:val="000"/>
          <w:sz w:val="28"/>
          <w:szCs w:val="28"/>
        </w:rPr>
        <w:t xml:space="preserve">　　上半年度，财务部根据公司施工机械落实会议的决议，按照年初新增固定资产的预算安排，组织实施和拨付了xxxx万元专款购置大型施工机械的款项，并协调解决已交付使用超重设备的尾款，进一步增强和改善所属企业的施工能力和资产质量。此外，在产权管理中，按照xx公司的要求，做好产权登记工作。该项工作的组织实施有别于以往年度，xx公司递延资本级次，直接审定xx及所属企业的产权资料；产权信息资料要求十分详细，目前，该项工作已经通过xx公司的审核，但仍有包括建筑公司下属的宏程公司、xx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&gt;　　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　　上半年度，财务部根据xx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　　在日常核算管理中，重点探讨针对公司xx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　　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上半年财务个人工作总结5</w:t>
      </w:r>
    </w:p>
    <w:p>
      <w:pPr>
        <w:ind w:left="0" w:right="0" w:firstLine="560"/>
        <w:spacing w:before="450" w:after="450" w:line="312" w:lineRule="auto"/>
      </w:pPr>
      <w:r>
        <w:rPr>
          <w:rFonts w:ascii="宋体" w:hAnsi="宋体" w:eastAsia="宋体" w:cs="宋体"/>
          <w:color w:val="000"/>
          <w:sz w:val="28"/>
          <w:szCs w:val="28"/>
        </w:rPr>
        <w:t xml:space="preserve">　　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　　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　　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　　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上半年财务个人工作总结6</w:t>
      </w:r>
    </w:p>
    <w:p>
      <w:pPr>
        <w:ind w:left="0" w:right="0" w:firstLine="560"/>
        <w:spacing w:before="450" w:after="450" w:line="312" w:lineRule="auto"/>
      </w:pPr>
      <w:r>
        <w:rPr>
          <w:rFonts w:ascii="宋体" w:hAnsi="宋体" w:eastAsia="宋体" w:cs="宋体"/>
          <w:color w:val="000"/>
          <w:sz w:val="28"/>
          <w:szCs w:val="28"/>
        </w:rPr>
        <w:t xml:space="preserve">　　200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&gt;一、经营目标完成情况</w:t>
      </w:r>
    </w:p>
    <w:p>
      <w:pPr>
        <w:ind w:left="0" w:right="0" w:firstLine="560"/>
        <w:spacing w:before="450" w:after="450" w:line="312" w:lineRule="auto"/>
      </w:pPr>
      <w:r>
        <w:rPr>
          <w:rFonts w:ascii="宋体" w:hAnsi="宋体" w:eastAsia="宋体" w:cs="宋体"/>
          <w:color w:val="000"/>
          <w:sz w:val="28"/>
          <w:szCs w:val="28"/>
        </w:rPr>
        <w:t xml:space="preserve">　　1-6月主要经济指标完成情况表</w:t>
      </w:r>
    </w:p>
    <w:p>
      <w:pPr>
        <w:ind w:left="0" w:right="0" w:firstLine="560"/>
        <w:spacing w:before="450" w:after="450" w:line="312" w:lineRule="auto"/>
      </w:pPr>
      <w:r>
        <w:rPr>
          <w:rFonts w:ascii="宋体" w:hAnsi="宋体" w:eastAsia="宋体" w:cs="宋体"/>
          <w:color w:val="000"/>
          <w:sz w:val="28"/>
          <w:szCs w:val="28"/>
        </w:rPr>
        <w:t xml:space="preserve">　　&gt;二、做好清产核资实施工作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&gt;三、做好工程财务管理工作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&gt;四、完善大财务管理工作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&gt;200x年下半年财务工作打算：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上半年财务个人工作总结7</w:t>
      </w:r>
    </w:p>
    <w:p>
      <w:pPr>
        <w:ind w:left="0" w:right="0" w:firstLine="560"/>
        <w:spacing w:before="450" w:after="450" w:line="312" w:lineRule="auto"/>
      </w:pPr>
      <w:r>
        <w:rPr>
          <w:rFonts w:ascii="宋体" w:hAnsi="宋体" w:eastAsia="宋体" w:cs="宋体"/>
          <w:color w:val="000"/>
          <w:sz w:val="28"/>
          <w:szCs w:val="28"/>
        </w:rPr>
        <w:t xml:space="preserve">　　时光如水，岁月如歌，转眼间，20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　　&gt;一、以人为本抓管理，夯实基础促工作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全系统实现收入xx万元，占年度预算x%，比上年增长x%；其中：市局收入xx万元，占年度预算x%，比上年增长x%；</w:t>
      </w:r>
    </w:p>
    <w:p>
      <w:pPr>
        <w:ind w:left="0" w:right="0" w:firstLine="560"/>
        <w:spacing w:before="450" w:after="450" w:line="312" w:lineRule="auto"/>
      </w:pPr>
      <w:r>
        <w:rPr>
          <w:rFonts w:ascii="宋体" w:hAnsi="宋体" w:eastAsia="宋体" w:cs="宋体"/>
          <w:color w:val="000"/>
          <w:sz w:val="28"/>
          <w:szCs w:val="28"/>
        </w:rPr>
        <w:t xml:space="preserve">　　全系统实现支出xx万元，占年度预算的x%，比上年同期增长x%；其中：市局支出xx万元，占年度预算x%，比上年同期上升x%；县级局支出xx万元，占年度预算xx%，比上年同期上升x%；</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&gt;三、20xx年下半年工作任务</w:t>
      </w:r>
    </w:p>
    <w:p>
      <w:pPr>
        <w:ind w:left="0" w:right="0" w:firstLine="560"/>
        <w:spacing w:before="450" w:after="450" w:line="312" w:lineRule="auto"/>
      </w:pPr>
      <w:r>
        <w:rPr>
          <w:rFonts w:ascii="宋体" w:hAnsi="宋体" w:eastAsia="宋体" w:cs="宋体"/>
          <w:color w:val="000"/>
          <w:sz w:val="28"/>
          <w:szCs w:val="28"/>
        </w:rPr>
        <w:t xml:space="preserve">　　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　　2。认真编制好全系统的财务总预算工作。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2025-08-06T16:03:04+08:00</dcterms:created>
  <dcterms:modified xsi:type="dcterms:W3CDTF">2025-08-06T16:03:04+08:00</dcterms:modified>
</cp:coreProperties>
</file>

<file path=docProps/custom.xml><?xml version="1.0" encoding="utf-8"?>
<Properties xmlns="http://schemas.openxmlformats.org/officeDocument/2006/custom-properties" xmlns:vt="http://schemas.openxmlformats.org/officeDocument/2006/docPropsVTypes"/>
</file>