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工商局个人年终总结</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工商局个人年终总结（精选16篇）工商局个人年终总结 篇1 202_年是我人生中经历丰富多彩的一年，在这一年中，我深切的感受到局领导的关心培养以及同事们的热情帮助，较好的完成了自己所承担的各项工作。在这一年里我着重在以下几个方面严格要求自己，...</w:t>
      </w:r>
    </w:p>
    <w:p>
      <w:pPr>
        <w:ind w:left="0" w:right="0" w:firstLine="560"/>
        <w:spacing w:before="450" w:after="450" w:line="312" w:lineRule="auto"/>
      </w:pPr>
      <w:r>
        <w:rPr>
          <w:rFonts w:ascii="宋体" w:hAnsi="宋体" w:eastAsia="宋体" w:cs="宋体"/>
          <w:color w:val="000"/>
          <w:sz w:val="28"/>
          <w:szCs w:val="28"/>
        </w:rPr>
        <w:t xml:space="preserve">工商局个人年终总结（精选16篇）</w:t>
      </w:r>
    </w:p>
    <w:p>
      <w:pPr>
        <w:ind w:left="0" w:right="0" w:firstLine="560"/>
        <w:spacing w:before="450" w:after="450" w:line="312" w:lineRule="auto"/>
      </w:pPr>
      <w:r>
        <w:rPr>
          <w:rFonts w:ascii="宋体" w:hAnsi="宋体" w:eastAsia="宋体" w:cs="宋体"/>
          <w:color w:val="000"/>
          <w:sz w:val="28"/>
          <w:szCs w:val="28"/>
        </w:rPr>
        <w:t xml:space="preserve">工商局个人年终总结 篇1</w:t>
      </w:r>
    </w:p>
    <w:p>
      <w:pPr>
        <w:ind w:left="0" w:right="0" w:firstLine="560"/>
        <w:spacing w:before="450" w:after="450" w:line="312" w:lineRule="auto"/>
      </w:pPr>
      <w:r>
        <w:rPr>
          <w:rFonts w:ascii="宋体" w:hAnsi="宋体" w:eastAsia="宋体" w:cs="宋体"/>
          <w:color w:val="000"/>
          <w:sz w:val="28"/>
          <w:szCs w:val="28"/>
        </w:rPr>
        <w:t xml:space="preserve">202_年是我人生中经历丰富多彩的一年，在这一年中，我深切的感受到局领导的关心培养以及同事们的热情帮助，较好的完成了自己所承担的各项工作。在这一年里我着重在以下几个方面严格要求自己，不断的提高自己的各项素质。</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这一年来，我一直将理论学习作为自身的重要任务，自觉做到勤学多想，努力增强党性观念，提高思想政治素质，牢固树立马克思主义的世界观、人生观、价值观，保持良好的道德风尚。始终坚持以科学发展观的重要思想为指导，认真贯彻党的xx大和中国共产党中央委员会第十七次全国人民代表大会精神,提高自己的党性认识，保持党员的先进性。讲政治、顾大局，牢固树立全心全意为人民服务的宗旨和正确的世界观、人生观、价值观。自觉运用科学理论武装头脑、指导实践，加强创新意识、发展意识和服务意识，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二、努力提高自身的实际工作能力，把学习的成果运用到实际工作中去，通过实践指导学习，循序渐进的提高自身的工作能力。</w:t>
      </w:r>
    </w:p>
    <w:p>
      <w:pPr>
        <w:ind w:left="0" w:right="0" w:firstLine="560"/>
        <w:spacing w:before="450" w:after="450" w:line="312" w:lineRule="auto"/>
      </w:pPr>
      <w:r>
        <w:rPr>
          <w:rFonts w:ascii="宋体" w:hAnsi="宋体" w:eastAsia="宋体" w:cs="宋体"/>
          <w:color w:val="000"/>
          <w:sz w:val="28"/>
          <w:szCs w:val="28"/>
        </w:rPr>
        <w:t xml:space="preserve">经过今年的工作，我对工商行政管理工作有了更深层次的认识。通过领导的言传身教、精心培养和同事的支持帮助、密切配合下，我学会了一些处理问题的方法和工作技巧。随着所接触工作面的增大，对工作的认识也不断加深，我深深感到加强自身学习、提高自身素质的紧迫性，因此在工作的同时我不断的通过自我学习来提高自己的工作能力。平时有针对地学习一些专业知识、法律知识、信息化知识以及工商部门的法律规范、规章制度，以此来弥补自己知识的不足。同时向周围的同志学习，工作中始终保持谦虚谨慎、虚心求教的态度，主动向领导、同事们请教，学习他们任劳任怨、求真务实的工作作风和处理问题的方法，把所学的知识运用于实际工作中，在实践中检验所学知识，查找不足，提高自己，防止和克服浅尝辄止、一知半解的倾向，在基层学好真本领，练好真功夫。</w:t>
      </w:r>
    </w:p>
    <w:p>
      <w:pPr>
        <w:ind w:left="0" w:right="0" w:firstLine="560"/>
        <w:spacing w:before="450" w:after="450" w:line="312" w:lineRule="auto"/>
      </w:pPr>
      <w:r>
        <w:rPr>
          <w:rFonts w:ascii="宋体" w:hAnsi="宋体" w:eastAsia="宋体" w:cs="宋体"/>
          <w:color w:val="000"/>
          <w:sz w:val="28"/>
          <w:szCs w:val="28"/>
        </w:rPr>
        <w:t xml:space="preserve">三、勤勉尽责，爱岗敬业，立足本职工作，努力提高自身的工作水平和工作能力。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工商行政管理工作是一项面广点多的工作，针对这一情况，我积极的研究学习各类有关工商行政管理工作的书籍杂志。到单位工作以来通过各种渠道翻阅了大量的专业期刊杂志如《工商行政管理》、《河北工商》、《中国工商报》等，并有针对的在实际工作中结合老同志们的工作方法加以学习比较，努力的探求市场监管、打假维权等工作的行之有效的方法。在日常的工作中时刻从严要求自己，认真遵守县局制定的各项规章制度，努力提高工作效率和工作质量，服务群众，做好工作，没有无故迟到、早退的现象，始终坚守在工作岗位上，认认真真的履行好自己的职责，不怕吃苦受累，勇于接受各种复杂局面的挑战，努力的解决工作中遇到的新情况和新问题，通过努力不断的提高自身的监管水平、执法水平和服务水平，不断在工作中开创新业绩创造新辉煌。</w:t>
      </w:r>
    </w:p>
    <w:p>
      <w:pPr>
        <w:ind w:left="0" w:right="0" w:firstLine="560"/>
        <w:spacing w:before="450" w:after="450" w:line="312" w:lineRule="auto"/>
      </w:pPr>
      <w:r>
        <w:rPr>
          <w:rFonts w:ascii="宋体" w:hAnsi="宋体" w:eastAsia="宋体" w:cs="宋体"/>
          <w:color w:val="000"/>
          <w:sz w:val="28"/>
          <w:szCs w:val="28"/>
        </w:rPr>
        <w:t xml:space="preserve">四、在生活作风方面，我勤俭节约，牢记“两个务必”。</w:t>
      </w:r>
    </w:p>
    <w:p>
      <w:pPr>
        <w:ind w:left="0" w:right="0" w:firstLine="560"/>
        <w:spacing w:before="450" w:after="450" w:line="312" w:lineRule="auto"/>
      </w:pPr>
      <w:r>
        <w:rPr>
          <w:rFonts w:ascii="宋体" w:hAnsi="宋体" w:eastAsia="宋体" w:cs="宋体"/>
          <w:color w:val="000"/>
          <w:sz w:val="28"/>
          <w:szCs w:val="28"/>
        </w:rPr>
        <w:t xml:space="preserve">带头反对铺张浪费和大手大脚，带头抵制拜金主义、享乐主义。培养良好的生活作风和健康的生活情趣，讲操守，重品行，保持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五、防微杜渐，廉洁自律，长思贪欲之害，常怀律己之心。</w:t>
      </w:r>
    </w:p>
    <w:p>
      <w:pPr>
        <w:ind w:left="0" w:right="0" w:firstLine="560"/>
        <w:spacing w:before="450" w:after="450" w:line="312" w:lineRule="auto"/>
      </w:pPr>
      <w:r>
        <w:rPr>
          <w:rFonts w:ascii="宋体" w:hAnsi="宋体" w:eastAsia="宋体" w:cs="宋体"/>
          <w:color w:val="000"/>
          <w:sz w:val="28"/>
          <w:szCs w:val="28"/>
        </w:rPr>
        <w:t xml:space="preserve">平时工作和生活中时刻以“六五八”禁令的要求来约束自己，使自己时刻保持清醒的头脑。在廉政建设中始终对自己高标准、严要求，时刻做到自重、自醒、自警、自励，自觉加强党性修养。通过加强自身的建设，进一步坚定了全心全意为人民服务的宗旨观念，把廉政建设变成自觉行动，贯穿于日常工作始终，坚决做到立党为公，执法为民，自觉抑制不正之风和贪腐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在工作还存在许多不足和问题。诸如学习欠深入，知识不够全面;有时工作标准不够高，要求不够严，只求过得去，不求过得硬，缺乏敢做敢为的创新意识等等。这些问题和不足，我决心在今后的工作中认真克服，努力改进。做一名令组织放心、群众满意、自我骄傲的合格的公务员。</w:t>
      </w:r>
    </w:p>
    <w:p>
      <w:pPr>
        <w:ind w:left="0" w:right="0" w:firstLine="560"/>
        <w:spacing w:before="450" w:after="450" w:line="312" w:lineRule="auto"/>
      </w:pPr>
      <w:r>
        <w:rPr>
          <w:rFonts w:ascii="宋体" w:hAnsi="宋体" w:eastAsia="宋体" w:cs="宋体"/>
          <w:color w:val="000"/>
          <w:sz w:val="28"/>
          <w:szCs w:val="28"/>
        </w:rPr>
        <w:t xml:space="preserve">工商局个人年终总结 篇2</w:t>
      </w:r>
    </w:p>
    <w:p>
      <w:pPr>
        <w:ind w:left="0" w:right="0" w:firstLine="560"/>
        <w:spacing w:before="450" w:after="450" w:line="312" w:lineRule="auto"/>
      </w:pPr>
      <w:r>
        <w:rPr>
          <w:rFonts w:ascii="宋体" w:hAnsi="宋体" w:eastAsia="宋体" w:cs="宋体"/>
          <w:color w:val="000"/>
          <w:sz w:val="28"/>
          <w:szCs w:val="28"/>
        </w:rPr>
        <w:t xml:space="preserve">20xx年，在县委、县政府和市工商局的正确领导下，我局扎实推进工商登记制度改革，认真履行监管职责，提高认识，鼓足干劲，较好地完成各项工作，为完成全年目标任务奠定了坚实的基础。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工商机关的基本职责是市场监管，根本目的是服务发展。我局以服务全县经济社会科学跨越发展为目标，以优化营商环境为着力点，围绕释放改革红利、激发市场活力，努力营造宽松平等的准入环境、公平竞争的市场环境、安全放心的消费环境。</w:t>
      </w:r>
    </w:p>
    <w:p>
      <w:pPr>
        <w:ind w:left="0" w:right="0" w:firstLine="560"/>
        <w:spacing w:before="450" w:after="450" w:line="312" w:lineRule="auto"/>
      </w:pPr>
      <w:r>
        <w:rPr>
          <w:rFonts w:ascii="宋体" w:hAnsi="宋体" w:eastAsia="宋体" w:cs="宋体"/>
          <w:color w:val="000"/>
          <w:sz w:val="28"/>
          <w:szCs w:val="28"/>
        </w:rPr>
        <w:t xml:space="preserve">(一)推进工商登记制度改革，营造宽松平等的准入环境。一要积极推进工商注册制度便利化。</w:t>
      </w:r>
    </w:p>
    <w:p>
      <w:pPr>
        <w:ind w:left="0" w:right="0" w:firstLine="560"/>
        <w:spacing w:before="450" w:after="450" w:line="312" w:lineRule="auto"/>
      </w:pPr>
      <w:r>
        <w:rPr>
          <w:rFonts w:ascii="宋体" w:hAnsi="宋体" w:eastAsia="宋体" w:cs="宋体"/>
          <w:color w:val="000"/>
          <w:sz w:val="28"/>
          <w:szCs w:val="28"/>
        </w:rPr>
        <w:t xml:space="preserve">我局积极稳妥推进“先照后证”，不断优化窗口服务。今年以来，我局新登记各类市场主体2408户，资本总额183494.48万元。其中，内资企业15户，同比增长66.7%，注册资本36352万元，同比减少29.6%;私营企业419户，同比增长224.8%，注册资本138287万元，同比增长162.2%;个体工商户1897户，同比减少20.2%;农民专业合作社77户，同比增长63.8%，资本额8855.48万元，同比增长32.4%。二要用好用活各项支持促进政策。继续大力推进“个转企”，今年前10月实现145户个体工商户升级为企业，预计年内可实现203户个体工商户升级为企业，提前一年完成三年任务;立足我县农业大县的特点，积极支持发展家庭农场、农民专业合作联合社，大力推进家庭经营、集体经营、合作经营等共同发展的农业经营方式创新，今年以来，我局新登记农庄、庄园9家，新增农产品注册商标10件;办理动产抵押登记7件、股权出质9件，帮助企业融资2.1亿元。</w:t>
      </w:r>
    </w:p>
    <w:p>
      <w:pPr>
        <w:ind w:left="0" w:right="0" w:firstLine="560"/>
        <w:spacing w:before="450" w:after="450" w:line="312" w:lineRule="auto"/>
      </w:pPr>
      <w:r>
        <w:rPr>
          <w:rFonts w:ascii="宋体" w:hAnsi="宋体" w:eastAsia="宋体" w:cs="宋体"/>
          <w:color w:val="000"/>
          <w:sz w:val="28"/>
          <w:szCs w:val="28"/>
        </w:rPr>
        <w:t xml:space="preserve">(二)深化监管执法机制创新，营造公平竞争的市场环境。</w:t>
      </w:r>
    </w:p>
    <w:p>
      <w:pPr>
        <w:ind w:left="0" w:right="0" w:firstLine="560"/>
        <w:spacing w:before="450" w:after="450" w:line="312" w:lineRule="auto"/>
      </w:pPr>
      <w:r>
        <w:rPr>
          <w:rFonts w:ascii="宋体" w:hAnsi="宋体" w:eastAsia="宋体" w:cs="宋体"/>
          <w:color w:val="000"/>
          <w:sz w:val="28"/>
          <w:szCs w:val="28"/>
        </w:rPr>
        <w:t xml:space="preserve">在当前体制改革、职责划转和商事登记制度改革的大背景下，如何做到“宽进”基础上的“严管”，是工商部门面临的一项重大课题。</w:t>
      </w:r>
    </w:p>
    <w:p>
      <w:pPr>
        <w:ind w:left="0" w:right="0" w:firstLine="560"/>
        <w:spacing w:before="450" w:after="450" w:line="312" w:lineRule="auto"/>
      </w:pPr>
      <w:r>
        <w:rPr>
          <w:rFonts w:ascii="宋体" w:hAnsi="宋体" w:eastAsia="宋体" w:cs="宋体"/>
          <w:color w:val="000"/>
          <w:sz w:val="28"/>
          <w:szCs w:val="28"/>
        </w:rPr>
        <w:t xml:space="preserve">1、突出强化重点领域监管执法。继续加强对商业贿赂、虚假宣传、“傍名牌”等不正当竞争行为的整治，查处“傍名牌”案件12件、不正当竞争案件2件;及时提醒和纠正驰名商标的不规范使用行为，深入开展打击违法广告专项行动，查处违法广告案件3件;紧绷食品安全这根弦，抽检食品样品40个批次，严厉打击销售假冒食品行为和不履行经营者义务行为，及时纠正桂阳太和辣业在食品包装标识上擅自使用工商盾牌徽记违法行为，查处食品案件14件，查获假冒“同仁堂”国公酒三件、假冒“旺旺碎冰冰”果味饮料1100多根;深入开展红盾护农行动，抽检成品油、农资样品26个批次，其中成品油18个，农资8个，查处涉农案件7件;以规范市场主体发展推进商事登记制度改革为重点，对无照经营行为开展劝导整治集中行动，查处无照案件19件。</w:t>
      </w:r>
    </w:p>
    <w:p>
      <w:pPr>
        <w:ind w:left="0" w:right="0" w:firstLine="560"/>
        <w:spacing w:before="450" w:after="450" w:line="312" w:lineRule="auto"/>
      </w:pPr>
      <w:r>
        <w:rPr>
          <w:rFonts w:ascii="宋体" w:hAnsi="宋体" w:eastAsia="宋体" w:cs="宋体"/>
          <w:color w:val="000"/>
          <w:sz w:val="28"/>
          <w:szCs w:val="28"/>
        </w:rPr>
        <w:t xml:space="preserve">2、健全完善信用监管机制。信用是市场经济的“基石”。我局以市场主体信用信息公示系统建设为基础，在县电视台、政府门户网、新闻网、桂阳手机报公示企业年报工作，积极引导市场主体报送并公示企业信息。目前，全县99户市场主体已申报年报，其中，内资企业22户，私营企业31户，个体工商户47户;积极落实上级关于市场主体违法行为公示的部署，公示市场主体违法行为79条，受理并答复群众违法行为公开申请2件;积极开展网络经营主体普查，建立网络经济户口1418家。</w:t>
      </w:r>
    </w:p>
    <w:p>
      <w:pPr>
        <w:ind w:left="0" w:right="0" w:firstLine="560"/>
        <w:spacing w:before="450" w:after="450" w:line="312" w:lineRule="auto"/>
      </w:pPr>
      <w:r>
        <w:rPr>
          <w:rFonts w:ascii="宋体" w:hAnsi="宋体" w:eastAsia="宋体" w:cs="宋体"/>
          <w:color w:val="000"/>
          <w:sz w:val="28"/>
          <w:szCs w:val="28"/>
        </w:rPr>
        <w:t xml:space="preserve">3、健全完善行政执法工作机制。适应工商行政管理体制调整形势，强化对执法办案的指导和督查力度，及时帮助基层解决执法办案中出现的疑难问题;不断完善执法办案联动协作机制，拓展执法办案的深度和广度，解决好案件类型单一、部分领域执法不够到位的问题。今年来，我局联合教育、药监、卫生等部门开展校园周边食品安全专项行动4次;联合文化、公安等部门开展取缔无证无照网吧专项整治，取缔无证无照网吧2家;与烟草部门联合执法、信息共享，查获各类涉烟违法案件56件，查获假冒卷烟8200支。</w:t>
      </w:r>
    </w:p>
    <w:p>
      <w:pPr>
        <w:ind w:left="0" w:right="0" w:firstLine="560"/>
        <w:spacing w:before="450" w:after="450" w:line="312" w:lineRule="auto"/>
      </w:pPr>
      <w:r>
        <w:rPr>
          <w:rFonts w:ascii="宋体" w:hAnsi="宋体" w:eastAsia="宋体" w:cs="宋体"/>
          <w:color w:val="000"/>
          <w:sz w:val="28"/>
          <w:szCs w:val="28"/>
        </w:rPr>
        <w:t xml:space="preserve">(三)依法保护消费者合法权益，营造安全放心的消费环境。</w:t>
      </w:r>
    </w:p>
    <w:p>
      <w:pPr>
        <w:ind w:left="0" w:right="0" w:firstLine="560"/>
        <w:spacing w:before="450" w:after="450" w:line="312" w:lineRule="auto"/>
      </w:pPr>
      <w:r>
        <w:rPr>
          <w:rFonts w:ascii="宋体" w:hAnsi="宋体" w:eastAsia="宋体" w:cs="宋体"/>
          <w:color w:val="000"/>
          <w:sz w:val="28"/>
          <w:szCs w:val="28"/>
        </w:rPr>
        <w:t xml:space="preserve">做好消费维权工作是工商部门的重要使命。我局以贯彻新修改的《消费者权益保护法》为契机，进一步更新维权理念、创新维权方式、完善维权机制，提升消费维权工作水平。继续加强与县长公开电话的“无缝连接”，出台了《县长公开电话(县长信箱)来件来电办理制度》和《领导值班制度》，今年来，我局受理县长公开电话来电、群众来件共11件，办结11件，办结率100%，收到感谢信2封;继续完善12315申诉举报网络建设，深化12315“五进”工作，认真开展了“3·15”、“4·26”、“送法下乡”等一系列的宣传活动，成功帮助舂陵江村民、太和镇村民调解烟花伤人事件;今年以来，我局共受理消费者申诉举报126件，其中申诉97件，已调解97件，调解成功率100%，为消费者挽回经济损失100万余元;受理群众举报29件，已办结29件，办结率100%。</w:t>
      </w:r>
    </w:p>
    <w:p>
      <w:pPr>
        <w:ind w:left="0" w:right="0" w:firstLine="560"/>
        <w:spacing w:before="450" w:after="450" w:line="312" w:lineRule="auto"/>
      </w:pPr>
      <w:r>
        <w:rPr>
          <w:rFonts w:ascii="宋体" w:hAnsi="宋体" w:eastAsia="宋体" w:cs="宋体"/>
          <w:color w:val="000"/>
          <w:sz w:val="28"/>
          <w:szCs w:val="28"/>
        </w:rPr>
        <w:t xml:space="preserve">(四)在开拓进取中强筋壮骨，为充分履行工商职能提供坚强保障</w:t>
      </w:r>
    </w:p>
    <w:p>
      <w:pPr>
        <w:ind w:left="0" w:right="0" w:firstLine="560"/>
        <w:spacing w:before="450" w:after="450" w:line="312" w:lineRule="auto"/>
      </w:pPr>
      <w:r>
        <w:rPr>
          <w:rFonts w:ascii="宋体" w:hAnsi="宋体" w:eastAsia="宋体" w:cs="宋体"/>
          <w:color w:val="000"/>
          <w:sz w:val="28"/>
          <w:szCs w:val="28"/>
        </w:rPr>
        <w:t xml:space="preserve">打铁先要自身硬。积极服务全县经济社会发展大局，必须切实加强全县工商机关自身建设。一是扎实开展党的群众路线教育实践活动。根据县委和市工商局的统一部署和安排，我局党组高度重视，将开展好党的群众路线教育实践活动作为全局的一项重要工作来抓，按照“高标定位，走在前列”的要求，迅速行动，精心组织，周密部署，积极投身教育实践活动中。目前，我局正在筹备召开总结会。二是法制培训渐成常态。从侧重单项式培训向专业化、综合性、系统化培训转型。内容重点上，紧扣《消法》、《商标法》、《公司法》、《食品安全法》修订等变化以及商事登记工作，进一步完善多种形式的教育培训方式，运用“红盾道德讲堂”、“党组书记讲党课”、网上行政学院、网络考试系统等方式与平台，大力加强党员干部思想道德教育，提高履职尽职能力与水平，共举办“党组书记讲党课”1期、“道德讲堂”1期、法制培训3期，参加工商总局行政学院网络培训2期。三是领导督查形成制度化。除领导每月督查、对外公示举报电话和邮箱外，我局还出台了《领导值班制度》，每周安排一名局领导值班负责全局作风、信访等方面的工作。目前，已出值班情况通报2期，干部职工上班纪律明显好转。</w:t>
      </w:r>
    </w:p>
    <w:p>
      <w:pPr>
        <w:ind w:left="0" w:right="0" w:firstLine="560"/>
        <w:spacing w:before="450" w:after="450" w:line="312" w:lineRule="auto"/>
      </w:pPr>
      <w:r>
        <w:rPr>
          <w:rFonts w:ascii="宋体" w:hAnsi="宋体" w:eastAsia="宋体" w:cs="宋体"/>
          <w:color w:val="000"/>
          <w:sz w:val="28"/>
          <w:szCs w:val="28"/>
        </w:rPr>
        <w:t xml:space="preserve">同时，我局还配合相关部门开展计生、安全生产、综治、校园周边环境整治、“五小”行业和小餐饮整治百日会战、“三创”、城市提质、治超治限等工作，加大对建整扶贫、助残、教育基金、冰灾重建等方面的资金投入，累计投入资金10万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一是我局将积极争取县委、县政府的大力支持，认真抓好工商体制改革工作;</w:t>
      </w:r>
    </w:p>
    <w:p>
      <w:pPr>
        <w:ind w:left="0" w:right="0" w:firstLine="560"/>
        <w:spacing w:before="450" w:after="450" w:line="312" w:lineRule="auto"/>
      </w:pPr>
      <w:r>
        <w:rPr>
          <w:rFonts w:ascii="宋体" w:hAnsi="宋体" w:eastAsia="宋体" w:cs="宋体"/>
          <w:color w:val="000"/>
          <w:sz w:val="28"/>
          <w:szCs w:val="28"/>
        </w:rPr>
        <w:t xml:space="preserve">二是大力改善基层工商所生活工作、办案条件，提高工商部门执法威信;</w:t>
      </w:r>
    </w:p>
    <w:p>
      <w:pPr>
        <w:ind w:left="0" w:right="0" w:firstLine="560"/>
        <w:spacing w:before="450" w:after="450" w:line="312" w:lineRule="auto"/>
      </w:pPr>
      <w:r>
        <w:rPr>
          <w:rFonts w:ascii="宋体" w:hAnsi="宋体" w:eastAsia="宋体" w:cs="宋体"/>
          <w:color w:val="000"/>
          <w:sz w:val="28"/>
          <w:szCs w:val="28"/>
        </w:rPr>
        <w:t xml:space="preserve">三是努力完成桂阳县委、县政府和市局交办的各项工作任务。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篇3</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20xx年，是全面落实科学发展观，加强党的行政执法能力建设的重要一年。我局在市工商局和开发区党委、管委会的正确领导下，以邓小平理论和 三个代表 重要思想为指导，以争创一流的工作业绩为目标、以队伍教育整顿和保持员先进性教育活动为中心，全局上下团结一心，稳中求进，进中求好，好中求快，不断创新工作思路，巩固、完善工作机制，切实改进工作作风，努力提高工作绩效，为开发区创造公平竞争的市场环境和安全健康的消费环境，作出了积极的贡献，取得了较好的成绩。现就主要工作情况总结</w:t>
      </w:r>
    </w:p>
    <w:p>
      <w:pPr>
        <w:ind w:left="0" w:right="0" w:firstLine="560"/>
        <w:spacing w:before="450" w:after="450" w:line="312" w:lineRule="auto"/>
      </w:pPr>
      <w:r>
        <w:rPr>
          <w:rFonts w:ascii="宋体" w:hAnsi="宋体" w:eastAsia="宋体" w:cs="宋体"/>
          <w:color w:val="000"/>
          <w:sz w:val="28"/>
          <w:szCs w:val="28"/>
        </w:rPr>
        <w:t xml:space="preserve">一、坚持管理与服务并重，着力优化发展环境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1、我们根据上级统一安排，在规定的时间内进行证照年检。全区应检各类企业210 户，实检176 户，注销企业2 户，年检率83 %;应审验个体工商户1109户，实验860户，验照率77%。通过年检，对3 户未按规定办理年检的企业进行了处罚，办理企业变更登记6户，要求10户前置审批许可到期的企业补办了许可证，查处虚假出资案件1起，虚报注册资本案1起，提供虚假验资报告案件1起。做好企业登记注册工作，今年共办理企业登记注册293户，注册资金76507万元。</w:t>
      </w:r>
    </w:p>
    <w:p>
      <w:pPr>
        <w:ind w:left="0" w:right="0" w:firstLine="560"/>
        <w:spacing w:before="450" w:after="450" w:line="312" w:lineRule="auto"/>
      </w:pPr>
      <w:r>
        <w:rPr>
          <w:rFonts w:ascii="宋体" w:hAnsi="宋体" w:eastAsia="宋体" w:cs="宋体"/>
          <w:color w:val="000"/>
          <w:sz w:val="28"/>
          <w:szCs w:val="28"/>
        </w:rPr>
        <w:t xml:space="preserve">2、发展个私经济，提供优质服务。积极引导、扶助个私经济健康发展，我们继续推行 三项制度 ，即首问负责制、政务公开制、承诺服务制。在登记注册服务窗口，为下岗人员开通绿色通道，建立办照联系点制度，对前来办照人员只要手续办齐，即刻可以离开，次日由工商干部亲自送照上门。 针对下岗人员、大学生和退伍军人我们一律按政策优惠，对8 户享受优惠政策的个体户已减免工商规费18288 元。一年来，共青个私经济发展成绩喜人，截至11月底，全区共登记私营企业167户(新增32户)，比去年同期增长23%，注册资金41257万元，个体工商户1505户(新增396户)，比去年同期增长35 %，个私经济从业人员7396人。</w:t>
      </w:r>
    </w:p>
    <w:p>
      <w:pPr>
        <w:ind w:left="0" w:right="0" w:firstLine="560"/>
        <w:spacing w:before="450" w:after="450" w:line="312" w:lineRule="auto"/>
      </w:pPr>
      <w:r>
        <w:rPr>
          <w:rFonts w:ascii="宋体" w:hAnsi="宋体" w:eastAsia="宋体" w:cs="宋体"/>
          <w:color w:val="000"/>
          <w:sz w:val="28"/>
          <w:szCs w:val="28"/>
        </w:rPr>
        <w:t xml:space="preserve">3、充分发挥职能作用，服务地方经济建设。今年，我们采取 急事急办、特事特办、马上就办 的服务措施，为招商引资工作营造良好的环境。一方面优化服务环境，在登记注册服务窗口，从接待咨询、登记注册、受理投诉方面全部实现一厅式办公、一站式服务，继续推行 首问负责制 、 限时办结制 、 局长接待日 等制度，公开办事程序，把办照办事步骤印成 明白纸 ，让投资者一看就懂，力争做到 一次讲清、一趟办成 。另一方面优化执法环境，对外来投资企业和个体工商户在经营中出现的不规范行为，本着以教育为主，处罚为辅的原则，推行市场预警制，发现轻微违章行为及时给予警示，突出引导和教育，全年共发出警示通知书31 份，纠正违法违章行为26 起，使外来投资者在宽松的执法环境中不断发展、不断规范。同时，服务不忘监管，确保监管到位。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二、市场监管突出巡查与办案，整顿和规范市场经济秩序成绩显著，全年查处违法违章案件41起，其中万元以上大要案3起，罚没款15万余元，人均办案2起，人均罚没款7500元。</w:t>
      </w:r>
    </w:p>
    <w:p>
      <w:pPr>
        <w:ind w:left="0" w:right="0" w:firstLine="560"/>
        <w:spacing w:before="450" w:after="450" w:line="312" w:lineRule="auto"/>
      </w:pPr>
      <w:r>
        <w:rPr>
          <w:rFonts w:ascii="宋体" w:hAnsi="宋体" w:eastAsia="宋体" w:cs="宋体"/>
          <w:color w:val="000"/>
          <w:sz w:val="28"/>
          <w:szCs w:val="28"/>
        </w:rPr>
        <w:t xml:space="preserve">1、严把 三关 ，食品市场秩序得到有力整治。紧紧围绕食品安全这条主线，严把商品入市、交易、监管三道关口，主动与卫生、农业、质监、环保等部门沟通协调，寻求合作，避免了单兵作战，解决了工作难点，在食品市场的商品准入工作中形成了合力把关、齐抓共管的有利局面。今年以来，我局在春节等重大节日期间，对全区食品市场开展了五次专项整治行动。北京等地 苏丹红 事件发生后，我局及时开展了专项检查，虽然我区未发现含有 苏丹红 的食品，我局仍加强对相关食品跟踪检查，防止有质量问题的食品流入共青市场 。同时，我局加强对流通领域食品安全检测的检测力度，同时要求较大型商场、市场物业部门配备监测箱，我局市场巡查人员每天一抽检的要求，健全完善了检测制度，使监测工作制度化、操作规范化、检测科学化。一年来，我局在城乡农贸市场共抽检各类蔬菜、食品120个批次，总体合格率达95%以上。退市处理8个批次，涉及商品数量162公斤。查处注水牛肉131公斤，查缴硫磺熏制白木耳10公斤，取缔4处松香拨鸭毛经营点，查处一起制售假冒伪造厂名的板鸭案、一起销售过期变质水果案、一起销售假冒 小糊涂仙 酒案。较好地保证了上市食品及农产品质量，为城乡居民营造了良好的消费环境。</w:t>
      </w:r>
    </w:p>
    <w:p>
      <w:pPr>
        <w:ind w:left="0" w:right="0" w:firstLine="560"/>
        <w:spacing w:before="450" w:after="450" w:line="312" w:lineRule="auto"/>
      </w:pPr>
      <w:r>
        <w:rPr>
          <w:rFonts w:ascii="宋体" w:hAnsi="宋体" w:eastAsia="宋体" w:cs="宋体"/>
          <w:color w:val="000"/>
          <w:sz w:val="28"/>
          <w:szCs w:val="28"/>
        </w:rPr>
        <w:t xml:space="preserve">另外，为进一步加强食品安全监管，做好红盾12315维权进村工作，我局一方面争取开发区党委领导的重视，由开发区组织召开了全区食品安全监管暨红盾12315维权进村工作大会，同时给31个行政村62名维权联络员下发了聘书。另一方面深入每个食品经营户中，与经营者签订《食品安全责任书》，要求经营者严格履行食品质量承诺，不欺诈消费者。在维权点建设中，我们注重抓好两个样板点，工作人员经常深入指导工作，宣传法律法规，细心帮助信息员讲解有关维权知识。维权点的建立，加强了我们与农村消费者的信息沟通，较好地维护了农民的权益。</w:t>
      </w:r>
    </w:p>
    <w:p>
      <w:pPr>
        <w:ind w:left="0" w:right="0" w:firstLine="560"/>
        <w:spacing w:before="450" w:after="450" w:line="312" w:lineRule="auto"/>
      </w:pPr>
      <w:r>
        <w:rPr>
          <w:rFonts w:ascii="宋体" w:hAnsi="宋体" w:eastAsia="宋体" w:cs="宋体"/>
          <w:color w:val="000"/>
          <w:sz w:val="28"/>
          <w:szCs w:val="28"/>
        </w:rPr>
        <w:t xml:space="preserve">2、农资市场秩序得到有效维护。 三农 问题是各级政府非常重视的问题。我局积极开展 红盾护农 行动，先后抽检农资商品 类 个批次，查封不合格化肥 吨，查处农资违法案件3起，罚没款1万元。 此外，我局以实际行动开展 为农护农 ，组织全局党员捐献一天工资购买化肥送到贫困农民手中，帮助困难农民度过春耕播种难关。开展跟踪挂 点护农行动，我局一方面组织人员对全区16户农资经营点进行跟踪检查，严防假冒伪劣农资进入市场。另一方面在辖区三个乡镇农资经营户指定专人挂点督查，督查员与经营者签订不销售假劣农资责任状，有效地维护了农民的利益。</w:t>
      </w:r>
    </w:p>
    <w:p>
      <w:pPr>
        <w:ind w:left="0" w:right="0" w:firstLine="560"/>
        <w:spacing w:before="450" w:after="450" w:line="312" w:lineRule="auto"/>
      </w:pPr>
      <w:r>
        <w:rPr>
          <w:rFonts w:ascii="宋体" w:hAnsi="宋体" w:eastAsia="宋体" w:cs="宋体"/>
          <w:color w:val="000"/>
          <w:sz w:val="28"/>
          <w:szCs w:val="28"/>
        </w:rPr>
        <w:t xml:space="preserve">3、无照经营现象得到有效遏制。在经济快速发展的今天，客观上为无照经营活动提供了土壤和条件。如果任其发展，对市场经济秩序将产生较大危害。为此，我局实行标本兼治，一方面在日常巡查中常抓不懈，督促引导，实行人性化管理，使无照变有照，使违法经营变合法经营。另一方面，我局出重拳、下猛药，于6月份开展了 无照经营专项整治月 活动，该取缔的取缔，该罚款的罚款，该办照的办照，根据不同情况区别对待。1 12月，我局共查处无照经营户43 户，其中督促办照38 户，取缔5户，罚款2.3万元。从而给黑网吧、土法炼制、地下屠宰等祸害无穷的非法无照经营者以沉重打击。</w:t>
      </w:r>
    </w:p>
    <w:p>
      <w:pPr>
        <w:ind w:left="0" w:right="0" w:firstLine="560"/>
        <w:spacing w:before="450" w:after="450" w:line="312" w:lineRule="auto"/>
      </w:pPr>
      <w:r>
        <w:rPr>
          <w:rFonts w:ascii="宋体" w:hAnsi="宋体" w:eastAsia="宋体" w:cs="宋体"/>
          <w:color w:val="000"/>
          <w:sz w:val="28"/>
          <w:szCs w:val="28"/>
        </w:rPr>
        <w:t xml:space="preserve">4、加强商标广告的监管，打击违法行为。积极为企业提供服务，帮助企业新申请注册商标3件，一件为 乔伊芙 ，一件为 宏明祥 ，一件为 依卡哆 ，帮助企业申报著名商标3件。目前，全区共有注册商标118件，其中弛名商标1件，著名商标 件。为保护注册商标专用权，我局加大查处商标侵权力度，从主动深入市场发掘案源到与企业联合打假两种主渠道着手，查处了3起商标侵权案件，罚没款0.97万元。开展 打虚假、树诚信 专项整治活动，严厉打击欺骗和误导消费者的医疗、药品、保健食品违法广告行为，没收、销毁、拆除非法设置、张贴户外广告239条，登记户外广告26件，发展广告经营单位1户，查处违法广告案件3件，罚没款0.5万元。较好地净化了共青广告市场环境。</w:t>
      </w:r>
    </w:p>
    <w:p>
      <w:pPr>
        <w:ind w:left="0" w:right="0" w:firstLine="560"/>
        <w:spacing w:before="450" w:after="450" w:line="312" w:lineRule="auto"/>
      </w:pPr>
      <w:r>
        <w:rPr>
          <w:rFonts w:ascii="宋体" w:hAnsi="宋体" w:eastAsia="宋体" w:cs="宋体"/>
          <w:color w:val="000"/>
          <w:sz w:val="28"/>
          <w:szCs w:val="28"/>
        </w:rPr>
        <w:t xml:space="preserve">三、加大收费制度改革力度，规费收入再创历史新高，全年规费收入140万元，比去年同期增长40%，人均收费达7万元。</w:t>
      </w:r>
    </w:p>
    <w:p>
      <w:pPr>
        <w:ind w:left="0" w:right="0" w:firstLine="560"/>
        <w:spacing w:before="450" w:after="450" w:line="312" w:lineRule="auto"/>
      </w:pPr>
      <w:r>
        <w:rPr>
          <w:rFonts w:ascii="宋体" w:hAnsi="宋体" w:eastAsia="宋体" w:cs="宋体"/>
          <w:color w:val="000"/>
          <w:sz w:val="28"/>
          <w:szCs w:val="28"/>
        </w:rPr>
        <w:t xml:space="preserve">我局从20xx年就开始实行规费主动上门缴费制，取得了较好效果，我局辖区个体工商户有1505户，其中城区就有1200多户，除一个招商金贸广场内200多个体户免交一年管理费外，今年城区应有主动缴费 963户，现主动上门缴费950户，主动上门缴费率98%，规费到位率97%。实施主动缴费前，分局人员基本上在外收费，实施主动缴费制后，分局只安排2人在收费大厅办理个体注册登记和收费工作，占分局总人数的20%，占全局人数的10%。截止11月中旬，我局已完成全年计划140万元。主动缴费制的实施对我局来说，是非常成功的，特别是我局人手少，全局在岗人员只有20人，除局领导和机关人员外，分局同志只有10人，主动缴费制的成功实施，克服了我局人手少，工作难以展开的局面，也基本遏制了收人情费现象。</w:t>
      </w:r>
    </w:p>
    <w:p>
      <w:pPr>
        <w:ind w:left="0" w:right="0" w:firstLine="560"/>
        <w:spacing w:before="450" w:after="450" w:line="312" w:lineRule="auto"/>
      </w:pPr>
      <w:r>
        <w:rPr>
          <w:rFonts w:ascii="宋体" w:hAnsi="宋体" w:eastAsia="宋体" w:cs="宋体"/>
          <w:color w:val="000"/>
          <w:sz w:val="28"/>
          <w:szCs w:val="28"/>
        </w:rPr>
        <w:t xml:space="preserve">四、抓好基础建设，树立工商新形象</w:t>
      </w:r>
    </w:p>
    <w:p>
      <w:pPr>
        <w:ind w:left="0" w:right="0" w:firstLine="560"/>
        <w:spacing w:before="450" w:after="450" w:line="312" w:lineRule="auto"/>
      </w:pPr>
      <w:r>
        <w:rPr>
          <w:rFonts w:ascii="宋体" w:hAnsi="宋体" w:eastAsia="宋体" w:cs="宋体"/>
          <w:color w:val="000"/>
          <w:sz w:val="28"/>
          <w:szCs w:val="28"/>
        </w:rPr>
        <w:t xml:space="preserve">今年，我局采取 抓学习、促提高、换观念、有创新 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1、以先进性教育为切入点，加强行政能力建设。按照上级的统一部署和要求，扎实开展了保持员先进性教育活动。我局及时成立了先进性教育领导小组，制定实施方案和工作计划，重点开展了学习教育、分析评议、整改提高三个阶段的工作。建立了局领导联系点制度、党员个人参加活动登记备案制度和党员结对帮扶制度，并认真对待查找梳理出来的29个问题，及时进行整改，确保先进性教育取得实效，圆满完成了各个阶段的任务。在群众满意度测评中，总体满意率、较满意率达100%。由于成绩突出，被开发区行风评议评为全区第六名。</w:t>
      </w:r>
    </w:p>
    <w:p>
      <w:pPr>
        <w:ind w:left="0" w:right="0" w:firstLine="560"/>
        <w:spacing w:before="450" w:after="450" w:line="312" w:lineRule="auto"/>
      </w:pPr>
      <w:r>
        <w:rPr>
          <w:rFonts w:ascii="宋体" w:hAnsi="宋体" w:eastAsia="宋体" w:cs="宋体"/>
          <w:color w:val="000"/>
          <w:sz w:val="28"/>
          <w:szCs w:val="28"/>
        </w:rPr>
        <w:t xml:space="preserve">2、强化干部职工的思想政治教育，健全政治理论和学习制度。今年，我局加强了对干部职工政治理论教育力度，组织干部职工认真学习和领会 三个代表 重要思想，引导大家树立大局的观念，树立管理就是更好地服务的意识，拓宽思维，把执法监管工作同支持改革开放、支持共青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正确对待信访工作，做到有问题及时查清楚，及时解决，将隐患排除在萌芽阶段，一年来，全局无一人上访和串访，人心稳定。另外，局领导做到主动地关心职工生活，只要职工或者家属中遇到难解问题，局领导都会及时主动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3、抓好队伍建设。按照队伍教育整顿要求，集中人员、集中精力、集中时间进行了认真学习和讨论，做到在学习内容、学习时间、学习效果 上 三落实 。结合省、市纪检会议的要求，我局开展了先进典型的示范教育和反面典型的警示教育，邀请开发区纪委、组织部同志来局讲课，增强了干部职工廉政勤政意识。另外，我局还结合开发区整治经济发展环境工作，在全局开展了 改善经济发展软环境从我做起 的大讨论活动，进一步树立了干部职工的宗旨意识和服务意识。</w:t>
      </w:r>
    </w:p>
    <w:p>
      <w:pPr>
        <w:ind w:left="0" w:right="0" w:firstLine="560"/>
        <w:spacing w:before="450" w:after="450" w:line="312" w:lineRule="auto"/>
      </w:pPr>
      <w:r>
        <w:rPr>
          <w:rFonts w:ascii="宋体" w:hAnsi="宋体" w:eastAsia="宋体" w:cs="宋体"/>
          <w:color w:val="000"/>
          <w:sz w:val="28"/>
          <w:szCs w:val="28"/>
        </w:rPr>
        <w:t xml:space="preserve">4、继续推行首办责任制、服务承诺制、限时办结制，提高了办事效率。深入贯彻《行政处罚法》，我局对基层查处行政执法案件进行了清理，清查了所有案卷档案及经济户口档案，对手续材料不规范的重新规范，做到了案件处罚事实清楚、证据充分、处罚恰当。目前看来，执法状况较好，一年年执法办案41起，其中万元以上大案就有3起，没有一起引起行政诉讼，所有案卷都做到了归档齐全。</w:t>
      </w:r>
    </w:p>
    <w:p>
      <w:pPr>
        <w:ind w:left="0" w:right="0" w:firstLine="560"/>
        <w:spacing w:before="450" w:after="450" w:line="312" w:lineRule="auto"/>
      </w:pPr>
      <w:r>
        <w:rPr>
          <w:rFonts w:ascii="宋体" w:hAnsi="宋体" w:eastAsia="宋体" w:cs="宋体"/>
          <w:color w:val="000"/>
          <w:sz w:val="28"/>
          <w:szCs w:val="28"/>
        </w:rPr>
        <w:t xml:space="preserve">总结一年来的工作，成绩是主要的，但也有不足之处，如：各方面工作发展尚不平衡，科学监管领域还有待于进一步拓宽，自身建设尚需进一步加强与提高等。这些问题，在今后的工作中应该切实加以克服和解决。在新的一年里，我们要与时俱进，全力干事，全面推进工商事业健康发展。</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全面深入贯彻落实党的xx届五中全会精神，以科学发展观为统领，以加强工商行政能力建设为主线，不断巩固和扩大先进性教育成果，高度重视并切实加强干部队伍的学习教育，着力提高我局干部队伍思想政治素质和业务素质，进一步推进我局的机关效能建设;振奋精神，全力干事，依法行政，着力提高干部队伍的服务意识和责任意识。</w:t>
      </w:r>
    </w:p>
    <w:p>
      <w:pPr>
        <w:ind w:left="0" w:right="0" w:firstLine="560"/>
        <w:spacing w:before="450" w:after="450" w:line="312" w:lineRule="auto"/>
      </w:pPr>
      <w:r>
        <w:rPr>
          <w:rFonts w:ascii="宋体" w:hAnsi="宋体" w:eastAsia="宋体" w:cs="宋体"/>
          <w:color w:val="000"/>
          <w:sz w:val="28"/>
          <w:szCs w:val="28"/>
        </w:rPr>
        <w:t xml:space="preserve">2、树立以人为本、秩序为重、预防为主、效能为先的科学监管观，依法行政、执法为民。以食品消费安全和农村维权为重点，深入开展规范和整顿市场经济秩序工作。扎实开展商品准入工程工作，进一步健全完善农村消费维权网络建设;加大市场检测和流通领域商品质量抽检力度，严厉查处打击制售假冒伪劣商品和不正当竞争等严重危害市场经济秩序的行为，切实维护消费者的合法权益，努力打造 平安九江 。</w:t>
      </w:r>
    </w:p>
    <w:p>
      <w:pPr>
        <w:ind w:left="0" w:right="0" w:firstLine="560"/>
        <w:spacing w:before="450" w:after="450" w:line="312" w:lineRule="auto"/>
      </w:pPr>
      <w:r>
        <w:rPr>
          <w:rFonts w:ascii="宋体" w:hAnsi="宋体" w:eastAsia="宋体" w:cs="宋体"/>
          <w:color w:val="000"/>
          <w:sz w:val="28"/>
          <w:szCs w:val="28"/>
        </w:rPr>
        <w:t xml:space="preserve">3、认真贯彻实施《行政许可法》，创新观念，进一步优化窗口服务，全面启动登记注册 一审一核 制度，简化办事程序，降低创业门槛;努力营造更为宽松的市场准入环境，让企业积累更多的无形资产，赋予企业更多的社会资源，全力助动地方经济快速健康发展。认真落实优惠政策，扶持下岗失业人员再就业，为政府分忧。</w:t>
      </w:r>
    </w:p>
    <w:p>
      <w:pPr>
        <w:ind w:left="0" w:right="0" w:firstLine="560"/>
        <w:spacing w:before="450" w:after="450" w:line="312" w:lineRule="auto"/>
      </w:pPr>
      <w:r>
        <w:rPr>
          <w:rFonts w:ascii="宋体" w:hAnsi="宋体" w:eastAsia="宋体" w:cs="宋体"/>
          <w:color w:val="000"/>
          <w:sz w:val="28"/>
          <w:szCs w:val="28"/>
        </w:rPr>
        <w:t xml:space="preserve">4、积极引导企业实施品牌战略，扶持企业做大做强。推荐更多的企业争创著名商标、弛名商标和国家、省级 守合同、重信用 单位。运用工商职能，提升企业的市场竞争力。</w:t>
      </w:r>
    </w:p>
    <w:p>
      <w:pPr>
        <w:ind w:left="0" w:right="0" w:firstLine="560"/>
        <w:spacing w:before="450" w:after="450" w:line="312" w:lineRule="auto"/>
      </w:pPr>
      <w:r>
        <w:rPr>
          <w:rFonts w:ascii="宋体" w:hAnsi="宋体" w:eastAsia="宋体" w:cs="宋体"/>
          <w:color w:val="000"/>
          <w:sz w:val="28"/>
          <w:szCs w:val="28"/>
        </w:rPr>
        <w:t xml:space="preserve">5、进一步加大信息化建设力度，逐步提高全局的信息化水平。</w:t>
      </w:r>
    </w:p>
    <w:p>
      <w:pPr>
        <w:ind w:left="0" w:right="0" w:firstLine="560"/>
        <w:spacing w:before="450" w:after="450" w:line="312" w:lineRule="auto"/>
      </w:pPr>
      <w:r>
        <w:rPr>
          <w:rFonts w:ascii="宋体" w:hAnsi="宋体" w:eastAsia="宋体" w:cs="宋体"/>
          <w:color w:val="000"/>
          <w:sz w:val="28"/>
          <w:szCs w:val="28"/>
        </w:rPr>
        <w:t xml:space="preserve">6、继续做好招商引资工作，采取措施，动员全局干部积极参与，为地方的招商引资项目做好工商登记的事前、事中和事后的服务工作，营造良好的创业投资软环境。</w:t>
      </w:r>
    </w:p>
    <w:p>
      <w:pPr>
        <w:ind w:left="0" w:right="0" w:firstLine="560"/>
        <w:spacing w:before="450" w:after="450" w:line="312" w:lineRule="auto"/>
      </w:pPr>
      <w:r>
        <w:rPr>
          <w:rFonts w:ascii="宋体" w:hAnsi="宋体" w:eastAsia="宋体" w:cs="宋体"/>
          <w:color w:val="000"/>
          <w:sz w:val="28"/>
          <w:szCs w:val="28"/>
        </w:rPr>
        <w:t xml:space="preserve">工商局个人年终总结 篇4</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 制度化、规范化、程序化、法治化 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 资料齐全当场办、资料不齐区别办、紧急项目加班办、重点项目指导办、特殊项目灵活办 。与此同时，我所还就经营户提供场地证明难的问题，与各个行政村负责人进行协调，取得了明显成效。</w:t>
      </w:r>
    </w:p>
    <w:p>
      <w:pPr>
        <w:ind w:left="0" w:right="0" w:firstLine="560"/>
        <w:spacing w:before="450" w:after="450" w:line="312" w:lineRule="auto"/>
      </w:pPr>
      <w:r>
        <w:rPr>
          <w:rFonts w:ascii="宋体" w:hAnsi="宋体" w:eastAsia="宋体" w:cs="宋体"/>
          <w:color w:val="000"/>
          <w:sz w:val="28"/>
          <w:szCs w:val="28"/>
        </w:rPr>
        <w:t xml:space="preserve">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 快速通关 ，切实减轻了企业的年检成本。截至12月31日，应检企业62户，实检61户，年检率98.3%;应验照个体工商户349户，实验照347户，验照率99.4%。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w:t>
      </w:r>
    </w:p>
    <w:p>
      <w:pPr>
        <w:ind w:left="0" w:right="0" w:firstLine="560"/>
        <w:spacing w:before="450" w:after="450" w:line="312" w:lineRule="auto"/>
      </w:pPr>
      <w:r>
        <w:rPr>
          <w:rFonts w:ascii="宋体" w:hAnsi="宋体" w:eastAsia="宋体" w:cs="宋体"/>
          <w:color w:val="000"/>
          <w:sz w:val="28"/>
          <w:szCs w:val="28"/>
        </w:rPr>
        <w:t xml:space="preserve">通过深入宣传《商标法》及知识产权保护方面的法律法规，引导企业树立品牌意识，及时为符合条件的企业注册商标，保护企业权益不受侵害。大力开展 重合同、守信用 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 所不漏组、组不漏户、户不漏项 ，从而大大提高了监管人员的工作热情，提升了无照经营整治工作质量。</w:t>
      </w:r>
    </w:p>
    <w:p>
      <w:pPr>
        <w:ind w:left="0" w:right="0" w:firstLine="560"/>
        <w:spacing w:before="450" w:after="450" w:line="312" w:lineRule="auto"/>
      </w:pPr>
      <w:r>
        <w:rPr>
          <w:rFonts w:ascii="宋体" w:hAnsi="宋体" w:eastAsia="宋体" w:cs="宋体"/>
          <w:color w:val="000"/>
          <w:sz w:val="28"/>
          <w:szCs w:val="28"/>
        </w:rPr>
        <w:t xml:space="preserve">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 百亿送贷 工程，我们分别于3月22日，6月10日在所二楼会议室召开了 百亿送贷 推介会，企业、商户代表62人参加了推介会，我在会上介绍了 百亿送贷 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 红盾护农 专项执法行动。我所采取横幅、标语、宣传单等形式，在全镇广泛开展农资市场管理有关法律法规和农资质量基本知识的宣传，提高经营者守法经营意识和农民识假辨假能力及维权意识。严格落实农资市场 两帐两票一书一卡 、 重要商品入市备案 、 严重不合格商品退市召回 等有关制度。</w:t>
      </w:r>
    </w:p>
    <w:p>
      <w:pPr>
        <w:ind w:left="0" w:right="0" w:firstLine="560"/>
        <w:spacing w:before="450" w:after="450" w:line="312" w:lineRule="auto"/>
      </w:pPr>
      <w:r>
        <w:rPr>
          <w:rFonts w:ascii="宋体" w:hAnsi="宋体" w:eastAsia="宋体" w:cs="宋体"/>
          <w:color w:val="000"/>
          <w:sz w:val="28"/>
          <w:szCs w:val="28"/>
        </w:rPr>
        <w:t xml:space="preserve">强化监管执法，严防假劣农资坑农害农。严查各类假冒伪劣农资产品，加强农资商品质量监测，确保农民群众用上 放心农资 。建立农资连锁经营和农资经营放心店。鼓励和支持信誉好、规模大的农资企业到乡村开展农资连锁经营，促进优质农资进乡入村，开拓、净化城乡农资市场。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 六查六看 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宋体" w:hAnsi="宋体" w:eastAsia="宋体" w:cs="宋体"/>
          <w:color w:val="000"/>
          <w:sz w:val="28"/>
          <w:szCs w:val="28"/>
        </w:rPr>
        <w:t xml:space="preserve">工商局个人年终总结 篇5</w:t>
      </w:r>
    </w:p>
    <w:p>
      <w:pPr>
        <w:ind w:left="0" w:right="0" w:firstLine="560"/>
        <w:spacing w:before="450" w:after="450" w:line="312" w:lineRule="auto"/>
      </w:pPr>
      <w:r>
        <w:rPr>
          <w:rFonts w:ascii="宋体" w:hAnsi="宋体" w:eastAsia="宋体" w:cs="宋体"/>
          <w:color w:val="000"/>
          <w:sz w:val="28"/>
          <w:szCs w:val="28"/>
        </w:rPr>
        <w:t xml:space="preserve">今年对我来说是转折的一年、适应的一年、更是学习的一年，一年来，我始终加强政治理论学习，认真学习 三个代表 及科学发展观的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篇6</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X中全会精神和“三个代表”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岗位大练兵”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一单通”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自觉执行“两个六项禁令”，自觉遵守社会公德和职业道德，严格执行财经纪律，没有以权谋利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工商局个人年终总结 篇7</w:t>
      </w:r>
    </w:p>
    <w:p>
      <w:pPr>
        <w:ind w:left="0" w:right="0" w:firstLine="560"/>
        <w:spacing w:before="450" w:after="450" w:line="312" w:lineRule="auto"/>
      </w:pPr>
      <w:r>
        <w:rPr>
          <w:rFonts w:ascii="宋体" w:hAnsi="宋体" w:eastAsia="宋体" w:cs="宋体"/>
          <w:color w:val="000"/>
          <w:sz w:val="28"/>
          <w:szCs w:val="28"/>
        </w:rPr>
        <w:t xml:space="preserve">20xx年，全省工商系统贯彻工商总局和省委省政府部署，深化商事制度改革，探索事中事后监管，被国务院办公厅作为全国第二次大督查发现的典型经验予以通报表扬。多重改革创新叠加之下，有序推进管理体制调整，切实加强市场监管执法，各项工作取得了新成绩。</w:t>
      </w:r>
    </w:p>
    <w:p>
      <w:pPr>
        <w:ind w:left="0" w:right="0" w:firstLine="560"/>
        <w:spacing w:before="450" w:after="450" w:line="312" w:lineRule="auto"/>
      </w:pPr>
      <w:r>
        <w:rPr>
          <w:rFonts w:ascii="宋体" w:hAnsi="宋体" w:eastAsia="宋体" w:cs="宋体"/>
          <w:color w:val="000"/>
          <w:sz w:val="28"/>
          <w:szCs w:val="28"/>
        </w:rPr>
        <w:t xml:space="preserve">(一)深化商事制度改革,市场准入环境持续优化。发挥广东率先推开商事制度改革优势，以推进“三证合一、一照一码”改革为突破口，进一步激发市场活力，助力营造法治化国际化便利化营商环境。一是率先推进“三证合一、一照一码”改革。联合下发具体操作意见，进行改革整体部署。建立工作联络机制，推动各部门及时出台配套措施，加强改革宣传，确保改革落实到位，9月1日我省比全国提前一个月先行全面推开此项改革，改革措施高质量高效率“落地”。二是有序推进电子营业执照和全程电子化登记管理改革。积极推动广东自贸区开展电子营业执照试点工作，三个片区挂牌伊始同时启用电子营业执照系统。组织召开全省电子化登记系统建设方案论证会，总结试点经验，研究部署在全省推开此项改革。三是扎实推进商事登记其他改革。落实注册资本认缴登记制改革，清理涉及注册资本制度改革的部门规章和规范性文件。推进企业名称登记、住所登记、简易注销程序改革，深化“先照后证”改革，会同省编办启动我省前置审批目录、后置审批目录的修订编制工作。做好CEPA框架下港澳服务贸易的公司由“审批登记制”改为“备案登记制”的登记工作，以及对港澳个体工商户放宽经营范围的登记工作。四是大力扶持中小微企业发展。开发上线小微企业名录系统，形成全省统一的小微企业名录库。开展小微企业宣传月活动，收集、汇总省直各有关部门扶持小微企业发展的政策措施，在系统上进行集中公示，进一步推动扶持政策落实。</w:t>
      </w:r>
    </w:p>
    <w:p>
      <w:pPr>
        <w:ind w:left="0" w:right="0" w:firstLine="560"/>
        <w:spacing w:before="450" w:after="450" w:line="312" w:lineRule="auto"/>
      </w:pPr>
      <w:r>
        <w:rPr>
          <w:rFonts w:ascii="宋体" w:hAnsi="宋体" w:eastAsia="宋体" w:cs="宋体"/>
          <w:color w:val="000"/>
          <w:sz w:val="28"/>
          <w:szCs w:val="28"/>
        </w:rPr>
        <w:t xml:space="preserve">截至20xx年底，全省实有各类市场主体776万户，比去年底分别增长15.2%。全年新登记各类市场主体138.8万户，同比分别增长6.3%。</w:t>
      </w:r>
    </w:p>
    <w:p>
      <w:pPr>
        <w:ind w:left="0" w:right="0" w:firstLine="560"/>
        <w:spacing w:before="450" w:after="450" w:line="312" w:lineRule="auto"/>
      </w:pPr>
      <w:r>
        <w:rPr>
          <w:rFonts w:ascii="宋体" w:hAnsi="宋体" w:eastAsia="宋体" w:cs="宋体"/>
          <w:color w:val="000"/>
          <w:sz w:val="28"/>
          <w:szCs w:val="28"/>
        </w:rPr>
        <w:t xml:space="preserve">(二)探索事中事后监管，信用约束机制初步建立。我们主动适应“宽进严管”需要，探索构建以信用监管为核心的事中事后监管新模式，推动后续监管工作取得阶段性明显成效。一是厘清事中事后监管职责。贯彻落实“谁审批、谁监管，谁主管、谁监管”的原则，推动各地各部门修订监管标准，出台监管办法，落实监管责任。制定出台关于企业年度报告、公示信息抽查和经营异常名录管理的实施细则，进一步规范、统一了全省工作流程。二是全面落实信用公示制度。积极完善企业信用信息公示系统，通过系统公示全省776万市场主体的工商登记管理信息，系统访问量达2.9亿次，成为市场交易的重要支撑。三是探索开展随机抽查机制。全面推行巡查改抽查，着力推行“双随机”抽查机制，促进了监管秩序的形成。四是推进市场诚信建设。全省共有26个市场被工商总局公示为“全国20xx-20xx年度诚信示范市场”，省工商局与广州、深圳、珠海、汕头、东莞、中山、江门、阳江、清远、横琴等11个单位，同时被工商总局作为全国工商系统诚信市场创建工作突出单位予以通报表彰，数量居全国首位。</w:t>
      </w:r>
    </w:p>
    <w:p>
      <w:pPr>
        <w:ind w:left="0" w:right="0" w:firstLine="560"/>
        <w:spacing w:before="450" w:after="450" w:line="312" w:lineRule="auto"/>
      </w:pPr>
      <w:r>
        <w:rPr>
          <w:rFonts w:ascii="宋体" w:hAnsi="宋体" w:eastAsia="宋体" w:cs="宋体"/>
          <w:color w:val="000"/>
          <w:sz w:val="28"/>
          <w:szCs w:val="28"/>
        </w:rPr>
        <w:t xml:space="preserve">(三)强化市场监管执法，公平竞争秩序得以保障。切实担负市场监管主力军作用，一手抓好市场监管体系建设，一手抓好市场监管执法推进，确保全省市场平稳有序。一是协调推进市场监管体系建设。认真履行省“两建”办综合协调工作职责，制定印发了全省市场监管体系建设重点工作，建立了工作情况定期通报制度，强化研讨培训和考核检查，有序推进全省市场监管体系建设。牵头开展《广东省市场监管现代化“十三五”规划》编制工作。 二是完善市场监管立法保障。牵头起草了《广东省商事登记条例》《广东省市场监管条例》，着力巩固现有改革成果，完善市场监管提供法规保障，推动改革继续深入进行。《广东省商事登记条例》已正式颁布并于今年3月1日起实施。三是认真做好竞争执法工作。继续强化执法监管，有力打击了违法行为，规范了市场秩序。围绕市场秩序热点问题，查处了一批典型案件。推动全省创建无传销城市工作，联合查处多宗网络传销、跨境传销案件。综合运用多种行政手段规范直销，维护直销市场平稳有序运行。四是加强网络市场监管。成功申请工商总局授权我省牵头研究建设“全国工商部门跨境电商监管服务系统”，加大网络市场监管综合信息平台建设力度，夯实了“以网管网”基础。开展红盾网剑专项行动，有力查处违法案件。积极加强部门间监管协作，实现监管信息互通、资源共享和监管协同。五是突出重要领域监管。持续深化红盾护农行动，开展流通领域农资商品质量抽检和监管。强化合同行政监管，开展重点行业合同格式条款专项整治，制定推广合同示范文本，加强拍卖活动监管。积极配合主管部门开展安全生产大检查，开展劳动密集型企业消防安全专项治理，组织“安全生产月”活动，认真加强安全督查。</w:t>
      </w:r>
    </w:p>
    <w:p>
      <w:pPr>
        <w:ind w:left="0" w:right="0" w:firstLine="560"/>
        <w:spacing w:before="450" w:after="450" w:line="312" w:lineRule="auto"/>
      </w:pPr>
      <w:r>
        <w:rPr>
          <w:rFonts w:ascii="宋体" w:hAnsi="宋体" w:eastAsia="宋体" w:cs="宋体"/>
          <w:color w:val="000"/>
          <w:sz w:val="28"/>
          <w:szCs w:val="28"/>
        </w:rPr>
        <w:t xml:space="preserve">(四)强化消费维权作用，消费环境得到有效改善。以完善消费维权和社会监督体系为基础，以流通领域商品质量监管为重点，充分发动社会力量共同做好消费维权工作，促进全省消费环境不断改善。一是消费维权综合体系建设不断加强。制定出台《12345投诉举报平台数据标准规范》，推动各地进一步落实投诉举报平台整合。在行业协会、网络交易平台等建立一批消费维权服务站，引导发展专业化的消费维权志愿者队伍。二是流通领域商品质量监管有力推进。制定流通领域商品质量抽查检验复检工作细则和抽检样品处置管理办法，依法认定缺陷商品、查处销售不合格商品。制定商品质量评价及安全风险评估工作规范，开展商品质量安全评价指标研究，试行开展商品质量评估及安全风险的分析。三是消委会维权救助作用得到充分彰显。创新消费维权社会化手段，全省各级消委会受理消费投诉量稳步上升，投诉调解工作走在全国前列。积极组织消费体察和暗访等活动，组织开展商品比较试验，发布消费警示提示，有效提高消费者维权意识和能力。</w:t>
      </w:r>
    </w:p>
    <w:p>
      <w:pPr>
        <w:ind w:left="0" w:right="0" w:firstLine="560"/>
        <w:spacing w:before="450" w:after="450" w:line="312" w:lineRule="auto"/>
      </w:pPr>
      <w:r>
        <w:rPr>
          <w:rFonts w:ascii="宋体" w:hAnsi="宋体" w:eastAsia="宋体" w:cs="宋体"/>
          <w:color w:val="000"/>
          <w:sz w:val="28"/>
          <w:szCs w:val="28"/>
        </w:rPr>
        <w:t xml:space="preserve">(五)强化商标广告职能，服务创新发展更加有力。围绕实施创新驱动发展战略，充分发挥商标和广告职能作用，坚持服务与规范并重，为发展创新型经济提供重要支撑。一是大力实施商标品牌战略。稳步推进国家商标注册派出机构筹备工作。联合开展“一带一路”战略中广东海外商标发展专题调研。探索推进商标维权援助体系建设，建立重点产业知识产权快速维权中心等平台，支持行业、企业建立商标海外维权联盟。指导制定《商标代理服务规范》，成为全国首部商标代理行业的地方标准。落实与香港的商标执法与案件协作制度，支持在粤港资企业申请认定广东省著名商标。继续深入推进打击侵权假冒工作，扎实开展商标代理市场专项整治行动，商标知识产权保护力度进一步加大。二是促进广告行业健康发展。建设具有示范引领性的广告产业项目，广州国家广告产业园区建设项目全面启动，深圳广告产业园区初步建成。全面取消外商投资广告企业项目审批，对港澳企业在广东省内投资广告服务业实行国民待遇，在广东自由贸易试验区内取消户外广告登记审批。依托国家广告数据中心，推动大数据管理下全省统一广告监管执法体系建设，加强对跨区域案件和大要案件协调督办。</w:t>
      </w:r>
    </w:p>
    <w:p>
      <w:pPr>
        <w:ind w:left="0" w:right="0" w:firstLine="560"/>
        <w:spacing w:before="450" w:after="450" w:line="312" w:lineRule="auto"/>
      </w:pPr>
      <w:r>
        <w:rPr>
          <w:rFonts w:ascii="宋体" w:hAnsi="宋体" w:eastAsia="宋体" w:cs="宋体"/>
          <w:color w:val="000"/>
          <w:sz w:val="28"/>
          <w:szCs w:val="28"/>
        </w:rPr>
        <w:t xml:space="preserve">(六)强化干部队伍建设，履职能力水平全面提升。主动适应新形势、新要求，围绕工商职能转型升级，稳妥推进管理体制改革，夯实基层基础，提升履职能力，干事创业活力得到进一步迸发。一是系统体制调整工作稳妥推进。认真落实省政府《广东省工商行政管理体制调整实施方案》，全面实施工商部门由省级以下垂直管理向分级管理的体制调整。同时，指导完成县级工商部门的工作移交，全系统工商体制调整工作实现平稳过渡。二是干部教育培训工作科学推进。不断创新培训载体、丰富培训内容，开拓性地开展了全省地级以上市领导干部商事制度改革与市场监管专题研究班、赴长三角地区业务交流研讨培训班、兰考“三严三实”研修班等。同时，圆满完成了上级组织的选调学任务。三是信息化保障水平明显提升。扎实推进电子营业执照系统建设，完善企业信用信息公示系统，完成了省级小微企业名录系统开发，在省一级集中实现了跨部门跨层级的“一照一码”数据归集与实时交换。积极开展与省网上办事大厅的系统对接及办事过程数据报送。四是党风政风行风建设全面加强。扎实开展“三严三实”专题教育，提出“五个带头”措施，制定落实党风廉政建设主体责任实施办法和责任清单，认真落实“两个责任”，深入开展纪律教育学习月活动，以好的党风带政风促行风。积极推进“五个之家”建设，在机关党员中开展创建服务创新驱动发展战略“共产党员先锋岗”活动，鼓励党员干部积极践行社会主义核心价值观，进一步转作风、树形象。</w:t>
      </w:r>
    </w:p>
    <w:p>
      <w:pPr>
        <w:ind w:left="0" w:right="0" w:firstLine="560"/>
        <w:spacing w:before="450" w:after="450" w:line="312" w:lineRule="auto"/>
      </w:pPr>
      <w:r>
        <w:rPr>
          <w:rFonts w:ascii="宋体" w:hAnsi="宋体" w:eastAsia="宋体" w:cs="宋体"/>
          <w:color w:val="000"/>
          <w:sz w:val="28"/>
          <w:szCs w:val="28"/>
        </w:rPr>
        <w:t xml:space="preserve">工商局个人年终总结 篇8</w:t>
      </w:r>
    </w:p>
    <w:p>
      <w:pPr>
        <w:ind w:left="0" w:right="0" w:firstLine="560"/>
        <w:spacing w:before="450" w:after="450" w:line="312" w:lineRule="auto"/>
      </w:pPr>
      <w:r>
        <w:rPr>
          <w:rFonts w:ascii="宋体" w:hAnsi="宋体" w:eastAsia="宋体" w:cs="宋体"/>
          <w:color w:val="000"/>
          <w:sz w:val="28"/>
          <w:szCs w:val="28"/>
        </w:rPr>
        <w:t xml:space="preserve">20xx年对我来说是转折的一年、适应的一年、更是学习的一年，一年来，我始终加强政治理论学习，认真学习“三个代表”及科学发展观的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思想、邓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篇9</w:t>
      </w:r>
    </w:p>
    <w:p>
      <w:pPr>
        <w:ind w:left="0" w:right="0" w:firstLine="560"/>
        <w:spacing w:before="450" w:after="450" w:line="312" w:lineRule="auto"/>
      </w:pPr>
      <w:r>
        <w:rPr>
          <w:rFonts w:ascii="宋体" w:hAnsi="宋体" w:eastAsia="宋体" w:cs="宋体"/>
          <w:color w:val="000"/>
          <w:sz w:val="28"/>
          <w:szCs w:val="28"/>
        </w:rPr>
        <w:t xml:space="preserve">20xx年根据市工商局及市个私协的要求，深入贯彻党的xx届三中全会精神和 三个代表 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职责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50余人，按照上级年度普法宣传教育活动的具体部署，在本辖区发放 四五 普法第四单元答卷300份，合格率到达100%。加强法制教育，增强会员法律观念。完成了本年度会员普法教育工作。增强了会员的法律意识和法律素质，使会员能充分运用法律武器，维护自身权益。和市个协领导及分会领导一齐调解了囯泰广场因空调问题、恒业国泰广场1085号铺收押金不退问题及孔庙市场生果经营户唐镀莲与市场服务中心纠纷等问题。透过咨询个协请的常年法律顾问解决了成衣个体户进货途中发生的交通事故赔偿问题，并对她们进行了慰问。组织会员开展 为民服务 、 三.八 妇女节活动、 六.一 慰问福利院、 八.一 拥军、中秋、 九九 敬老节、国庆及梧州市第九届运动会等等一系列活动。透过活动，丰富了会员的文化体育娱乐生活，联系了协会与个体、企业之间的感情，树立了协会的形象，增强了协会的号召力。引导经营户健康向上，树立礼貌意识。同年在本辖区发展了二名新党员。对生病住院会员、特困会员、孤寡老人、残疾会员进行了慰问补助，帮忙他们渡过难关，</w:t>
      </w:r>
    </w:p>
    <w:p>
      <w:pPr>
        <w:ind w:left="0" w:right="0" w:firstLine="560"/>
        <w:spacing w:before="450" w:after="450" w:line="312" w:lineRule="auto"/>
      </w:pPr>
      <w:r>
        <w:rPr>
          <w:rFonts w:ascii="宋体" w:hAnsi="宋体" w:eastAsia="宋体" w:cs="宋体"/>
          <w:color w:val="000"/>
          <w:sz w:val="28"/>
          <w:szCs w:val="28"/>
        </w:rPr>
        <w:t xml:space="preserve">鼓励他们振作起来，做好生产经营。深入会员当中关心他们的疾苦，真正成为协会联系个体工商户、私营企业的桥梁纽带。全年内能尽职尽责完成领导交给的工作任务。</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工商局个人年终总结 篇10</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 五个工商 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 五进两站 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 对于人民赋予的权利要常怀敬畏之心 。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 要用领导方式转变加快经济发展方式转变 ，作为一名普通的工商行政管理人员，就是要大处着眼、小处着手，把工商转型与经济发展方式转变相结合，牢固树立服务 发展 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 等事做 为 找事做 ，积极做好领导和同事们交办的各项工作，同时，坚持 三人行，必有我师 的理念，向身边的领导、同事学习，向广大人民群众学习。最后，转变了看问题的方法和角度，学会以公务员的身份来辨证看待工作中遇到的问题，做事 三思而后行 ，同时，在工作中加强了与服务对象的理解和沟通，做到换位思考，深刻认识人民群众关心的，就是工商人员应该关注的。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宋体" w:hAnsi="宋体" w:eastAsia="宋体" w:cs="宋体"/>
          <w:color w:val="000"/>
          <w:sz w:val="28"/>
          <w:szCs w:val="28"/>
        </w:rPr>
        <w:t xml:space="preserve">工商局个人年终总结 篇11</w:t>
      </w:r>
    </w:p>
    <w:p>
      <w:pPr>
        <w:ind w:left="0" w:right="0" w:firstLine="560"/>
        <w:spacing w:before="450" w:after="450" w:line="312" w:lineRule="auto"/>
      </w:pPr>
      <w:r>
        <w:rPr>
          <w:rFonts w:ascii="宋体" w:hAnsi="宋体" w:eastAsia="宋体" w:cs="宋体"/>
          <w:color w:val="000"/>
          <w:sz w:val="28"/>
          <w:szCs w:val="28"/>
        </w:rPr>
        <w:t xml:space="preserve">今年以来，我局在面临各类信访多、各级活动多、人员思想多起伏的条件下，以科学发展观统领全局各项工作，积极推动工作转型，大力建设 服务型 工商，竭力服务地方经济社会发展，取得了一定效果。</w:t>
      </w:r>
    </w:p>
    <w:p>
      <w:pPr>
        <w:ind w:left="0" w:right="0" w:firstLine="560"/>
        <w:spacing w:before="450" w:after="450" w:line="312" w:lineRule="auto"/>
      </w:pPr>
      <w:r>
        <w:rPr>
          <w:rFonts w:ascii="宋体" w:hAnsi="宋体" w:eastAsia="宋体" w:cs="宋体"/>
          <w:color w:val="000"/>
          <w:sz w:val="28"/>
          <w:szCs w:val="28"/>
        </w:rPr>
        <w:t xml:space="preserve">一、转型思考</w:t>
      </w:r>
    </w:p>
    <w:p>
      <w:pPr>
        <w:ind w:left="0" w:right="0" w:firstLine="560"/>
        <w:spacing w:before="450" w:after="450" w:line="312" w:lineRule="auto"/>
      </w:pPr>
      <w:r>
        <w:rPr>
          <w:rFonts w:ascii="宋体" w:hAnsi="宋体" w:eastAsia="宋体" w:cs="宋体"/>
          <w:color w:val="000"/>
          <w:sz w:val="28"/>
          <w:szCs w:val="28"/>
        </w:rPr>
        <w:t xml:space="preserve">进入201x年后，全国各级工商行政管理机关无论内部和外部环境都面临着非常严峻的发展性和结构性的挑战，我们要应对挑战，突围图强，进一步提升工商队伍的整体素质，全面开创特殊时期工商行政管理工作的新局面，唯有走转型创新之路。当前，面对错综复杂的监管环境和不断变化的工商行政管理职能，我们要实现转型创新的目标，首先就必须转变不适应、不符合科学发展观的思想观念;着力提高推进改革创新、促进科学发展、推动社会和谐的能力;因此，我们必须按照科学发展观的要求，确立以下三个方面的崭新理念：</w:t>
      </w:r>
    </w:p>
    <w:p>
      <w:pPr>
        <w:ind w:left="0" w:right="0" w:firstLine="560"/>
        <w:spacing w:before="450" w:after="450" w:line="312" w:lineRule="auto"/>
      </w:pPr>
      <w:r>
        <w:rPr>
          <w:rFonts w:ascii="宋体" w:hAnsi="宋体" w:eastAsia="宋体" w:cs="宋体"/>
          <w:color w:val="000"/>
          <w:sz w:val="28"/>
          <w:szCs w:val="28"/>
        </w:rPr>
        <w:t xml:space="preserve">(一)确立 大发展、大服务 的理念。正确处理好服务发展与工商监管的辨证关系，着力破除只讲市场监管，不关心经济发展;只注重发展速度，不落实科学发展;只注重行政执法，不关心社会和谐发展的观念。将市场监管真正纳入到行政服务的大范畴之中。监管和执法都只是手段，助推经济的科学发展才是工商行政管理的根本目的。因此，我们树立了 监管也是一种服务，科学的监管更是一种高层次、高效率的服务 这样一种崭新的理念。通过对工商职能、体制和机制等的转型创新，不断提高行政服务水平，有力增强助推经济科学发展的本领。</w:t>
      </w:r>
    </w:p>
    <w:p>
      <w:pPr>
        <w:ind w:left="0" w:right="0" w:firstLine="560"/>
        <w:spacing w:before="450" w:after="450" w:line="312" w:lineRule="auto"/>
      </w:pPr>
      <w:r>
        <w:rPr>
          <w:rFonts w:ascii="宋体" w:hAnsi="宋体" w:eastAsia="宋体" w:cs="宋体"/>
          <w:color w:val="000"/>
          <w:sz w:val="28"/>
          <w:szCs w:val="28"/>
        </w:rPr>
        <w:t xml:space="preserve">(二)确立 规范高效科学监管 的理念。首先我们必须把握好 科学发展 与 科学监管 相互关系，科学监管必须服从、服务于科学发展的需要，规范高效的科学监管又能有力促进当地经济的科学发展。因此，我们在转型创新中，着力构建有利于科学发展的工商监管新体制，就必须按照国家总局提出的 四个统一 和 四个转变 的要求，更新监管理念，创新监管机制，把落后的、传统的、随意的监管思维向文明的、现代的、依法的监管理念转变。</w:t>
      </w:r>
    </w:p>
    <w:p>
      <w:pPr>
        <w:ind w:left="0" w:right="0" w:firstLine="560"/>
        <w:spacing w:before="450" w:after="450" w:line="312" w:lineRule="auto"/>
      </w:pPr>
      <w:r>
        <w:rPr>
          <w:rFonts w:ascii="宋体" w:hAnsi="宋体" w:eastAsia="宋体" w:cs="宋体"/>
          <w:color w:val="000"/>
          <w:sz w:val="28"/>
          <w:szCs w:val="28"/>
        </w:rPr>
        <w:t xml:space="preserve">(三)确立 以人为本的维权 理念。始终坚持以人为本，把维护人民群众的根本利益作为工作的出发点和落脚点，统筹推进城乡消费维权工作，实现由事后调解处理为主向重视事前防控转变，做到调解处理与防范相结合，让城乡消费者共享消费维权公共服务。努力构建以扩大内需为指向的新型消保体系，提振消费，树立信心，保障安全，实现维权指向、方式、工具的转型创新。</w:t>
      </w:r>
    </w:p>
    <w:p>
      <w:pPr>
        <w:ind w:left="0" w:right="0" w:firstLine="560"/>
        <w:spacing w:before="450" w:after="450" w:line="312" w:lineRule="auto"/>
      </w:pPr>
      <w:r>
        <w:rPr>
          <w:rFonts w:ascii="宋体" w:hAnsi="宋体" w:eastAsia="宋体" w:cs="宋体"/>
          <w:color w:val="000"/>
          <w:sz w:val="28"/>
          <w:szCs w:val="28"/>
        </w:rPr>
        <w:t xml:space="preserve">二、转型措施及成效</w:t>
      </w:r>
    </w:p>
    <w:p>
      <w:pPr>
        <w:ind w:left="0" w:right="0" w:firstLine="560"/>
        <w:spacing w:before="450" w:after="450" w:line="312" w:lineRule="auto"/>
      </w:pPr>
      <w:r>
        <w:rPr>
          <w:rFonts w:ascii="宋体" w:hAnsi="宋体" w:eastAsia="宋体" w:cs="宋体"/>
          <w:color w:val="000"/>
          <w:sz w:val="28"/>
          <w:szCs w:val="28"/>
        </w:rPr>
        <w:t xml:space="preserve">(一)着力提升工商助推科学发展的能力。一是继续完善 工商顾问制度 。加强对经济运行情况的监测分析，切实掌握企业生产经营状况，及时把握行业变化趋势，提出</w:t>
      </w:r>
    </w:p>
    <w:p>
      <w:pPr>
        <w:ind w:left="0" w:right="0" w:firstLine="560"/>
        <w:spacing w:before="450" w:after="450" w:line="312" w:lineRule="auto"/>
      </w:pPr>
      <w:r>
        <w:rPr>
          <w:rFonts w:ascii="宋体" w:hAnsi="宋体" w:eastAsia="宋体" w:cs="宋体"/>
          <w:color w:val="000"/>
          <w:sz w:val="28"/>
          <w:szCs w:val="28"/>
        </w:rPr>
        <w:t xml:space="preserve">有针对性、可操作性的政策建议。奋力打造 盘活静态资本 工程，扩大股权出资、出质登记范围，进一步激活静态资本存量;同时进一步拓宽 绿色通道 ，帮助解决企业在组建和发展过程中遇到的问题，不断提升行政服务质量。二是开展 品牌兴企 活动，帮助企业建立品牌培育库，优选一批品牌企业，形成重点企业品牌帮扶机制，开展专业商标品牌的培育创建工作，引导企业实行融商标商号、基地标志、企业信用、企业文化为一体的品牌运作方式，做大做强企业品牌。</w:t>
      </w:r>
    </w:p>
    <w:p>
      <w:pPr>
        <w:ind w:left="0" w:right="0" w:firstLine="560"/>
        <w:spacing w:before="450" w:after="450" w:line="312" w:lineRule="auto"/>
      </w:pPr>
      <w:r>
        <w:rPr>
          <w:rFonts w:ascii="宋体" w:hAnsi="宋体" w:eastAsia="宋体" w:cs="宋体"/>
          <w:color w:val="000"/>
          <w:sz w:val="28"/>
          <w:szCs w:val="28"/>
        </w:rPr>
        <w:t xml:space="preserve">(二)着力提升工商部门实施科学监管的能力。一是关注社会就业问题，积极发挥职能优势，为解决大学生和农民工就业难题出谋划策。二是以新手段、新载体构建长效的流通领域食品安全监管机制。提升食品检测权威和监管效能，创新机制把好食品市场准入关。同时以主动对接的态势大力推进农贸市场的改造提升，创建更多的让市民放心、满意的购物市场。三是牢固树立 以人为本 的指导思想，逐步构建符合科学发展要求的科学监管长效体制和机制。以辖区综合监管目标责任制为主线，注重科学监管，为辖区综合监管注入强劲的活力与高效的元素，促进工商职能的全面落实。</w:t>
      </w:r>
    </w:p>
    <w:p>
      <w:pPr>
        <w:ind w:left="0" w:right="0" w:firstLine="560"/>
        <w:spacing w:before="450" w:after="450" w:line="312" w:lineRule="auto"/>
      </w:pPr>
      <w:r>
        <w:rPr>
          <w:rFonts w:ascii="宋体" w:hAnsi="宋体" w:eastAsia="宋体" w:cs="宋体"/>
          <w:color w:val="000"/>
          <w:sz w:val="28"/>
          <w:szCs w:val="28"/>
        </w:rPr>
        <w:t xml:space="preserve">(三)着力提升工商协调持续的创新能力。实践证明：我们通过各种助动措施，在使经济保持全面协调可持续发展态势的同时，更应关注工商部门自身的协调持续发展，而要推进这种发展，唯</w:t>
      </w:r>
    </w:p>
    <w:p>
      <w:pPr>
        <w:ind w:left="0" w:right="0" w:firstLine="560"/>
        <w:spacing w:before="450" w:after="450" w:line="312" w:lineRule="auto"/>
      </w:pPr>
      <w:r>
        <w:rPr>
          <w:rFonts w:ascii="宋体" w:hAnsi="宋体" w:eastAsia="宋体" w:cs="宋体"/>
          <w:color w:val="000"/>
          <w:sz w:val="28"/>
          <w:szCs w:val="28"/>
        </w:rPr>
        <w:t xml:space="preserve">有依靠创新性工作，因为创新是我们事业发展不竭的动力源泉。为此，我们对全系统近年来的各项创新性工作成果进行全面的审视检验，科学对待富有生命力的创新性工作的考核评价导向与深化推广问题。我局已经推行了 工商顾问服务制度 、 食品送货下乡备案制 、 廉政之星 通报制、政务公开 五进 等，力求在推广上做文章，在实效上下功夫。把创新变成每一位工商干部最基本的素质，用创新的持久动力保持各项工作继续走在全市工商系统前列。</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一)加强联系沟通，以有效作为赢得地位。主动向市委、市政府请示汇报，主动向街道办事处、镇党委、政府沟通说明，主动向企业及其他监管服务对象宣传解释，争取地方党委、政府、社会各界、监管服务对象对工商工作的理解和支持，营造良好的执法环境和社会舆论氛围。学习实践科学发展观以来，局党组班子成员主动上门，分片到各镇、办事处以及重点企业、村(居)委会进行调查走访，广泛征求他们对工商工作的意见和建议，了解他们需要工商部门解决或协调解决的问题。同时，向市委、市政府、人大、政协以及各办事处、镇、相关单位、重点村(居)委会、重点企业发放《工商意见征求函》350份，虚心听取他们对工商工作的建议和意见。我局先后收到合理化意见及建议共计65条，针对登记服务效率、执法办案裁量权以及集贸市场管理、停征 两费 后基层工商分局运行机制等工作中存在的问题，及时制定具体的整改措施和整改方案，提高了各项工作的水平和层次。</w:t>
      </w:r>
    </w:p>
    <w:p>
      <w:pPr>
        <w:ind w:left="0" w:right="0" w:firstLine="560"/>
        <w:spacing w:before="450" w:after="450" w:line="312" w:lineRule="auto"/>
      </w:pPr>
      <w:r>
        <w:rPr>
          <w:rFonts w:ascii="宋体" w:hAnsi="宋体" w:eastAsia="宋体" w:cs="宋体"/>
          <w:color w:val="000"/>
          <w:sz w:val="28"/>
          <w:szCs w:val="28"/>
        </w:rPr>
        <w:t xml:space="preserve">(二)着力提速增效，提高服务发展能力。大力推进行政审批制度改革，积极开展 窗口服务升级年 、 窗口服务规范化建设年 活动，大力推行 一审一核 和首办负责制，实行 一条龙 服务，做到窗口服务 一纸明 、 一口清 。对市政府确定重点建设项目、重点招商引资项目，开通登记审批 绿色通道 ，变被动受理为主动介入，实行导向服务、帮困服务、上门服务、预约服务、延时服务五项服务举措，着实践行服务亲情化、业务快捷化、窗口规范化，树立工商部门服务政府、服务社会、服务企业、服务市场的良好形象。我局登记窗口连续三年被评为 红旗服务标兵 。</w:t>
      </w:r>
    </w:p>
    <w:p>
      <w:pPr>
        <w:ind w:left="0" w:right="0" w:firstLine="560"/>
        <w:spacing w:before="450" w:after="450" w:line="312" w:lineRule="auto"/>
      </w:pPr>
      <w:r>
        <w:rPr>
          <w:rFonts w:ascii="宋体" w:hAnsi="宋体" w:eastAsia="宋体" w:cs="宋体"/>
          <w:color w:val="000"/>
          <w:sz w:val="28"/>
          <w:szCs w:val="28"/>
        </w:rPr>
        <w:t xml:space="preserve">工商局个人年终总结 篇12</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一年来，我始终加强政治理论学习，认真学习“三个代表”及科学发展观的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w:t>
      </w:r>
    </w:p>
    <w:p>
      <w:pPr>
        <w:ind w:left="0" w:right="0" w:firstLine="560"/>
        <w:spacing w:before="450" w:after="450" w:line="312" w:lineRule="auto"/>
      </w:pPr>
      <w:r>
        <w:rPr>
          <w:rFonts w:ascii="宋体" w:hAnsi="宋体" w:eastAsia="宋体" w:cs="宋体"/>
          <w:color w:val="000"/>
          <w:sz w:val="28"/>
          <w:szCs w:val="28"/>
        </w:rPr>
        <w:t xml:space="preserve">二、认真学习工商行政管理的各项法规，结合自身行业的特点，利用业余时间，积极开展学习，有选择地学习了《公务员法》、《工商行政管理法规》、等，通过学习增长知识，提高水平。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篇13</w:t>
      </w:r>
    </w:p>
    <w:p>
      <w:pPr>
        <w:ind w:left="0" w:right="0" w:firstLine="560"/>
        <w:spacing w:before="450" w:after="450" w:line="312" w:lineRule="auto"/>
      </w:pPr>
      <w:r>
        <w:rPr>
          <w:rFonts w:ascii="宋体" w:hAnsi="宋体" w:eastAsia="宋体" w:cs="宋体"/>
          <w:color w:val="000"/>
          <w:sz w:val="28"/>
          <w:szCs w:val="28"/>
        </w:rPr>
        <w:t xml:space="preserve">20xx年，我局登记工作在局党组领导下，全体干部扎扎实实的工作，牢固树立服务意识，改进工作方法，努力提高服务水平，为我市个私经济的发展做出了应有的贡献，现将工作情况总结如下：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XX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XX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xx年8月27日，简阳市四川国光农化有限公司“国光guoguang”商标被认定为“中国驰名商标”，实现了简阳市“中国驰名商标”零的突破，也是XX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三、按时完成20xx年度个体工商户验照、私营企业年检工作，依法完成年检、验照工作中的行政处罚、注销吊销、科学归档工作。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XX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为此，XX市局于2020xx年3月30日在我市贾家工商所召开登记工作“四化两提高”现场会。省、市工商局相关领导莅临会议，对我局“四化两提高”工作的探索工作进行了充分肯定，并给予了高度评价。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XX年我局共新开业个体工商户3752户，占全年个体发展目标数1600戶的234%；私營企業新開業301戶，占全年私企发展目标数160戶的188%。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按照XX市局“从今年四月起，每年的四月都将作为无照经营查处取缔月”的安排，我局于XX年四月一日至四月三十日在全市开展了查处取缔无照经营专项整治行动。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为组长，分管登记的副局长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（二）通过有限电视、宣传资料等形式，广泛宣传《无照经营查处取缔办法》，揭露无照经营行为的危害性，形成强大的舆论声势。其间共发放宣传资料XX余份，有线电视宣传12次。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工商局个人年终总结 篇14</w:t>
      </w:r>
    </w:p>
    <w:p>
      <w:pPr>
        <w:ind w:left="0" w:right="0" w:firstLine="560"/>
        <w:spacing w:before="450" w:after="450" w:line="312" w:lineRule="auto"/>
      </w:pPr>
      <w:r>
        <w:rPr>
          <w:rFonts w:ascii="宋体" w:hAnsi="宋体" w:eastAsia="宋体" w:cs="宋体"/>
          <w:color w:val="000"/>
          <w:sz w:val="28"/>
          <w:szCs w:val="28"/>
        </w:rPr>
        <w:t xml:space="preserve">今年，我所在分局的正确领导下，在机关各部门的支持下，不断解放思想，切实履行服务发展、市场监管和行政执法职责，求真务实，开拓进取。经过全年的努力工作，我所较好地完成了分局的各项工作部署，实现了年初的既定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积极推行了首问负责制、服务承诺制等各项服务制度，通过所综合服务大厅这个窗口积极宣传国家法律法规及有关优惠政策，实行对外办理营业执照与提供咨询服务相结合。全年共受理登记___件，其中开业登记___起，提供咨询___起，受到了广大经营户的好评。</w:t>
      </w:r>
    </w:p>
    <w:p>
      <w:pPr>
        <w:ind w:left="0" w:right="0" w:firstLine="560"/>
        <w:spacing w:before="450" w:after="450" w:line="312" w:lineRule="auto"/>
      </w:pPr>
      <w:r>
        <w:rPr>
          <w:rFonts w:ascii="宋体" w:hAnsi="宋体" w:eastAsia="宋体" w:cs="宋体"/>
          <w:color w:val="000"/>
          <w:sz w:val="28"/>
          <w:szCs w:val="28"/>
        </w:rPr>
        <w:t xml:space="preserve">二、加强监管，促进各项职能到位</w:t>
      </w:r>
    </w:p>
    <w:p>
      <w:pPr>
        <w:ind w:left="0" w:right="0" w:firstLine="560"/>
        <w:spacing w:before="450" w:after="450" w:line="312" w:lineRule="auto"/>
      </w:pPr>
      <w:r>
        <w:rPr>
          <w:rFonts w:ascii="宋体" w:hAnsi="宋体" w:eastAsia="宋体" w:cs="宋体"/>
          <w:color w:val="000"/>
          <w:sz w:val="28"/>
          <w:szCs w:val="28"/>
        </w:rPr>
        <w:t xml:space="preserve">1、加强食品监管，确保食品安全。食品是与人民群众生活密切相关的重点品种，我所继续保持对流通领域食品市场进行重点监管，以商场、超市、集贸市场和食品经营商户为重点场所，以小食品店、小摊点等为重点对象的日常化监管。全年，查处过期食品___余袋，罚没金额___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加大查处无照经营力度，营造良好的经营环境。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全年共查处取缔无照经营__户，引导办照___户。</w:t>
      </w:r>
    </w:p>
    <w:p>
      <w:pPr>
        <w:ind w:left="0" w:right="0" w:firstLine="560"/>
        <w:spacing w:before="450" w:after="450" w:line="312" w:lineRule="auto"/>
      </w:pPr>
      <w:r>
        <w:rPr>
          <w:rFonts w:ascii="宋体" w:hAnsi="宋体" w:eastAsia="宋体" w:cs="宋体"/>
          <w:color w:val="000"/>
          <w:sz w:val="28"/>
          <w:szCs w:val="28"/>
        </w:rPr>
        <w:t xml:space="preserve">3、打击传销活动，促进职能到位。在打击传销工作中，我所制定了专门的传销排查表，每月联合社区对辖区进行全面排查一次。我所要求全体同志扎扎实实做好打击传销和变相传销违法行为的工作，面对危险、困难党员和干部冲锋在前，发挥模范带头作用。在专项行动的同时我所把食品安全社会监督员、12315消费投诉网点、廉政社会监督员等制度紧密结合起来，将其整(法制宣传活动总结)合扩展为双向的信息流通网络，使管理的触角深入辖区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2025-08-07T12:41:16+08:00</dcterms:created>
  <dcterms:modified xsi:type="dcterms:W3CDTF">2025-08-07T12:41:16+08:00</dcterms:modified>
</cp:coreProperties>
</file>

<file path=docProps/custom.xml><?xml version="1.0" encoding="utf-8"?>
<Properties xmlns="http://schemas.openxmlformats.org/officeDocument/2006/custom-properties" xmlns:vt="http://schemas.openxmlformats.org/officeDocument/2006/docPropsVTypes"/>
</file>