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公务员青年干部年终总结范文(精选3篇)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国家公务员是指在各级政府机关行使国家行政职权，履行国家公务的人员。根据《中华人民共和国公务员法》，中国国家公务员是指依法履行公务，纳入国家行政机构，由国家财政支付工资和福利的人员。 以下是为大家整理的关于公务员青年干部年终总结的文章3篇 ,...</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国家公务员是指在各级政府机关行使国家行政职权，履行国家公务的人员。根据《中华人民共和国公务员法》，中国国家公务员是指依法履行公务，纳入国家行政机构，由国家财政支付工资和福利的人员。 以下是为大家整理的关于公务员青年干部年终总结的文章3篇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公务员青年干部年终总结篇1</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　　&gt;一、内强素质，外树形象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三&gt;、努力加强党性锻炼，不断增强拒腐防变能力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公务员青年干部年终总结篇2</w:t>
      </w:r>
    </w:p>
    <w:p>
      <w:pPr>
        <w:ind w:left="0" w:right="0" w:firstLine="560"/>
        <w:spacing w:before="450" w:after="450" w:line="312" w:lineRule="auto"/>
      </w:pPr>
      <w:r>
        <w:rPr>
          <w:rFonts w:ascii="宋体" w:hAnsi="宋体" w:eastAsia="宋体" w:cs="宋体"/>
          <w:color w:val="000"/>
          <w:sz w:val="28"/>
          <w:szCs w:val="28"/>
        </w:rPr>
        <w:t xml:space="preserve">　　20__年本人认真按照《廉政准则》严格要求自己，在思想上行动上做到严于律已，在勤政廉政方面做出了表率，得到同行们的一致好评。</w:t>
      </w:r>
    </w:p>
    <w:p>
      <w:pPr>
        <w:ind w:left="0" w:right="0" w:firstLine="560"/>
        <w:spacing w:before="450" w:after="450" w:line="312" w:lineRule="auto"/>
      </w:pPr>
      <w:r>
        <w:rPr>
          <w:rFonts w:ascii="宋体" w:hAnsi="宋体" w:eastAsia="宋体" w:cs="宋体"/>
          <w:color w:val="000"/>
          <w:sz w:val="28"/>
          <w:szCs w:val="28"/>
        </w:rPr>
        <w:t xml:space="preserve">&gt;　　一、作风纪律</w:t>
      </w:r>
    </w:p>
    <w:p>
      <w:pPr>
        <w:ind w:left="0" w:right="0" w:firstLine="560"/>
        <w:spacing w:before="450" w:after="450" w:line="312" w:lineRule="auto"/>
      </w:pPr>
      <w:r>
        <w:rPr>
          <w:rFonts w:ascii="宋体" w:hAnsi="宋体" w:eastAsia="宋体" w:cs="宋体"/>
          <w:color w:val="000"/>
          <w:sz w:val="28"/>
          <w:szCs w:val="28"/>
        </w:rPr>
        <w:t xml:space="preserve">　　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深入基层，调查研究，不乱表态，不乱拍板，不乱许愿，做到多汇报，多请示，多研究，多分析，摆正位置不越位，真抓实干不缺位。在工作纪律上，做到严于律己，树立表率，同时，严格要求分管部门干部职工，上班不迟到，下班不早退，严格遵守《公务员八条禁令》和五华区机关作风建设各项要求规定。</w:t>
      </w:r>
    </w:p>
    <w:p>
      <w:pPr>
        <w:ind w:left="0" w:right="0" w:firstLine="560"/>
        <w:spacing w:before="450" w:after="450" w:line="312" w:lineRule="auto"/>
      </w:pPr>
      <w:r>
        <w:rPr>
          <w:rFonts w:ascii="宋体" w:hAnsi="宋体" w:eastAsia="宋体" w:cs="宋体"/>
          <w:color w:val="000"/>
          <w:sz w:val="28"/>
          <w:szCs w:val="28"/>
        </w:rPr>
        <w:t xml:space="preserve">&gt;　　二、政治思想</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和三个代表重要思想，能认真学习《党章》，做到政治上、思想上、行动上同党中央保持高度一致;积极参加省市文化厅局以及区委、区政府和局支部组织召开的各类会议，认真领会并贯彻实施上级文化工作提出的新要求，做到了思想上高度重视，行动上坚决迅速。同时，注重加强对分管部门干部职工的政治学习和思想教育，定期不定期组织他们学习上级文件精神，帮助他们理解重大的文化方面的政策精神，指导开展文化各项工作。</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做好自身廉洁自律的同时，积极做好分管工作特别是文化市场管理人员的廉政建设和教育。从去年7月起，针对文化市场管理和行政审批环节上出现的问题，有针对性地制定了相关制度，首先在行政审批上，彻底公开了办证内容，办证条件，办证程序，规定了办结的时间。特别在办证条件上，一次性向群众告之了所提供材料的完整性，具体到所提供材料要几份，是原件还是复印件，是手写还是打印件等等，杜绝了在审批上的不公开不透明等问题，从源头上扼制了腐败的产生。另外，在处罚问题上，采取了集体讨论的形式，罚多少由集体讨论决定，避免了处罚的随意性。在稽查环节上，采取日常巡查与明查暗防相结合的方式，避免了稽查中的人情执法问题。特别在中秋、春节前夕，召集市场管理人员进行集中的廉洁教育，严格要求市场管理人员不允许在节日前和期间与经营户有过多的接触，明确了二条纪律，一是不允许接受经营户的宴请;二是不允许接受经营户的钱物。通过教育，收到了一定的效果。</w:t>
      </w:r>
    </w:p>
    <w:p>
      <w:pPr>
        <w:ind w:left="0" w:right="0" w:firstLine="560"/>
        <w:spacing w:before="450" w:after="450" w:line="312" w:lineRule="auto"/>
      </w:pPr>
      <w:r>
        <w:rPr>
          <w:rFonts w:ascii="宋体" w:hAnsi="宋体" w:eastAsia="宋体" w:cs="宋体"/>
          <w:color w:val="000"/>
          <w:sz w:val="28"/>
          <w:szCs w:val="28"/>
        </w:rPr>
        <w:t xml:space="preserve">&gt;　　四、工作能力</w:t>
      </w:r>
    </w:p>
    <w:p>
      <w:pPr>
        <w:ind w:left="0" w:right="0" w:firstLine="560"/>
        <w:spacing w:before="450" w:after="450" w:line="312" w:lineRule="auto"/>
      </w:pPr>
      <w:r>
        <w:rPr>
          <w:rFonts w:ascii="宋体" w:hAnsi="宋体" w:eastAsia="宋体" w:cs="宋体"/>
          <w:color w:val="000"/>
          <w:sz w:val="28"/>
          <w:szCs w:val="28"/>
        </w:rPr>
        <w:t xml:space="preserve">　　利用自己六年办公室主任熟悉文化旅游局全面工作的优势，充分发挥工作的主观能动性，在局长的领导下，认真履行分管工作，积极主动地出谋划策，按照区委、区政府对文化旅游工作的总体要求，在保持队伍稳定，保持工作正常开展等方面作了大量的工作。按照职责分工，自己分管局办公室、文化市场管理和群众文化工作。特别是在文化市场管理工作上，积极思考市场管理和行政审批上存在问题的原因，找出解决的办法，在局长和区分管领导的支持下，积极开展各项工作。文化市场管理确定了四个重点：一是把全国扫黄办、文化部挂名的、存在近十年的圆西路电子出版物盗版市场作为整治重点;二是把网吧接纳未成年人作为整治重点;三是把电子游戏设置违规机型作为打击的重点;四是把城中村文化市场整治作为重点。通过对四个重点的整治，均取得显著效果。在群众文化方面，按照区政府的要求，对翠湖文化氛围的营造上积极开动脑筋，提出打造公园文化理念，也取得了较好成绩。同时，积极建议区委宣传部启动停办两年的五华讲坛活动，建议改变五华讲坛形式，将讲坛活动直接开办到居民社区，把讲坛开到老百姓家门口，从实际效果看，深受老百姓喜爱，取得较好效益。</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通过实际工作并听取了部分群众的意见后，我个人主要存在以下几方面的问题：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一是在工作中存在急躁情绪。</w:t>
      </w:r>
    </w:p>
    <w:p>
      <w:pPr>
        <w:ind w:left="0" w:right="0" w:firstLine="560"/>
        <w:spacing w:before="450" w:after="450" w:line="312" w:lineRule="auto"/>
      </w:pPr>
      <w:r>
        <w:rPr>
          <w:rFonts w:ascii="宋体" w:hAnsi="宋体" w:eastAsia="宋体" w:cs="宋体"/>
          <w:color w:val="000"/>
          <w:sz w:val="28"/>
          <w:szCs w:val="28"/>
        </w:rPr>
        <w:t xml:space="preserve">　　二是与班子成员沟通交流得不够。</w:t>
      </w:r>
    </w:p>
    <w:p>
      <w:pPr>
        <w:ind w:left="0" w:right="0" w:firstLine="560"/>
        <w:spacing w:before="450" w:after="450" w:line="312" w:lineRule="auto"/>
      </w:pPr>
      <w:r>
        <w:rPr>
          <w:rFonts w:ascii="宋体" w:hAnsi="宋体" w:eastAsia="宋体" w:cs="宋体"/>
          <w:color w:val="000"/>
          <w:sz w:val="28"/>
          <w:szCs w:val="28"/>
        </w:rPr>
        <w:t xml:space="preserve">　　三是对分管以外的工作过问得不多、关心得少。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今后自己主要从以下方面加以改进和努力：</w:t>
      </w:r>
    </w:p>
    <w:p>
      <w:pPr>
        <w:ind w:left="0" w:right="0" w:firstLine="560"/>
        <w:spacing w:before="450" w:after="450" w:line="312" w:lineRule="auto"/>
      </w:pPr>
      <w:r>
        <w:rPr>
          <w:rFonts w:ascii="宋体" w:hAnsi="宋体" w:eastAsia="宋体" w:cs="宋体"/>
          <w:color w:val="000"/>
          <w:sz w:val="28"/>
          <w:szCs w:val="28"/>
        </w:rPr>
        <w:t xml:space="preserve">　　一是继续加强对党的政策方针和十七大精神和新《党章》的学习，不断提高自己的政治觉悟和思想觉悟。特别是要加强对文化业务知识的学习，不断提高自己的文化业务水平。</w:t>
      </w:r>
    </w:p>
    <w:p>
      <w:pPr>
        <w:ind w:left="0" w:right="0" w:firstLine="560"/>
        <w:spacing w:before="450" w:after="450" w:line="312" w:lineRule="auto"/>
      </w:pPr>
      <w:r>
        <w:rPr>
          <w:rFonts w:ascii="宋体" w:hAnsi="宋体" w:eastAsia="宋体" w:cs="宋体"/>
          <w:color w:val="000"/>
          <w:sz w:val="28"/>
          <w:szCs w:val="28"/>
        </w:rPr>
        <w:t xml:space="preserve">　　二是加强对领导管理和领导方法知识的学习，虚心向局长学习，尽快提高自己的领导管理水平。</w:t>
      </w:r>
    </w:p>
    <w:p>
      <w:pPr>
        <w:ind w:left="0" w:right="0" w:firstLine="560"/>
        <w:spacing w:before="450" w:after="450" w:line="312" w:lineRule="auto"/>
      </w:pPr>
      <w:r>
        <w:rPr>
          <w:rFonts w:ascii="宋体" w:hAnsi="宋体" w:eastAsia="宋体" w:cs="宋体"/>
          <w:color w:val="000"/>
          <w:sz w:val="28"/>
          <w:szCs w:val="28"/>
        </w:rPr>
        <w:t xml:space="preserve">　　三是树立全局意识，全局观念，多从全局和大局上考虑和思考问题，不断提高自己的管理能力。自己及班组成员与标准化作业的要求还有差距。看看任何一个事故分析材料，无不是由于违章蛮干造成或引起的，比如去年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而我对班组的业务学习抓的也不够紧。平常学习安全规章的力度不够，对现场作业中的安全不能真正理解，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　　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　　1、落实安全责任，做好本部门安全工作。今后的工作，要时刻牢记安全第一的责任意识，加强自己在本部门工作中的兵头将尾工作，克服好人主义，要认识到对他们不严格就是对安全不负责任的表现。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　　2、加强理论学习，提高安全意识。安全稳定事关车站改革发展的大局，事关每名职工的切身利益，所以安全意识树立不牢，必然给我段的安全生产造成隐患。因此，在今后的工作中必须加强安全规章、法律法规的学习，进一步提高安全第一的责任意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　　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　　总之，我要通过这次安全大检查，大反思活动，进一步明确当前安全生产面临的严峻形势，不断查找自身存在的问题，在今后的工作中认真加以改正，以实际行动为路局的安全生产做出新的贡献。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公务员青年干部年终总结篇3</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2025-06-19T17:02:24+08:00</dcterms:created>
  <dcterms:modified xsi:type="dcterms:W3CDTF">2025-06-19T17:02:24+08:00</dcterms:modified>
</cp:coreProperties>
</file>

<file path=docProps/custom.xml><?xml version="1.0" encoding="utf-8"?>
<Properties xmlns="http://schemas.openxmlformats.org/officeDocument/2006/custom-properties" xmlns:vt="http://schemas.openxmlformats.org/officeDocument/2006/docPropsVTypes"/>
</file>