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心学校工作总结美篇一具体完成的工作：一、加大改善办学条件力度，使我校的办学水平再一个新台阶。加强了初中建设工程，推进学校标准化建设，提升校园文化品位，营造温馨的育人环境。继续配合、协调有关部门做好了学校楼顶的维修;围墙、体育设施、厕所、甬...</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中心学校工作总结美篇一</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中心学校工作总结美篇三</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中心学校工作总结美篇四</w:t>
      </w:r>
    </w:p>
    <w:p>
      <w:pPr>
        <w:ind w:left="0" w:right="0" w:firstLine="560"/>
        <w:spacing w:before="450" w:after="450" w:line="312" w:lineRule="auto"/>
      </w:pPr>
      <w:r>
        <w:rPr>
          <w:rFonts w:ascii="宋体" w:hAnsi="宋体" w:eastAsia="宋体" w:cs="宋体"/>
          <w:color w:val="000"/>
          <w:sz w:val="28"/>
          <w:szCs w:val="28"/>
        </w:rPr>
        <w:t xml:space="preserve">__年，__中学在县文教局、镇党委的正确领导下，在上级综治办的具体指导下，我们以科学发展观为指导，以综合治理、平安创建工作为抓手，_，以巩固和创建最安全学校为载体，以教育教学为中心，以治安防范为重点，以教育管理为手段，以常规安全工作为措施，全面启动和推进“__”普法工作，为青少年健康成长构筑坚实的安全屏障，为教育改革和发展营造良好的社会治安环境。一年来，通过全体师生的共同努力和社会各方面的大力支持，我校综治工作取得了显着成绩，现将基本情况汇报</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中心学校工作总结美篇五</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2025-06-19T13:23:25+08:00</dcterms:created>
  <dcterms:modified xsi:type="dcterms:W3CDTF">2025-06-19T13:23:25+08:00</dcterms:modified>
</cp:coreProperties>
</file>

<file path=docProps/custom.xml><?xml version="1.0" encoding="utf-8"?>
<Properties xmlns="http://schemas.openxmlformats.org/officeDocument/2006/custom-properties" xmlns:vt="http://schemas.openxmlformats.org/officeDocument/2006/docPropsVTypes"/>
</file>