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在第二批“不忘ｘｘ、牢记ｘｘ”主题教育动员部署会上的讲话乡镇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第二批“不忘**、牢记**”主题教育动员部署会上的讲话（乡镇）在第二批“不忘**、牢记**”主题教育动员部署会上的讲话（乡镇）同志们：今天，我们在这里召开会议，主要任务是，深入学习贯彻总书记在中央“不忘**、牢记**”主题教育工作会议上的...</w:t>
      </w:r>
    </w:p>
    <w:p>
      <w:pPr>
        <w:ind w:left="0" w:right="0" w:firstLine="560"/>
        <w:spacing w:before="450" w:after="450" w:line="312" w:lineRule="auto"/>
      </w:pPr>
      <w:r>
        <w:rPr>
          <w:rFonts w:ascii="宋体" w:hAnsi="宋体" w:eastAsia="宋体" w:cs="宋体"/>
          <w:color w:val="000"/>
          <w:sz w:val="28"/>
          <w:szCs w:val="28"/>
        </w:rPr>
        <w:t xml:space="preserve">在第二批“不忘**、牢记**”主题教育动员部署会上的讲话（乡镇）</w:t>
      </w:r>
    </w:p>
    <w:p>
      <w:pPr>
        <w:ind w:left="0" w:right="0" w:firstLine="560"/>
        <w:spacing w:before="450" w:after="450" w:line="312" w:lineRule="auto"/>
      </w:pPr>
      <w:r>
        <w:rPr>
          <w:rFonts w:ascii="宋体" w:hAnsi="宋体" w:eastAsia="宋体" w:cs="宋体"/>
          <w:color w:val="000"/>
          <w:sz w:val="28"/>
          <w:szCs w:val="28"/>
        </w:rPr>
        <w:t xml:space="preserve">在第二批“不忘**、牢记**”主题教育动员部署会上的讲话（乡镇）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深入学习贯彻总书记在中央“不忘**、牢记**”主题教育工作会议上的重要讲话精神，按照中央和省、市委关于开展第二批“不忘**、牢记**”主题教育的有关要求，对全镇开展主题教育进行动员部署。</w:t>
      </w:r>
    </w:p>
    <w:p>
      <w:pPr>
        <w:ind w:left="0" w:right="0" w:firstLine="560"/>
        <w:spacing w:before="450" w:after="450" w:line="312" w:lineRule="auto"/>
      </w:pPr>
      <w:r>
        <w:rPr>
          <w:rFonts w:ascii="宋体" w:hAnsi="宋体" w:eastAsia="宋体" w:cs="宋体"/>
          <w:color w:val="000"/>
          <w:sz w:val="28"/>
          <w:szCs w:val="28"/>
        </w:rPr>
        <w:t xml:space="preserve">按照省委、市委以及县委的统一部署，我镇积极谋划开展预热升温工作，工作中坚持以上率下，一手抓学习、一手抓解决问题，取得了阶段性成效。在学习教育上，我乡围绕主题教育重点工作提示，先后安排集体学习6次、自学46次，进一步提升了乡村两级干部个人素养、大局意识、责任意识。在检视整改问题上，认真落实省委“十个专项整治”要求，积极践行“十个在一线”活动，以自我革命精神找差距、列清单、定措施、明时限，主动担当抓落实，推动了脱贫攻坚、人居环境整治、双代工作等重点任务开展。通过预热升温，全乡党员干部对主题教育的认知程度普遍提升，对习近平新时代中国特色社会主义思想的理解普遍加深，工作状态、精神风貌普遍提振，为主题教育正式启动奠定了坚实的思想基础、作风基础、工作基础。刚才，xxx同志宣读了我乡主题教育《实施方案》。各区线、各村要深刻学习领会，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一、提高政治站位，深刻理解开展主题教育的重大意义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的十九大作出的重要工作部署，这是全党政治生活中的一件大事，意义重大而深远。总书记在主题教育工作会议上的重要讲话，充分彰显了以总书记为核心的党中央实现伟大复兴中国梦的强烈历史担当和推进党要管党、全面从严治党的坚定决心，具有很强的政治性、思想性、针对性、指导性，为我们开展好主题教育提供了根本遵循和行动指南。</w:t>
      </w:r>
    </w:p>
    <w:p>
      <w:pPr>
        <w:ind w:left="0" w:right="0" w:firstLine="560"/>
        <w:spacing w:before="450" w:after="450" w:line="312" w:lineRule="auto"/>
      </w:pPr>
      <w:r>
        <w:rPr>
          <w:rFonts w:ascii="宋体" w:hAnsi="宋体" w:eastAsia="宋体" w:cs="宋体"/>
          <w:color w:val="000"/>
          <w:sz w:val="28"/>
          <w:szCs w:val="28"/>
        </w:rPr>
        <w:t xml:space="preserve">一要深刻认识主题教育对于思想建党、理论强党的重大意义。习近平新时代中国特色社会主义思想是马克思主义中国化的最新成果，是解答当代中国改革发展一系列问题的科学理论指引。面对新时代新要求，我们必须把习近平新时代中国特色社会主义思想内化于心、外化于行。但从实际看，一些党员干部在理论学习上还存在不小的差距，没有做到往深里走、往心里走、往实里走。开展主题教育，就是要把学习贯彻习近平新时代中国特色社会主义思想不断引向深入，坚持学思用贯通、知信行统一，切实筑牢信仰之基、补精神之钙、把稳思想之舵。</w:t>
      </w:r>
    </w:p>
    <w:p>
      <w:pPr>
        <w:ind w:left="0" w:right="0" w:firstLine="560"/>
        <w:spacing w:before="450" w:after="450" w:line="312" w:lineRule="auto"/>
      </w:pPr>
      <w:r>
        <w:rPr>
          <w:rFonts w:ascii="宋体" w:hAnsi="宋体" w:eastAsia="宋体" w:cs="宋体"/>
          <w:color w:val="000"/>
          <w:sz w:val="28"/>
          <w:szCs w:val="28"/>
        </w:rPr>
        <w:t xml:space="preserve">二、深刻认识主题教育对于永葆党的先进性纯洁性的重大意义。全面从严治党永远在路上，我们还要清醒地看到，一些党员干部不同程度存在着思想、政治、组织、作风不纯的问题。有的不讲政治、不守规矩，有的伪忠诚、假忠诚，当两面派、做两面人等。开展主题教育，就是要贯彻新时代党的建设总要求，以刮骨疗伤的勇气、坚韧不拔的韧劲整治突出问题，自我净化、自我完善、自我革新、自我提高，把各级党组织建设得更加坚强有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三要深刻认识主题教育对于坚持以人民为中心发展思想的重大意义。人民是我们党执政的最大底气。党员干部要做人民群众的贴心人，要始终把群众利益放在第一位。但仍存在一些党员干部宗旨意识淡化，为民服务不实在、不上心、不尽力、不作为、慢作为、乱作为等等。开展主题教育，就是教育引导广大党员干部自觉践行群众路线，把人民对美好生活的向往作为奋斗目标，为民谋利、为民尽责，着力解决人民群众的操心事、烦心事、揪心事，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二、准确把握目标，高标准贯彻落实中央部署要求</w:t>
      </w:r>
    </w:p>
    <w:p>
      <w:pPr>
        <w:ind w:left="0" w:right="0" w:firstLine="560"/>
        <w:spacing w:before="450" w:after="450" w:line="312" w:lineRule="auto"/>
      </w:pPr>
      <w:r>
        <w:rPr>
          <w:rFonts w:ascii="宋体" w:hAnsi="宋体" w:eastAsia="宋体" w:cs="宋体"/>
          <w:color w:val="000"/>
          <w:sz w:val="28"/>
          <w:szCs w:val="28"/>
        </w:rPr>
        <w:t xml:space="preserve">我乡开展主题教育要紧扣中央确定的目标任务，牢牢把握“守初心、担使命，找差距、抓落实”的总要求，把开展主题教育同深化思想解放结合起来，同落实重点工作结合起来，同学习先进典型结合起来。</w:t>
      </w:r>
    </w:p>
    <w:p>
      <w:pPr>
        <w:ind w:left="0" w:right="0" w:firstLine="560"/>
        <w:spacing w:before="450" w:after="450" w:line="312" w:lineRule="auto"/>
      </w:pPr>
      <w:r>
        <w:rPr>
          <w:rFonts w:ascii="宋体" w:hAnsi="宋体" w:eastAsia="宋体" w:cs="宋体"/>
          <w:color w:val="000"/>
          <w:sz w:val="28"/>
          <w:szCs w:val="28"/>
        </w:rPr>
        <w:t xml:space="preserve">(一)持续武装思想，做到理论学习有收获。理论武装只有“进行时”、没有“完成时”。学习新思想的首要任务，是在更新观念中解放思想、在解放思想中统一思想。要通过主题教育推动学习新思想向实处着力、向深处拓展，使思想观念与初心相契合、与使命相符合、与时代相融合。真正把学习过程变成把握规律、用好规律的过程，变成抓住机遇、创造新的更大机遇的过程。</w:t>
      </w:r>
    </w:p>
    <w:p>
      <w:pPr>
        <w:ind w:left="0" w:right="0" w:firstLine="560"/>
        <w:spacing w:before="450" w:after="450" w:line="312" w:lineRule="auto"/>
      </w:pPr>
      <w:r>
        <w:rPr>
          <w:rFonts w:ascii="宋体" w:hAnsi="宋体" w:eastAsia="宋体" w:cs="宋体"/>
          <w:color w:val="000"/>
          <w:sz w:val="28"/>
          <w:szCs w:val="28"/>
        </w:rPr>
        <w:t xml:space="preserve">(二)持续求真务实，做到干事创业敢担当。总书记强调，新时代是干出来的，幸福是奋斗出来的。广大党员干部要勇于“担担子”，善于“扣扣子”，勤于“钉钉子”，要围绕打赢三大攻坚战，全力防范化解重大风险，推进脱贫攻坚，铁腕防治污染；围绕化解信访积案和社会治理，勇于直面矛盾，增强斗争精神，知重负重、攻坚克难，争先创优、打造亮点。</w:t>
      </w:r>
    </w:p>
    <w:p>
      <w:pPr>
        <w:ind w:left="0" w:right="0" w:firstLine="560"/>
        <w:spacing w:before="450" w:after="450" w:line="312" w:lineRule="auto"/>
      </w:pPr>
      <w:r>
        <w:rPr>
          <w:rFonts w:ascii="宋体" w:hAnsi="宋体" w:eastAsia="宋体" w:cs="宋体"/>
          <w:color w:val="000"/>
          <w:sz w:val="28"/>
          <w:szCs w:val="28"/>
        </w:rPr>
        <w:t xml:space="preserve">（三）践行为民宗旨，推动为民服务解难题。要把主题教育与为民办实事相结合，党员干部要坚定群众立场，加深与群众的感情，提高服务群众的自觉性和开展群众工作的能力。以群众满意不满意、拥护不拥护为标准，坚持问政于民、问需于民、问计于民，把增进群众感情体现在帮助群众做好事、解难事、办实事，体现在积极主动解民难、排民忧、顺民意。</w:t>
      </w:r>
    </w:p>
    <w:p>
      <w:pPr>
        <w:ind w:left="0" w:right="0" w:firstLine="560"/>
        <w:spacing w:before="450" w:after="450" w:line="312" w:lineRule="auto"/>
      </w:pPr>
      <w:r>
        <w:rPr>
          <w:rFonts w:ascii="宋体" w:hAnsi="宋体" w:eastAsia="宋体" w:cs="宋体"/>
          <w:color w:val="000"/>
          <w:sz w:val="28"/>
          <w:szCs w:val="28"/>
        </w:rPr>
        <w:t xml:space="preserve">（四）严守纪律规矩，推动清正廉洁作表率。这次主题教育中，要聚焦政治立场、政治原则和政治担当，不断增强党内政治生活的政治性、时代性、原则性、战斗性。要发展积极健康的党内政治文化，继承党的优良传统和作风，弘扬忠诚老实、公道正派、实事求是、清正廉洁的价值观，让干部清正、政府清廉、政治清明在全乡上下蔚然成风。</w:t>
      </w:r>
    </w:p>
    <w:p>
      <w:pPr>
        <w:ind w:left="0" w:right="0" w:firstLine="560"/>
        <w:spacing w:before="450" w:after="450" w:line="312" w:lineRule="auto"/>
      </w:pPr>
      <w:r>
        <w:rPr>
          <w:rFonts w:ascii="宋体" w:hAnsi="宋体" w:eastAsia="宋体" w:cs="宋体"/>
          <w:color w:val="000"/>
          <w:sz w:val="28"/>
          <w:szCs w:val="28"/>
        </w:rPr>
        <w:t xml:space="preserve">三、坚持整改落实，在检视问题中找准差距补齐短板</w:t>
      </w:r>
    </w:p>
    <w:p>
      <w:pPr>
        <w:ind w:left="0" w:right="0" w:firstLine="560"/>
        <w:spacing w:before="450" w:after="450" w:line="312" w:lineRule="auto"/>
      </w:pPr>
      <w:r>
        <w:rPr>
          <w:rFonts w:ascii="宋体" w:hAnsi="宋体" w:eastAsia="宋体" w:cs="宋体"/>
          <w:color w:val="000"/>
          <w:sz w:val="28"/>
          <w:szCs w:val="28"/>
        </w:rPr>
        <w:t xml:space="preserve">整改落实，是确保主题教育取得实效的关键，从主题教育一开始就要抓实抓牢。一要深入开展“十个专项整治”。要持续深入查摆，切实找准、查实我们在思想、政治、作风、能力、廉政等方面存在的问题，深刻检视反思，制定整改举措，真正把问题改彻底、改到位、改出好效果。二要严格落实“十个在一线”工作法。作风问题影响工作成效，全体党员干部要认真对照县委“十个在一线”要求，看看自己哪里还有差距，哪些任务还没有落实到位，结合问题整改，切实抓好工作提升。三要确保问题整改成效。对查摆出的问题要建立清单，细化整改措施和具体时限，落实责任部门、责任人，实行挂账督办、销号管理，防止整改过程中出现“空转”的情况。要坚决防止陷入“抓一抓就好转，松一松就反弹”的怪圈，以“钉钉子”精神，锲而不舍、驰而不息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四、加强组织领导，确保主题教育有序有力开展</w:t>
      </w:r>
    </w:p>
    <w:p>
      <w:pPr>
        <w:ind w:left="0" w:right="0" w:firstLine="560"/>
        <w:spacing w:before="450" w:after="450" w:line="312" w:lineRule="auto"/>
      </w:pPr>
      <w:r>
        <w:rPr>
          <w:rFonts w:ascii="宋体" w:hAnsi="宋体" w:eastAsia="宋体" w:cs="宋体"/>
          <w:color w:val="000"/>
          <w:sz w:val="28"/>
          <w:szCs w:val="28"/>
        </w:rPr>
        <w:t xml:space="preserve">一分部署，九分落实。第二批主题教育时间紧、任务重、要求高，要增强责任感紧迫感使命感，精心组织实施，严格对标对表，确保“规定动作”到边到位、“自选动作”创新创优，高质量完成好各项工作任务。</w:t>
      </w:r>
    </w:p>
    <w:p>
      <w:pPr>
        <w:ind w:left="0" w:right="0" w:firstLine="560"/>
        <w:spacing w:before="450" w:after="450" w:line="312" w:lineRule="auto"/>
      </w:pPr>
      <w:r>
        <w:rPr>
          <w:rFonts w:ascii="宋体" w:hAnsi="宋体" w:eastAsia="宋体" w:cs="宋体"/>
          <w:color w:val="000"/>
          <w:sz w:val="28"/>
          <w:szCs w:val="28"/>
        </w:rPr>
        <w:t xml:space="preserve">一要压实领导责任，发挥“关键作用”。要把主题教育摆上重要议事日程，切实把主体责任扛起来、落下去。自觉把主题教育各项任务抓在手上、扛在肩上、落实在行动上。领导干部既要当好组织者又要当好参与者，示范带动广大党员、干部的学习教育，充分发挥关键少数的“关键作用”。</w:t>
      </w:r>
    </w:p>
    <w:p>
      <w:pPr>
        <w:ind w:left="0" w:right="0" w:firstLine="560"/>
        <w:spacing w:before="450" w:after="450" w:line="312" w:lineRule="auto"/>
      </w:pPr>
      <w:r>
        <w:rPr>
          <w:rFonts w:ascii="宋体" w:hAnsi="宋体" w:eastAsia="宋体" w:cs="宋体"/>
          <w:color w:val="000"/>
          <w:sz w:val="28"/>
          <w:szCs w:val="28"/>
        </w:rPr>
        <w:t xml:space="preserve">二要强化真督实导，凸显“指导作用”。督促指导是确保主题教育不虚、不空、不偏、不走过场的重要保证。乡主题教育指导组要督在“关键处”，导在“点子上”，积极探索务实管用的载体，确保主题教育有创新、有亮点、有成效。同时，坚决反对形式主义，避免一切形式大于内容的花架子、空壳子，把解决问题、推动工作的成效，作为检验主题教育效果的重要标尺。</w:t>
      </w:r>
    </w:p>
    <w:p>
      <w:pPr>
        <w:ind w:left="0" w:right="0" w:firstLine="560"/>
        <w:spacing w:before="450" w:after="450" w:line="312" w:lineRule="auto"/>
      </w:pPr>
      <w:r>
        <w:rPr>
          <w:rFonts w:ascii="宋体" w:hAnsi="宋体" w:eastAsia="宋体" w:cs="宋体"/>
          <w:color w:val="000"/>
          <w:sz w:val="28"/>
          <w:szCs w:val="28"/>
        </w:rPr>
        <w:t xml:space="preserve">三要营造浓厚氛围，放大“引导作用”。进一步发挥微信矩阵、宣传栏的宣传辐射作用，深入诠释主题教育的重大意义、根本任务、目标要求。同时，要重视正反两个方面的典型宣传，在全乡上下形成见贤思齐、对标先进的良好风尚。增强正面声音，为主题教育开展营造全员支持、广泛参与的良好舆论氛围。</w:t>
      </w:r>
    </w:p>
    <w:p>
      <w:pPr>
        <w:ind w:left="0" w:right="0" w:firstLine="560"/>
        <w:spacing w:before="450" w:after="450" w:line="312" w:lineRule="auto"/>
      </w:pPr>
      <w:r>
        <w:rPr>
          <w:rFonts w:ascii="宋体" w:hAnsi="宋体" w:eastAsia="宋体" w:cs="宋体"/>
          <w:color w:val="000"/>
          <w:sz w:val="28"/>
          <w:szCs w:val="28"/>
        </w:rPr>
        <w:t xml:space="preserve">同志们，不忘**方能砥砺前行，牢记**才能开辟未来。让我们更加紧密地团结在以习近平同志为核心的党中央周围，以高度的政治自觉、务实的作风举措，圆满完成主题教育各项任务，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2025-05-02T11:03:07+08:00</dcterms:created>
  <dcterms:modified xsi:type="dcterms:W3CDTF">2025-05-02T11:03:07+08:00</dcterms:modified>
</cp:coreProperties>
</file>

<file path=docProps/custom.xml><?xml version="1.0" encoding="utf-8"?>
<Properties xmlns="http://schemas.openxmlformats.org/officeDocument/2006/custom-properties" xmlns:vt="http://schemas.openxmlformats.org/officeDocument/2006/docPropsVTypes"/>
</file>