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2024年关于推进市域社会治理现代化管理方案[推荐阅读]</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推进市域社会治理现代化管理方案2024年关于推进市域社会治理现代化管理方案范文按照关于推进市域社会治理现代化的有关要求，为深入贯彻落实“强基促稳”三年行动，推进基层治理体系建设，进一步深化村网格化服务管理，打通基层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第一篇：2024年关于推进市域社会治理现代化管理方案</w:t>
      </w:r>
    </w:p>
    <w:p>
      <w:pPr>
        <w:ind w:left="0" w:right="0" w:firstLine="560"/>
        <w:spacing w:before="450" w:after="450" w:line="312" w:lineRule="auto"/>
      </w:pPr>
      <w:r>
        <w:rPr>
          <w:rFonts w:ascii="宋体" w:hAnsi="宋体" w:eastAsia="宋体" w:cs="宋体"/>
          <w:color w:val="000"/>
          <w:sz w:val="28"/>
          <w:szCs w:val="28"/>
        </w:rPr>
        <w:t xml:space="preserve">2024年关于推进市域社会治理现代化管理方案范文</w:t>
      </w:r>
    </w:p>
    <w:p>
      <w:pPr>
        <w:ind w:left="0" w:right="0" w:firstLine="560"/>
        <w:spacing w:before="450" w:after="450" w:line="312" w:lineRule="auto"/>
      </w:pPr>
      <w:r>
        <w:rPr>
          <w:rFonts w:ascii="宋体" w:hAnsi="宋体" w:eastAsia="宋体" w:cs="宋体"/>
          <w:color w:val="000"/>
          <w:sz w:val="28"/>
          <w:szCs w:val="28"/>
        </w:rPr>
        <w:t xml:space="preserve">按照关于推进市域社会治理现代化的有关要求，为深入贯彻落实“强基促稳”三年行动，推进基层治理体系建设，进一步深化村网格化服务管理，打通基层治理“最后一公里”，不断提升群众安全感和获得感，打造共建共治共享的社会治理格局，现就进一步加强和完善网格化服务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我镇网格化服务管理工作现状，以“责任网格化、平台信息化、管理精细化”为目标，以问题为导向，从体制机制和平台建设入手，靶向发力、精准施策，全力推进村级组织“一个中心、若干网格”运行机制改革，推动实现“大事全网联动、小事一格解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（一）深化网格运行机制改革。巩固和拓展村级组织“一个中心、若干网格”运行机制改革成果，认真总结一年多来改革措施落实情况特别是这次新冠肺炎疫情防控暴露出来的问</w:t>
      </w:r>
    </w:p>
    <w:p>
      <w:pPr>
        <w:ind w:left="0" w:right="0" w:firstLine="560"/>
        <w:spacing w:before="450" w:after="450" w:line="312" w:lineRule="auto"/>
      </w:pPr>
      <w:r>
        <w:rPr>
          <w:rFonts w:ascii="宋体" w:hAnsi="宋体" w:eastAsia="宋体" w:cs="宋体"/>
          <w:color w:val="000"/>
          <w:sz w:val="28"/>
          <w:szCs w:val="28"/>
        </w:rPr>
        <w:t xml:space="preserve">题，逐一进行梳理分析，研究解决现有网格设置存在的边界不清、区域交叉、工作量不均衡等情况。按照“任务相当、方便服务、易于管理”的原则，以拆迁改造、回迁安置、实际管理与网格管理不协调的村为重点，对二级网格设置进行重新调整划分。结合村干部选聘分离和村务专职工作者遴选、交流、招聘摸底工作，按照新划分确定的二级网格和“一格一员”标准，做好网格员的调整配备工作。有条件的村可以通过劳务派遣、服务外包等方式补充网格工作人员。按照“一个中心、若干网格”岗位设置，采取年度岗位定额办法，建立村级组织基本办公经费补助制度。培育网格化示范点，以点带面推动工作落实，确保网格化工作模式制度化、实效化。</w:t>
      </w:r>
    </w:p>
    <w:p>
      <w:pPr>
        <w:ind w:left="0" w:right="0" w:firstLine="560"/>
        <w:spacing w:before="450" w:after="450" w:line="312" w:lineRule="auto"/>
      </w:pPr>
      <w:r>
        <w:rPr>
          <w:rFonts w:ascii="宋体" w:hAnsi="宋体" w:eastAsia="宋体" w:cs="宋体"/>
          <w:color w:val="000"/>
          <w:sz w:val="28"/>
          <w:szCs w:val="28"/>
        </w:rPr>
        <w:t xml:space="preserve">（二）整合加强网格队伍力量。构建警格与网格深度融合机制，推动社区警务与网格事务有机融合，充分发动网格内单位、企业、物业、党员义工、巡逻队员、平安志愿者等力量，培养多元参与的群防群治力量，形成“1+1+1+N”（即：1名社区民警+村网格长+1名网格员+N名网格志愿者）联防群治模式，逐步建立起“力量合成、警民互动、全民参与”的共建共治共享社会治理新格局。原则上，除老弱病残和确有困难党员外，村在册党员、报到党员都要担任网格义工，并以网格为单位，采取“一对多”“多对一”等方式，全面落实党员联系服务群众要求。居民小区要按照城市基层党建要求，全面推行“党员街巷长”“党员楼栋长”制度，把物业管理企业员工纳入网格工作人员统筹调度。</w:t>
      </w:r>
    </w:p>
    <w:p>
      <w:pPr>
        <w:ind w:left="0" w:right="0" w:firstLine="560"/>
        <w:spacing w:before="450" w:after="450" w:line="312" w:lineRule="auto"/>
      </w:pPr>
      <w:r>
        <w:rPr>
          <w:rFonts w:ascii="宋体" w:hAnsi="宋体" w:eastAsia="宋体" w:cs="宋体"/>
          <w:color w:val="000"/>
          <w:sz w:val="28"/>
          <w:szCs w:val="28"/>
        </w:rPr>
        <w:t xml:space="preserve">（三）优化网格力量联动处置。实行网格事务“应入尽入”制度，按照市级审批、镇级落实、网格实施的原则，各职能部门要根据工作实际需要，重新梳理、科学合理确定需延伸至基层网格的事项和工作标准，形成网格工作清单。原则上，市直职能部门要求或委托村落实的工作都要以二级网格为基本单元组织实施，相关部门在制定方案时要按照“可进入、可操作、可考核”原则作出明确安排。加快在各职能部门推广使用网格化服务管理信息平台，落实事件上报、流转和跟踪反馈，推动村平台使用和市、镇、村三级联动机制运行，发挥网格化服务管理信息平台和综治中心实战化平台作用。</w:t>
      </w:r>
    </w:p>
    <w:p>
      <w:pPr>
        <w:ind w:left="0" w:right="0" w:firstLine="560"/>
        <w:spacing w:before="450" w:after="450" w:line="312" w:lineRule="auto"/>
      </w:pPr>
      <w:r>
        <w:rPr>
          <w:rFonts w:ascii="宋体" w:hAnsi="宋体" w:eastAsia="宋体" w:cs="宋体"/>
          <w:color w:val="000"/>
          <w:sz w:val="28"/>
          <w:szCs w:val="28"/>
        </w:rPr>
        <w:t xml:space="preserve">（四）强化网格绩效考评激励。根据各职能部门延伸至基层网格工作内容和网格工作清单，优化完善网格员绩效考评方案。坚持量化为主、问题倒逼、赏优罚劣，细化网格员奖惩、进退机制。将部门、各村推进网格运行情况纳入绩效和平安建设（综治工作）考评内容，切实发挥考评正向激励作用。</w:t>
      </w:r>
    </w:p>
    <w:p>
      <w:pPr>
        <w:ind w:left="0" w:right="0" w:firstLine="560"/>
        <w:spacing w:before="450" w:after="450" w:line="312" w:lineRule="auto"/>
      </w:pPr>
      <w:r>
        <w:rPr>
          <w:rFonts w:ascii="宋体" w:hAnsi="宋体" w:eastAsia="宋体" w:cs="宋体"/>
          <w:color w:val="000"/>
          <w:sz w:val="28"/>
          <w:szCs w:val="28"/>
        </w:rPr>
        <w:t xml:space="preserve">（五）推动网格信息智能运用。优化简化网格化服务管理信息平台信息采集流程，使工作人员末端操作更加简捷、实用、高效。加大政策宣传力度，提高“网格在线”微信公众号知晓率、注册率和使用率。</w:t>
      </w:r>
    </w:p>
    <w:p>
      <w:pPr>
        <w:ind w:left="0" w:right="0" w:firstLine="560"/>
        <w:spacing w:before="450" w:after="450" w:line="312" w:lineRule="auto"/>
      </w:pPr>
      <w:r>
        <w:rPr>
          <w:rFonts w:ascii="宋体" w:hAnsi="宋体" w:eastAsia="宋体" w:cs="宋体"/>
          <w:color w:val="000"/>
          <w:sz w:val="28"/>
          <w:szCs w:val="28"/>
        </w:rPr>
        <w:t xml:space="preserve">（六）定期滚动更新基础信息。要发挥好住村民警作用，带领村网格员、巡逻队员扎实开展社会面基础大排查，摸清底数、掌握情况，做到不漏一人一户、不留死角盲区，对网格基础信息要素进行滚动更新，提高数据信息的精准性、可用度，为社会面情况的研判提供有力数据支撑。</w:t>
      </w:r>
    </w:p>
    <w:p>
      <w:pPr>
        <w:ind w:left="0" w:right="0" w:firstLine="560"/>
        <w:spacing w:before="450" w:after="450" w:line="312" w:lineRule="auto"/>
      </w:pPr>
      <w:r>
        <w:rPr>
          <w:rFonts w:ascii="宋体" w:hAnsi="宋体" w:eastAsia="宋体" w:cs="宋体"/>
          <w:color w:val="000"/>
          <w:sz w:val="28"/>
          <w:szCs w:val="28"/>
        </w:rPr>
        <w:t xml:space="preserve">（七）提升网格员专业化水平。要瞄准“一员多能”目标，加大对网格员的业务培训，提升综合业务技能，着力打造一支情况明、底数清、业务熟、技能精的网格员队伍，履行好宣传员、信息员、管理员、服务员、监督员、联络员等职责。每年组织网格员分批轮训一次，加强网格化服务管理信息平台、手机APP、微信公众号等电子平台技能操作培训和各职能部门延伸进网格事项相关政策的讲解，提高网格员电子信息化平台的实操能力和政策水平；邀请经验丰富的社区民警、调解员、网格员、巡逻队员作经验交流，分享典型案例，以点带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职能部门、各村要成立工作专班，认真制定加强和完善村网格化服务管理工作的具体方案措施，细化任务步骤，明确责任分工及进度要求。村主干亲自推动，要指定专人负责，加强沟通协调，压实主体责任，充分认识网格化是社会治理的新模式，引导干部群众了解、支持和参与网格化工作。</w:t>
      </w:r>
    </w:p>
    <w:p>
      <w:pPr>
        <w:ind w:left="0" w:right="0" w:firstLine="560"/>
        <w:spacing w:before="450" w:after="450" w:line="312" w:lineRule="auto"/>
      </w:pPr>
      <w:r>
        <w:rPr>
          <w:rFonts w:ascii="宋体" w:hAnsi="宋体" w:eastAsia="宋体" w:cs="宋体"/>
          <w:color w:val="000"/>
          <w:sz w:val="28"/>
          <w:szCs w:val="28"/>
        </w:rPr>
        <w:t xml:space="preserve">（二）统筹有序推进。各职能部门、各村要树牢“一盘棋”的思想，统一思想、端正认识，把深化网格化服务管理体系建设作为提升基层社会治理现代化水平的一件要事来抓，使之融入日常、服务实战。要杜绝被动应付、走马观花的心态，防止工作“一阵热”；要将当前疫情防控、安全生产隐患大排查大整治和“世中运”安保等工作紧密结合起来，切实扑下身子、沉入网格，协同推进，确保各项工作精准、高效、有序。</w:t>
      </w:r>
    </w:p>
    <w:p>
      <w:pPr>
        <w:ind w:left="0" w:right="0" w:firstLine="560"/>
        <w:spacing w:before="450" w:after="450" w:line="312" w:lineRule="auto"/>
      </w:pPr>
      <w:r>
        <w:rPr>
          <w:rFonts w:ascii="宋体" w:hAnsi="宋体" w:eastAsia="宋体" w:cs="宋体"/>
          <w:color w:val="000"/>
          <w:sz w:val="28"/>
          <w:szCs w:val="28"/>
        </w:rPr>
        <w:t xml:space="preserve">（三）严格督导考评。镇组织办、综治办要加强对各有关部门、各村工作督导，了解情况，协调推进；并将该项工作完成情况和示范点培育情况纳入部门、绩效和平安建设（综治工作）考评的重要内容。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560"/>
        <w:spacing w:before="450" w:after="450" w:line="312" w:lineRule="auto"/>
      </w:pPr>
      <w:r>
        <w:rPr>
          <w:rFonts w:ascii="黑体" w:hAnsi="黑体" w:eastAsia="黑体" w:cs="黑体"/>
          <w:color w:val="000000"/>
          <w:sz w:val="36"/>
          <w:szCs w:val="36"/>
          <w:b w:val="1"/>
          <w:bCs w:val="1"/>
        </w:rPr>
        <w:t xml:space="preserve">第三篇：,推进市域社会治理现代化新探索</w:t>
      </w:r>
    </w:p>
    <w:p>
      <w:pPr>
        <w:ind w:left="0" w:right="0" w:firstLine="560"/>
        <w:spacing w:before="450" w:after="450" w:line="312" w:lineRule="auto"/>
      </w:pPr>
      <w:r>
        <w:rPr>
          <w:rFonts w:ascii="宋体" w:hAnsi="宋体" w:eastAsia="宋体" w:cs="宋体"/>
          <w:color w:val="000"/>
          <w:sz w:val="28"/>
          <w:szCs w:val="28"/>
        </w:rPr>
        <w:t xml:space="preserve">篇 推进市域社会治理现代化的新探索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一、树立科学理念，增强市域社会治理现代化引领力 二、聚力“ “ 五治” ” 融合，推动市域社会治理上新台阶 三、致力一体化平台，实施市域社会治理现代化高效运作 四、全力组织保障，确保市域社会治理现代化试点首创必成篇二：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2024 年 x 月 xx 日，中央政法委下发《关于 xx 省全国市域社会治理现代化试点地区名单的通报》，xx 市获批第一批全国市域社会治理现代化试点城市。作为新时代加快推进社会治理现代化的突破口和切入点，市域社会治理现代化试点探索既是防范化解影响国家安全、社会安定、人民安宁的重大风险应对的准备，也是开创平安中国建设新局面的重大决策行动，事关人民安居乐业、事关社会安定有序、事关国家长治久安。围绕加快推进市域社会治理现代化，xx 按照中央、省委精神要求与工作部署，凝心聚力，勇于作为，走出一条探索新路。</w:t>
      </w:r>
    </w:p>
    <w:p>
      <w:pPr>
        <w:ind w:left="0" w:right="0" w:firstLine="560"/>
        <w:spacing w:before="450" w:after="450" w:line="312" w:lineRule="auto"/>
      </w:pPr>
      <w:r>
        <w:rPr>
          <w:rFonts w:ascii="宋体" w:hAnsi="宋体" w:eastAsia="宋体" w:cs="宋体"/>
          <w:color w:val="000"/>
          <w:sz w:val="28"/>
          <w:szCs w:val="28"/>
        </w:rPr>
        <w:t xml:space="preserve">一、树立科学理念，增强市域社会治理现代化引领力</w:t>
      </w:r>
    </w:p>
    <w:p>
      <w:pPr>
        <w:ind w:left="0" w:right="0" w:firstLine="560"/>
        <w:spacing w:before="450" w:after="450" w:line="312" w:lineRule="auto"/>
      </w:pPr>
      <w:r>
        <w:rPr>
          <w:rFonts w:ascii="宋体" w:hAnsi="宋体" w:eastAsia="宋体" w:cs="宋体"/>
          <w:color w:val="000"/>
          <w:sz w:val="28"/>
          <w:szCs w:val="28"/>
        </w:rPr>
        <w:t xml:space="preserve">树立科学理念是市域社会治理现代化的目标与方向的体现，没有科学理念，推进市域社会治理现代化就没有科学的步骤与方向，实现市域社会治理现代化就没有保障。xx 深刻把握市域社会治理特点规律，树立科学的治理理念，着力增强市域社会治理现代化引领力。坚持党委的核心地位。中国共产党的领导是中国特色社会主义最本质的特征，是中国特色社会主义制度的最大优势。市域社会治理领域中绝不能虚化、弱化党的领导。xx 毫不动摇地坚持党委的核心地位，并发挥好统揽全局、协调各方的作用，有效整合各种力量和资源，搭建多方参与的平台，妥善处理各种关系，使市域社会治理规范有序进行。</w:t>
      </w:r>
    </w:p>
    <w:p>
      <w:pPr>
        <w:ind w:left="0" w:right="0" w:firstLine="560"/>
        <w:spacing w:before="450" w:after="450" w:line="312" w:lineRule="auto"/>
      </w:pPr>
      <w:r>
        <w:rPr>
          <w:rFonts w:ascii="宋体" w:hAnsi="宋体" w:eastAsia="宋体" w:cs="宋体"/>
          <w:color w:val="000"/>
          <w:sz w:val="28"/>
          <w:szCs w:val="28"/>
        </w:rPr>
        <w:t xml:space="preserve">坚持以人民为中心。坚持以人民为中心，是做好市域社会治理现代化的出发点和落脚点，要充分发挥人民的创造力，贯彻党的群众路线，始终做到为了群众、相信群众、引导群众。xx 从满足人民美好生活需要出发，通过细化和完善各项与人民群众紧密相关的社会治安、矛盾纠纷、公共安全、社区服务、社会风险等举措，解决好人民群众“急、难、愁、盼”问题，切实增强城乡居民的获得感、幸福感、安全感。</w:t>
      </w:r>
    </w:p>
    <w:p>
      <w:pPr>
        <w:ind w:left="0" w:right="0" w:firstLine="560"/>
        <w:spacing w:before="450" w:after="450" w:line="312" w:lineRule="auto"/>
      </w:pPr>
      <w:r>
        <w:rPr>
          <w:rFonts w:ascii="宋体" w:hAnsi="宋体" w:eastAsia="宋体" w:cs="宋体"/>
          <w:color w:val="000"/>
          <w:sz w:val="28"/>
          <w:szCs w:val="28"/>
        </w:rPr>
        <w:t xml:space="preserve">坚持体制机制创新。市域社会治理现代化的实质就是发挥其自身独特的治理基础和资源优势，有效破除现有体制机制下的制度壁垒、机制障碍等难题。xx 统筹城乡社会治理各项任务，优化整合市域层面的政治资源、经济资源、文化资源、市场资源等资源配置，增强社会</w:t>
      </w:r>
    </w:p>
    <w:p>
      <w:pPr>
        <w:ind w:left="0" w:right="0" w:firstLine="560"/>
        <w:spacing w:before="450" w:after="450" w:line="312" w:lineRule="auto"/>
      </w:pPr>
      <w:r>
        <w:rPr>
          <w:rFonts w:ascii="宋体" w:hAnsi="宋体" w:eastAsia="宋体" w:cs="宋体"/>
          <w:color w:val="000"/>
          <w:sz w:val="28"/>
          <w:szCs w:val="28"/>
        </w:rPr>
        <w:t xml:space="preserve">治理的整体性和协同性，实现治理</w:t>
      </w:r>
    </w:p>
    <w:p>
      <w:pPr>
        <w:ind w:left="0" w:right="0" w:firstLine="560"/>
        <w:spacing w:before="450" w:after="450" w:line="312" w:lineRule="auto"/>
      </w:pPr>
      <w:r>
        <w:rPr>
          <w:rFonts w:ascii="宋体" w:hAnsi="宋体" w:eastAsia="宋体" w:cs="宋体"/>
          <w:color w:val="000"/>
          <w:sz w:val="28"/>
          <w:szCs w:val="28"/>
        </w:rPr>
        <w:t xml:space="preserve">要素的深度融合，形成“民呼我应”的共建共治共享治理共同体，构建基层社会治理新格局。</w:t>
      </w:r>
    </w:p>
    <w:p>
      <w:pPr>
        <w:ind w:left="0" w:right="0" w:firstLine="560"/>
        <w:spacing w:before="450" w:after="450" w:line="312" w:lineRule="auto"/>
      </w:pPr>
      <w:r>
        <w:rPr>
          <w:rFonts w:ascii="宋体" w:hAnsi="宋体" w:eastAsia="宋体" w:cs="宋体"/>
          <w:color w:val="000"/>
          <w:sz w:val="28"/>
          <w:szCs w:val="28"/>
        </w:rPr>
        <w:t xml:space="preserve">二、聚力“ “ 五治” ” 融合，推动市域社会治理上新台阶</w:t>
      </w:r>
    </w:p>
    <w:p>
      <w:pPr>
        <w:ind w:left="0" w:right="0" w:firstLine="560"/>
        <w:spacing w:before="450" w:after="450" w:line="312" w:lineRule="auto"/>
      </w:pPr>
      <w:r>
        <w:rPr>
          <w:rFonts w:ascii="宋体" w:hAnsi="宋体" w:eastAsia="宋体" w:cs="宋体"/>
          <w:color w:val="000"/>
          <w:sz w:val="28"/>
          <w:szCs w:val="28"/>
        </w:rPr>
        <w:t xml:space="preserve">“五治”融合是市域治理现代化的重要组成部分，也是确保市域社会治理现代化建设取得实效并长期坚持的关键和保障。在推进试点工作中，xx 紧紧围绕共建共治共享方向，聚力做好“五治”融合文章，推动市域社会治理向精准、精细、精致方向不断迈进。</w:t>
      </w:r>
    </w:p>
    <w:p>
      <w:pPr>
        <w:ind w:left="0" w:right="0" w:firstLine="560"/>
        <w:spacing w:before="450" w:after="450" w:line="312" w:lineRule="auto"/>
      </w:pPr>
      <w:r>
        <w:rPr>
          <w:rFonts w:ascii="宋体" w:hAnsi="宋体" w:eastAsia="宋体" w:cs="宋体"/>
          <w:color w:val="000"/>
          <w:sz w:val="28"/>
          <w:szCs w:val="28"/>
        </w:rPr>
        <w:t xml:space="preserve">强化政治引领。把政治引领贯穿于市域社会治理全过程，并不断将其转化为制度优势。以深化“放管服”改革和党政机构改革为契机，建立社会治理领域大部门、大网格、大平台、大执法组织基础，完善党建引领机制、加强政治教育覆盖、夯实基层组织基础，保持社会治理正确方向，推动治理的协同联动。</w:t>
      </w:r>
    </w:p>
    <w:p>
      <w:pPr>
        <w:ind w:left="0" w:right="0" w:firstLine="560"/>
        <w:spacing w:before="450" w:after="450" w:line="312" w:lineRule="auto"/>
      </w:pPr>
      <w:r>
        <w:rPr>
          <w:rFonts w:ascii="宋体" w:hAnsi="宋体" w:eastAsia="宋体" w:cs="宋体"/>
          <w:color w:val="000"/>
          <w:sz w:val="28"/>
          <w:szCs w:val="28"/>
        </w:rPr>
        <w:t xml:space="preserve">强化法治保障。围绕市域社会治理急需、满足人民对美好生活新期待必备的制度需求，结合实际制定务实管用、便于操作的地方性法规规章，努力建设高水平平安 xx、高品质法治 xx。加强科学立法、狠抓依法行政、坚持公正司法、深化全民普法，促进社会治理规范有序。</w:t>
      </w:r>
    </w:p>
    <w:p>
      <w:pPr>
        <w:ind w:left="0" w:right="0" w:firstLine="560"/>
        <w:spacing w:before="450" w:after="450" w:line="312" w:lineRule="auto"/>
      </w:pPr>
      <w:r>
        <w:rPr>
          <w:rFonts w:ascii="宋体" w:hAnsi="宋体" w:eastAsia="宋体" w:cs="宋体"/>
          <w:color w:val="000"/>
          <w:sz w:val="28"/>
          <w:szCs w:val="28"/>
        </w:rPr>
        <w:t xml:space="preserve">强化德治教化。充分挖掘市域内的优秀传统文化、优良革命传统，用社会主义先进文化陶冶道德情操，狠抓德治教育、健全德治体系、加强德治约束、激发德治能量，提升社会治理文明指数。</w:t>
      </w:r>
    </w:p>
    <w:p>
      <w:pPr>
        <w:ind w:left="0" w:right="0" w:firstLine="560"/>
        <w:spacing w:before="450" w:after="450" w:line="312" w:lineRule="auto"/>
      </w:pPr>
      <w:r>
        <w:rPr>
          <w:rFonts w:ascii="宋体" w:hAnsi="宋体" w:eastAsia="宋体" w:cs="宋体"/>
          <w:color w:val="000"/>
          <w:sz w:val="28"/>
          <w:szCs w:val="28"/>
        </w:rPr>
        <w:t xml:space="preserve">强化自治基础。健全基层党组织领导的基层群众自治机制，明确</w:t>
      </w:r>
    </w:p>
    <w:p>
      <w:pPr>
        <w:ind w:left="0" w:right="0" w:firstLine="560"/>
        <w:spacing w:before="450" w:after="450" w:line="312" w:lineRule="auto"/>
      </w:pPr>
      <w:r>
        <w:rPr>
          <w:rFonts w:ascii="宋体" w:hAnsi="宋体" w:eastAsia="宋体" w:cs="宋体"/>
          <w:color w:val="000"/>
          <w:sz w:val="28"/>
          <w:szCs w:val="28"/>
        </w:rPr>
        <w:t xml:space="preserve">基层自治边界，依法确定村（社区）工作事项，丰富自治形式、建强自治组织、提升村级自治，凝聚社会治理群众智慧。着力丰富“有事好商量、众人的事情由众人商量”的制度化实践，打造“有事好商量”品牌，开展群众说事、民情恳谈、百姓议事等协商活动，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强化智治支撑。采用国际一流、国内领先的技术，综合运用大数据、5G、人工智能、融合通信等技术，打通了全市的治理单位，汇集了全市市域治理资源，形成市域治理现代化的全覆盖体系，打造“一体化”智慧指挥体系、“一站式”智慧服务体系、“一张网”智慧管理体系，推动社会治理智能升级。</w:t>
      </w:r>
    </w:p>
    <w:p>
      <w:pPr>
        <w:ind w:left="0" w:right="0" w:firstLine="560"/>
        <w:spacing w:before="450" w:after="450" w:line="312" w:lineRule="auto"/>
      </w:pPr>
      <w:r>
        <w:rPr>
          <w:rFonts w:ascii="宋体" w:hAnsi="宋体" w:eastAsia="宋体" w:cs="宋体"/>
          <w:color w:val="000"/>
          <w:sz w:val="28"/>
          <w:szCs w:val="28"/>
        </w:rPr>
        <w:t xml:space="preserve">三、致力一体化平台，实施市域社会治理现代化高效运作</w:t>
      </w:r>
    </w:p>
    <w:p>
      <w:pPr>
        <w:ind w:left="0" w:right="0" w:firstLine="560"/>
        <w:spacing w:before="450" w:after="450" w:line="312" w:lineRule="auto"/>
      </w:pPr>
      <w:r>
        <w:rPr>
          <w:rFonts w:ascii="宋体" w:hAnsi="宋体" w:eastAsia="宋体" w:cs="宋体"/>
          <w:color w:val="000"/>
          <w:sz w:val="28"/>
          <w:szCs w:val="28"/>
        </w:rPr>
        <w:t xml:space="preserve">xx 市委市政府深刻把握市域社会治理现代化的特殊战略定位，致力打造集成研判信息、整合资源、创新方式的一体化平台——市域治理现代化指挥中心，实施市域社会治理现代化的高效运作。</w:t>
      </w:r>
    </w:p>
    <w:p>
      <w:pPr>
        <w:ind w:left="0" w:right="0" w:firstLine="560"/>
        <w:spacing w:before="450" w:after="450" w:line="312" w:lineRule="auto"/>
      </w:pPr>
      <w:r>
        <w:rPr>
          <w:rFonts w:ascii="宋体" w:hAnsi="宋体" w:eastAsia="宋体" w:cs="宋体"/>
          <w:color w:val="000"/>
          <w:sz w:val="28"/>
          <w:szCs w:val="28"/>
        </w:rPr>
        <w:t xml:space="preserve">融合七大功能，主打智慧治理。汇聚共享功能，通过归集全市域数据打造市域治理 1 张总图和党建、社会治理、文明城市、高质量发展、政务服务等 16 张专题图，动态展现市域治理工作全貌；智能搜索功能，聚合业务专题关键信息，形成智能搜索引擎，以鲜活的数据、图文并茂的方式提供辅助技术支撑；集约服务功能，借助 xxxx 和xx 百通 APP 的集成服务优势，构筑群众与政府快速对接通道，打造“群众吹哨、部门报到”治理新格局；分析研判功能，运用大数据技术</w:t>
      </w:r>
    </w:p>
    <w:p>
      <w:pPr>
        <w:ind w:left="0" w:right="0" w:firstLine="560"/>
        <w:spacing w:before="450" w:after="450" w:line="312" w:lineRule="auto"/>
      </w:pPr>
      <w:r>
        <w:rPr>
          <w:rFonts w:ascii="宋体" w:hAnsi="宋体" w:eastAsia="宋体" w:cs="宋体"/>
          <w:color w:val="000"/>
          <w:sz w:val="28"/>
          <w:szCs w:val="28"/>
        </w:rPr>
        <w:t xml:space="preserve">构建经济社会全覆盖分析研判体系，辅助领导科学决策；监测预警功能，搭建人工智能预警分析模型，实现常态监测预警和突发风险防控，推动市域治理从被动“堵风险”向主动“查漏洞”转变；联动指挥功能，建立集平时协调联动、战时应急指挥于一体的市县乡三级联动指挥体系，实现高效联动、平战结合；行政问效功能，服务全市高质量发展考核，形成覆盖市县乡三级行政执法和公众服务全流程监督评价体系，有力提升行政效能。</w:t>
      </w:r>
    </w:p>
    <w:p>
      <w:pPr>
        <w:ind w:left="0" w:right="0" w:firstLine="560"/>
        <w:spacing w:before="450" w:after="450" w:line="312" w:lineRule="auto"/>
      </w:pPr>
      <w:r>
        <w:rPr>
          <w:rFonts w:ascii="宋体" w:hAnsi="宋体" w:eastAsia="宋体" w:cs="宋体"/>
          <w:color w:val="000"/>
          <w:sz w:val="28"/>
          <w:szCs w:val="28"/>
        </w:rPr>
        <w:t xml:space="preserve">健全三级体系，推进常态治理。xx 个县（市）区、xx 个乡镇（街道）均建立市域治理现代化指挥平台，形成“x+xx+xx”的立体化指挥体系；整合优化部</w:t>
      </w:r>
    </w:p>
    <w:p>
      <w:pPr>
        <w:ind w:left="0" w:right="0" w:firstLine="560"/>
        <w:spacing w:before="450" w:after="450" w:line="312" w:lineRule="auto"/>
      </w:pPr>
      <w:r>
        <w:rPr>
          <w:rFonts w:ascii="宋体" w:hAnsi="宋体" w:eastAsia="宋体" w:cs="宋体"/>
          <w:color w:val="000"/>
          <w:sz w:val="28"/>
          <w:szCs w:val="28"/>
        </w:rPr>
        <w:t xml:space="preserve">门职能，市、县两级整合优化“xxxxx”、网格化以及数字城管等相关部门单位的职能和机构，设立县、乡治理现代化指挥中心；建立指挥中心运行机制，建立部门进驻、指挥长负责、人员管理、考核问效等系列运行制度，实现指挥中心制度化管理。</w:t>
      </w:r>
    </w:p>
    <w:p>
      <w:pPr>
        <w:ind w:left="0" w:right="0" w:firstLine="560"/>
        <w:spacing w:before="450" w:after="450" w:line="312" w:lineRule="auto"/>
      </w:pPr>
      <w:r>
        <w:rPr>
          <w:rFonts w:ascii="宋体" w:hAnsi="宋体" w:eastAsia="宋体" w:cs="宋体"/>
          <w:color w:val="000"/>
          <w:sz w:val="28"/>
          <w:szCs w:val="28"/>
        </w:rPr>
        <w:t xml:space="preserve">严格规范运行，完善制度治理。建设“部门进驻、联席会议、分级指挥、应急响应、跟踪问效”等闭环工作流程，落实指挥长负责、考核问效等制度； 采用覆盖全市范围的“大数据+网格化+铁脚板”模式，优化整合基层行政审批、执法管理、公共服务、市域治理等力量，为全市市域治理现代化奠定体系基础。</w:t>
      </w:r>
    </w:p>
    <w:p>
      <w:pPr>
        <w:ind w:left="0" w:right="0" w:firstLine="560"/>
        <w:spacing w:before="450" w:after="450" w:line="312" w:lineRule="auto"/>
      </w:pPr>
      <w:r>
        <w:rPr>
          <w:rFonts w:ascii="宋体" w:hAnsi="宋体" w:eastAsia="宋体" w:cs="宋体"/>
          <w:color w:val="000"/>
          <w:sz w:val="28"/>
          <w:szCs w:val="28"/>
        </w:rPr>
        <w:t xml:space="preserve">四、全力组织保障，确保市域社会治理现代化试点首创必成</w:t>
      </w:r>
    </w:p>
    <w:p>
      <w:pPr>
        <w:ind w:left="0" w:right="0" w:firstLine="560"/>
        <w:spacing w:before="450" w:after="450" w:line="312" w:lineRule="auto"/>
      </w:pPr>
      <w:r>
        <w:rPr>
          <w:rFonts w:ascii="宋体" w:hAnsi="宋体" w:eastAsia="宋体" w:cs="宋体"/>
          <w:color w:val="000"/>
          <w:sz w:val="28"/>
          <w:szCs w:val="28"/>
        </w:rPr>
        <w:t xml:space="preserve">市域社会治理现代化，是一个复杂的系统工程，将会带来经济和社会的深刻变化，需要各地各部门合力去推进。为此 xx 市委市政府要求各地各部门必须强势推进、奋勇争先，全力确保试点首创必成。</w:t>
      </w:r>
    </w:p>
    <w:p>
      <w:pPr>
        <w:ind w:left="0" w:right="0" w:firstLine="560"/>
        <w:spacing w:before="450" w:after="450" w:line="312" w:lineRule="auto"/>
      </w:pPr>
      <w:r>
        <w:rPr>
          <w:rFonts w:ascii="宋体" w:hAnsi="宋体" w:eastAsia="宋体" w:cs="宋体"/>
          <w:color w:val="000"/>
          <w:sz w:val="28"/>
          <w:szCs w:val="28"/>
        </w:rPr>
        <w:t xml:space="preserve">高层次强化组织推动。市县镇三级成立由党委政府主要领导担任双组长的社会治理现代化建设领导小组和平安建设领导小组，压实推进责任，把市域社会治理现代化建设与贯彻落实国家安全、平安、法治、信访等责任制紧密结合，科学构建市域社会治理工作体系，加大人财物保障力度，组织各方面力量扎实推进，实施“责任五进”工程。</w:t>
      </w:r>
    </w:p>
    <w:p>
      <w:pPr>
        <w:ind w:left="0" w:right="0" w:firstLine="560"/>
        <w:spacing w:before="450" w:after="450" w:line="312" w:lineRule="auto"/>
      </w:pPr>
      <w:r>
        <w:rPr>
          <w:rFonts w:ascii="宋体" w:hAnsi="宋体" w:eastAsia="宋体" w:cs="宋体"/>
          <w:color w:val="000"/>
          <w:sz w:val="28"/>
          <w:szCs w:val="28"/>
        </w:rPr>
        <w:t xml:space="preserve">高水平健全考评机制。坚持以考促建，把推进市域社会治理现代化试点建设情况纳入全市考核体系，对各类责任主体完成社会治理目标任务的进度、质量、效果进行考察评估，明确结果性指标，考核结果与年终奖励、评先评优挂钩，以严格考核倒逼工作落实。</w:t>
      </w:r>
    </w:p>
    <w:p>
      <w:pPr>
        <w:ind w:left="0" w:right="0" w:firstLine="560"/>
        <w:spacing w:before="450" w:after="450" w:line="312" w:lineRule="auto"/>
      </w:pPr>
      <w:r>
        <w:rPr>
          <w:rFonts w:ascii="宋体" w:hAnsi="宋体" w:eastAsia="宋体" w:cs="宋体"/>
          <w:color w:val="000"/>
          <w:sz w:val="28"/>
          <w:szCs w:val="28"/>
        </w:rPr>
        <w:t xml:space="preserve">高定位推进争先创优。激发“敢争第一、勇创唯一”的壮志，勇闯“无人区”、推动“新突破”，推动 xx 社会治理成为群众信得过，充分体现科学性、规律性的过硬品牌。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近年来，xx 坚持以习近平新时代中国特色社会主义思想为指导，深入贯彻落实中央和省委省政府的决策部署，立足市情实际，紧抓互</w:t>
      </w:r>
    </w:p>
    <w:p>
      <w:pPr>
        <w:ind w:left="0" w:right="0" w:firstLine="560"/>
        <w:spacing w:before="450" w:after="450" w:line="312" w:lineRule="auto"/>
      </w:pPr>
      <w:r>
        <w:rPr>
          <w:rFonts w:ascii="宋体" w:hAnsi="宋体" w:eastAsia="宋体" w:cs="宋体"/>
          <w:color w:val="000"/>
          <w:sz w:val="28"/>
          <w:szCs w:val="28"/>
        </w:rPr>
        <w:t xml:space="preserve">联网、大数据、人工智能时代的变革契机，牢固树立“以智力补人力、向科技要战力” 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在新冠肺炎疫情防控中，xx 利用“四频一网” 视频会议系统部署疫情防控相关工作，县、乡 镇、村以视频会议形式收听收看，将全市疫情防控社区防控相关精神及工作要求及时传达到乡 镇、村基层一线，有效助力全市打赢这场疫情防控阻击战。近年来，xx 在全省率先建成的纵贯市县镇村四级的“四频一网” 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平台拥有视频会议、视频监控、视频调解、视频接访、社情民意等 xx 个功能模块，不仅实现了 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在市域社会治理现代化征程中，xx 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xx 启动市级社会治理大数据平台建设，依托公安云平台和“智慧 xx” 数据共享交换平台，全面开展数据整合，为市域社会治理提供基础支撑。现已成功接入 xx 个政府部门和民生企业 xx 类数据，数据总量约 xx 亿条，成功开发维稳预警预测系统等 xx 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整合政府、企业、社会等各方面视频监控资源，加快现有监控设备的智能化改造，全面加强公共安全视频资源联网平台建设，积极应用大数据、云计算、物联网和人工智能等新技术，推进视频监控资源与数据挖</w:t>
      </w:r>
    </w:p>
    <w:p>
      <w:pPr>
        <w:ind w:left="0" w:right="0" w:firstLine="560"/>
        <w:spacing w:before="450" w:after="450" w:line="312" w:lineRule="auto"/>
      </w:pPr>
      <w:r>
        <w:rPr>
          <w:rFonts w:ascii="宋体" w:hAnsi="宋体" w:eastAsia="宋体" w:cs="宋体"/>
          <w:color w:val="000"/>
          <w:sz w:val="28"/>
          <w:szCs w:val="28"/>
        </w:rPr>
        <w:t xml:space="preserve">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居民小区视频监控联网建设经验被原中央综治办全国推广。创新搭建“四频一网” 治理“手臂”。“四频一网”平台拥有视频会议等 xx 个功能模块，为广大群众享有公平正义的公共法律服务和参与社会治理提供了 有效的平台载体。</w:t>
      </w:r>
    </w:p>
    <w:p>
      <w:pPr>
        <w:ind w:left="0" w:right="0" w:firstLine="560"/>
        <w:spacing w:before="450" w:after="450" w:line="312" w:lineRule="auto"/>
      </w:pPr>
      <w:r>
        <w:rPr>
          <w:rFonts w:ascii="宋体" w:hAnsi="宋体" w:eastAsia="宋体" w:cs="宋体"/>
          <w:color w:val="000"/>
          <w:sz w:val="28"/>
          <w:szCs w:val="28"/>
        </w:rPr>
        <w:t xml:space="preserve">目前，市县镇村四级 xx 个点位已全面贯通，建成由 xx 人组成的网上调解专家库，对接公共安全视频图像 xx 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日前，记者来到全市“雪亮工程” 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 拦截检查，有效发挥了 “雪亮工程” 车辆布控的功能。“小投入” 撬动“大产出”，“小平安” 积累“大平安”。在雪亮工程建设中，xx 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公开确定招标主体，将后期联网、运维等服务事项整体打包，公开招标，市保安总公司凭借自身实力一举中标，全面开展联网建设。面对市域社会治理现代化建设的繁重任务，xx 着力加强体制、机制和方法创新，为智慧政法各项重点项目 建设提供坚实保障。项目 化实施。</w:t>
      </w:r>
    </w:p>
    <w:p>
      <w:pPr>
        <w:ind w:left="0" w:right="0" w:firstLine="560"/>
        <w:spacing w:before="450" w:after="450" w:line="312" w:lineRule="auto"/>
      </w:pPr>
      <w:r>
        <w:rPr>
          <w:rFonts w:ascii="宋体" w:hAnsi="宋体" w:eastAsia="宋体" w:cs="宋体"/>
          <w:color w:val="000"/>
          <w:sz w:val="28"/>
          <w:szCs w:val="28"/>
        </w:rPr>
        <w:t xml:space="preserve">以项目 化手段聚焦重点、攻克难点、打造亮点，连续三年</w:t>
      </w:r>
    </w:p>
    <w:p>
      <w:pPr>
        <w:ind w:left="0" w:right="0" w:firstLine="560"/>
        <w:spacing w:before="450" w:after="450" w:line="312" w:lineRule="auto"/>
      </w:pPr>
      <w:r>
        <w:rPr>
          <w:rFonts w:ascii="宋体" w:hAnsi="宋体" w:eastAsia="宋体" w:cs="宋体"/>
          <w:color w:val="000"/>
          <w:sz w:val="28"/>
          <w:szCs w:val="28"/>
        </w:rPr>
        <w:t xml:space="preserve">将智慧政法“一核四基” 建设任务作为政法重点项目 强力推进，将项目 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为突破资金制约瓶颈，顺利推进智慧政法建设任务，推进投入机制与融资模式创新，构建起多元化、可持续的资金保障机制，如在社会治理大数据平台建设方面，全市推广运用政府和社会资本合作模式（PPP），在“雪亮工程” 建设方面，各县区普遍采用 BOT 建设模式，在“四频一网” 项目 建设上，则采用企业投资建设、政府购买服务的公私合作投资模式，鼓励、支持和引导社会资本参与项目 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xx 在全省率先出台矛盾纠纷多元化解“1+3” 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坚持把稳评作为决策刚性门槛，全年完成稳评项目 xx 个，第三方机构参与率达 xx%，不予或推迟实施项目 x 个。</w:t>
      </w:r>
    </w:p>
    <w:p>
      <w:pPr>
        <w:ind w:left="0" w:right="0" w:firstLine="560"/>
        <w:spacing w:before="450" w:after="450" w:line="312" w:lineRule="auto"/>
      </w:pPr>
      <w:r>
        <w:rPr>
          <w:rFonts w:ascii="宋体" w:hAnsi="宋体" w:eastAsia="宋体" w:cs="宋体"/>
          <w:color w:val="000"/>
          <w:sz w:val="28"/>
          <w:szCs w:val="28"/>
        </w:rPr>
        <w:t xml:space="preserve">推进新时代“枫桥经验” xx 实践，深化“三调联动” 提升工程，县镇村三级调处中心全部实体化运行，“无讼 xx” 在线多元调解平台发挥示范效应，矛盾纠纷调处成功率位居全省第三。为进一步拓宽载体和平台，全市城区派出所全面建立“派驻式” 人民调解室，同时加强行业性、专业性调解组织建设，市县两级共建立物业、医患等专业调委会 268</w:t>
      </w:r>
    </w:p>
    <w:p>
      <w:pPr>
        <w:ind w:left="0" w:right="0" w:firstLine="560"/>
        <w:spacing w:before="450" w:after="450" w:line="312" w:lineRule="auto"/>
      </w:pPr>
      <w:r>
        <w:rPr>
          <w:rFonts w:ascii="宋体" w:hAnsi="宋体" w:eastAsia="宋体" w:cs="宋体"/>
          <w:color w:val="000"/>
          <w:sz w:val="28"/>
          <w:szCs w:val="28"/>
        </w:rPr>
        <w:t xml:space="preserve">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网格是基层社会治理的“前哨” 和“连心桥”。</w:t>
      </w:r>
    </w:p>
    <w:p>
      <w:pPr>
        <w:ind w:left="0" w:right="0" w:firstLine="560"/>
        <w:spacing w:before="450" w:after="450" w:line="312" w:lineRule="auto"/>
      </w:pPr>
      <w:r>
        <w:rPr>
          <w:rFonts w:ascii="宋体" w:hAnsi="宋体" w:eastAsia="宋体" w:cs="宋体"/>
          <w:color w:val="000"/>
          <w:sz w:val="28"/>
          <w:szCs w:val="28"/>
        </w:rPr>
        <w:t xml:space="preserve">20xx 年 x 月，xx 被省委政法委确立为全省首批、苏北唯一的创新网格化社会治理机制试点市。</w:t>
      </w:r>
    </w:p>
    <w:p>
      <w:pPr>
        <w:ind w:left="0" w:right="0" w:firstLine="560"/>
        <w:spacing w:before="450" w:after="450" w:line="312" w:lineRule="auto"/>
      </w:pPr>
      <w:r>
        <w:rPr>
          <w:rFonts w:ascii="宋体" w:hAnsi="宋体" w:eastAsia="宋体" w:cs="宋体"/>
          <w:color w:val="000"/>
          <w:sz w:val="28"/>
          <w:szCs w:val="28"/>
        </w:rPr>
        <w:t xml:space="preserve">三年多来，xx 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自主研发的网格化信息系统成为全省通用版本，打造了“两网融合”“六单闭合” 等一批创新品牌。2024 年各项指标大幅攀升，特别是网格员服务管理工作满意度排名全省第一。基础建设，提高“网格” 建设标准。</w:t>
      </w:r>
    </w:p>
    <w:p>
      <w:pPr>
        <w:ind w:left="0" w:right="0" w:firstLine="560"/>
        <w:spacing w:before="450" w:after="450" w:line="312" w:lineRule="auto"/>
      </w:pPr>
      <w:r>
        <w:rPr>
          <w:rFonts w:ascii="宋体" w:hAnsi="宋体" w:eastAsia="宋体" w:cs="宋体"/>
          <w:color w:val="000"/>
          <w:sz w:val="28"/>
          <w:szCs w:val="28"/>
        </w:rPr>
        <w:t xml:space="preserve">织密“一张网络”。将原并行于社区的民政、人社等近xx 张专业网整合成基层治理“一张网”，目 前全市共划分网格 xx 个，所有网格均在GPS 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打造“一支队伍”。</w:t>
      </w:r>
    </w:p>
    <w:p>
      <w:pPr>
        <w:ind w:left="0" w:right="0" w:firstLine="560"/>
        <w:spacing w:before="450" w:after="450" w:line="312" w:lineRule="auto"/>
      </w:pPr>
      <w:r>
        <w:rPr>
          <w:rFonts w:ascii="宋体" w:hAnsi="宋体" w:eastAsia="宋体" w:cs="宋体"/>
          <w:color w:val="000"/>
          <w:sz w:val="28"/>
          <w:szCs w:val="28"/>
        </w:rPr>
        <w:t xml:space="preserve">全面整合各地各部门原有网格力量，配齐配强网格员队伍，城市社区专职网格员配备率达 100%。</w:t>
      </w:r>
    </w:p>
    <w:p>
      <w:pPr>
        <w:ind w:left="0" w:right="0" w:firstLine="560"/>
        <w:spacing w:before="450" w:after="450" w:line="312" w:lineRule="auto"/>
      </w:pPr>
      <w:r>
        <w:rPr>
          <w:rFonts w:ascii="宋体" w:hAnsi="宋体" w:eastAsia="宋体" w:cs="宋体"/>
          <w:color w:val="000"/>
          <w:sz w:val="28"/>
          <w:szCs w:val="28"/>
        </w:rPr>
        <w:t xml:space="preserve">建成“一个平台”。</w:t>
      </w:r>
    </w:p>
    <w:p>
      <w:pPr>
        <w:ind w:left="0" w:right="0" w:firstLine="560"/>
        <w:spacing w:before="450" w:after="450" w:line="312" w:lineRule="auto"/>
      </w:pPr>
      <w:r>
        <w:rPr>
          <w:rFonts w:ascii="宋体" w:hAnsi="宋体" w:eastAsia="宋体" w:cs="宋体"/>
          <w:color w:val="000"/>
          <w:sz w:val="28"/>
          <w:szCs w:val="28"/>
        </w:rPr>
        <w:t xml:space="preserve">将原综治信息系统迭代升级为网格化信息平台，并同步研发网格信息采集终端，规范信息采集标准。</w:t>
      </w:r>
    </w:p>
    <w:p>
      <w:pPr>
        <w:ind w:left="0" w:right="0" w:firstLine="560"/>
        <w:spacing w:before="450" w:after="450" w:line="312" w:lineRule="auto"/>
      </w:pPr>
      <w:r>
        <w:rPr>
          <w:rFonts w:ascii="宋体" w:hAnsi="宋体" w:eastAsia="宋体" w:cs="宋体"/>
          <w:color w:val="000"/>
          <w:sz w:val="28"/>
          <w:szCs w:val="28"/>
        </w:rPr>
        <w:t xml:space="preserve">平台已绑定户 籍人口 信息 xx 万条，人房关联率达 xx%。协调联动，提升“网格” 实战能力。</w:t>
      </w:r>
    </w:p>
    <w:p>
      <w:pPr>
        <w:ind w:left="0" w:right="0" w:firstLine="560"/>
        <w:spacing w:before="450" w:after="450" w:line="312" w:lineRule="auto"/>
      </w:pPr>
      <w:r>
        <w:rPr>
          <w:rFonts w:ascii="宋体" w:hAnsi="宋体" w:eastAsia="宋体" w:cs="宋体"/>
          <w:color w:val="000"/>
          <w:sz w:val="28"/>
          <w:szCs w:val="28"/>
        </w:rPr>
        <w:t xml:space="preserve">建强建优三级网格中心，县镇村三级网格中心建设建成率达 100%。</w:t>
      </w:r>
    </w:p>
    <w:p>
      <w:pPr>
        <w:ind w:left="0" w:right="0" w:firstLine="560"/>
        <w:spacing w:before="450" w:after="450" w:line="312" w:lineRule="auto"/>
      </w:pPr>
      <w:r>
        <w:rPr>
          <w:rFonts w:ascii="宋体" w:hAnsi="宋体" w:eastAsia="宋体" w:cs="宋体"/>
          <w:color w:val="000"/>
          <w:sz w:val="28"/>
          <w:szCs w:val="28"/>
        </w:rPr>
        <w:t xml:space="preserve">2024 年，全市各级中心共受理问题事项 xx 万余条，办结率达 100%。创新建立部门共治平台。</w:t>
      </w:r>
    </w:p>
    <w:p>
      <w:pPr>
        <w:ind w:left="0" w:right="0" w:firstLine="560"/>
        <w:spacing w:before="450" w:after="450" w:line="312" w:lineRule="auto"/>
      </w:pPr>
      <w:r>
        <w:rPr>
          <w:rFonts w:ascii="宋体" w:hAnsi="宋体" w:eastAsia="宋体" w:cs="宋体"/>
          <w:color w:val="000"/>
          <w:sz w:val="28"/>
          <w:szCs w:val="28"/>
        </w:rPr>
        <w:t xml:space="preserve">推行“部门+网格” 工作模式，部署开展红蓝黄绿“四色网格” 创建活动。充分发挥信息支撑作用。</w:t>
      </w:r>
    </w:p>
    <w:p>
      <w:pPr>
        <w:ind w:left="0" w:right="0" w:firstLine="560"/>
        <w:spacing w:before="450" w:after="450" w:line="312" w:lineRule="auto"/>
      </w:pPr>
      <w:r>
        <w:rPr>
          <w:rFonts w:ascii="宋体" w:hAnsi="宋体" w:eastAsia="宋体" w:cs="宋体"/>
          <w:color w:val="000"/>
          <w:sz w:val="28"/>
          <w:szCs w:val="28"/>
        </w:rPr>
        <w:t xml:space="preserve">实施网格微信群推广工程，全市网格员共建立联系群众网格微信群 xx 个，引导群众通过微信群反映问题、表达诉求、提出建议，在首届“xx 最美网格员” 评选活动中，全市共有 xx 万余人（次）</w:t>
      </w:r>
    </w:p>
    <w:p>
      <w:pPr>
        <w:ind w:left="0" w:right="0" w:firstLine="560"/>
        <w:spacing w:before="450" w:after="450" w:line="312" w:lineRule="auto"/>
      </w:pPr>
      <w:r>
        <w:rPr>
          <w:rFonts w:ascii="宋体" w:hAnsi="宋体" w:eastAsia="宋体" w:cs="宋体"/>
          <w:color w:val="000"/>
          <w:sz w:val="28"/>
          <w:szCs w:val="28"/>
        </w:rPr>
        <w:t xml:space="preserve">参与投票。共治共享，完善“网格” 治理体系。</w:t>
      </w:r>
    </w:p>
    <w:p>
      <w:pPr>
        <w:ind w:left="0" w:right="0" w:firstLine="560"/>
        <w:spacing w:before="450" w:after="450" w:line="312" w:lineRule="auto"/>
      </w:pPr>
      <w:r>
        <w:rPr>
          <w:rFonts w:ascii="宋体" w:hAnsi="宋体" w:eastAsia="宋体" w:cs="宋体"/>
          <w:color w:val="000"/>
          <w:sz w:val="28"/>
          <w:szCs w:val="28"/>
        </w:rPr>
        <w:t xml:space="preserve">发挥党建引领作用，创新“党建+网格” 模式，建立“议事日”“评事日” 等制度，推动党建和社会治理融合发展。</w:t>
      </w:r>
    </w:p>
    <w:p>
      <w:pPr>
        <w:ind w:left="0" w:right="0" w:firstLine="560"/>
        <w:spacing w:before="450" w:after="450" w:line="312" w:lineRule="auto"/>
      </w:pPr>
      <w:r>
        <w:rPr>
          <w:rFonts w:ascii="宋体" w:hAnsi="宋体" w:eastAsia="宋体" w:cs="宋体"/>
          <w:color w:val="000"/>
          <w:sz w:val="28"/>
          <w:szCs w:val="28"/>
        </w:rPr>
        <w:t xml:space="preserve">目 前全市共设立网格党总支 896 个、党支部 xx 个。</w:t>
      </w:r>
    </w:p>
    <w:p>
      <w:pPr>
        <w:ind w:left="0" w:right="0" w:firstLine="560"/>
        <w:spacing w:before="450" w:after="450" w:line="312" w:lineRule="auto"/>
      </w:pPr>
      <w:r>
        <w:rPr>
          <w:rFonts w:ascii="宋体" w:hAnsi="宋体" w:eastAsia="宋体" w:cs="宋体"/>
          <w:color w:val="000"/>
          <w:sz w:val="28"/>
          <w:szCs w:val="28"/>
        </w:rPr>
        <w:t xml:space="preserve">大力培育社会组织，各县区普遍在网格中心设立社会组织孵化基地，引导社会组织为社区内空巢老人、残疾人、留守儿童等开展“一对一” 的服务，目 前全市累计发展公益类社会组织 xx 个。</w:t>
      </w:r>
    </w:p>
    <w:p>
      <w:pPr>
        <w:ind w:left="0" w:right="0" w:firstLine="560"/>
        <w:spacing w:before="450" w:after="450" w:line="312" w:lineRule="auto"/>
      </w:pPr>
      <w:r>
        <w:rPr>
          <w:rFonts w:ascii="宋体" w:hAnsi="宋体" w:eastAsia="宋体" w:cs="宋体"/>
          <w:color w:val="000"/>
          <w:sz w:val="28"/>
          <w:szCs w:val="28"/>
        </w:rPr>
        <w:t xml:space="preserve">引导社会力量参与，涌现了 xx 区“红星治安户”、xx 区“老区红马甲”等特 色典型。</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第四篇：关于推进市域社会治理现代化工作的实施方案</w:t>
      </w:r>
    </w:p>
    <w:p>
      <w:pPr>
        <w:ind w:left="0" w:right="0" w:firstLine="560"/>
        <w:spacing w:before="450" w:after="450" w:line="312" w:lineRule="auto"/>
      </w:pPr>
      <w:r>
        <w:rPr>
          <w:rFonts w:ascii="宋体" w:hAnsi="宋体" w:eastAsia="宋体" w:cs="宋体"/>
          <w:color w:val="000"/>
          <w:sz w:val="28"/>
          <w:szCs w:val="28"/>
        </w:rPr>
        <w:t xml:space="preserve">关于推进市域社会治理现代化工作的实施方案</w:t>
      </w:r>
    </w:p>
    <w:p>
      <w:pPr>
        <w:ind w:left="0" w:right="0" w:firstLine="560"/>
        <w:spacing w:before="450" w:after="450" w:line="312" w:lineRule="auto"/>
      </w:pPr>
      <w:r>
        <w:rPr>
          <w:rFonts w:ascii="宋体" w:hAnsi="宋体" w:eastAsia="宋体" w:cs="宋体"/>
          <w:color w:val="000"/>
          <w:sz w:val="28"/>
          <w:szCs w:val="28"/>
        </w:rPr>
        <w:t xml:space="preserve">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1、坚持党政统揽、部门协同。注重强化党组织的领导核心作用，充分调动各个部门广泛参与社会治理的积极性、主动性、创造性，形成齐抓共管的强大合力。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2、坚持以人为本、服务为先。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3、坚持实事求是、创新引领。根据本地区经济状况、人</w:t>
      </w:r>
    </w:p>
    <w:p>
      <w:pPr>
        <w:ind w:left="0" w:right="0" w:firstLine="560"/>
        <w:spacing w:before="450" w:after="450" w:line="312" w:lineRule="auto"/>
      </w:pPr>
      <w:r>
        <w:rPr>
          <w:rFonts w:ascii="宋体" w:hAnsi="宋体" w:eastAsia="宋体" w:cs="宋体"/>
          <w:color w:val="000"/>
          <w:sz w:val="28"/>
          <w:szCs w:val="28"/>
        </w:rPr>
        <w:t xml:space="preserve">口规模、加强社会治安综合治理和深化平安建设的实际需求，顺应社会治理发展趋势和政府职能转变要求，因地制宜整合现有资源，创新工作机制，充分运用信息化技术，打造既充分发挥作用又具有尚村镇特色的工作平台。</w:t>
      </w:r>
    </w:p>
    <w:p>
      <w:pPr>
        <w:ind w:left="0" w:right="0" w:firstLine="560"/>
        <w:spacing w:before="450" w:after="450" w:line="312" w:lineRule="auto"/>
      </w:pPr>
      <w:r>
        <w:rPr>
          <w:rFonts w:ascii="宋体" w:hAnsi="宋体" w:eastAsia="宋体" w:cs="宋体"/>
          <w:color w:val="000"/>
          <w:sz w:val="28"/>
          <w:szCs w:val="28"/>
        </w:rPr>
        <w:t xml:space="preserve">四、改革的重点内容</w:t>
      </w:r>
    </w:p>
    <w:p>
      <w:pPr>
        <w:ind w:left="0" w:right="0" w:firstLine="560"/>
        <w:spacing w:before="450" w:after="450" w:line="312" w:lineRule="auto"/>
      </w:pPr>
      <w:r>
        <w:rPr>
          <w:rFonts w:ascii="宋体" w:hAnsi="宋体" w:eastAsia="宋体" w:cs="宋体"/>
          <w:color w:val="000"/>
          <w:sz w:val="28"/>
          <w:szCs w:val="28"/>
        </w:rPr>
        <w:t xml:space="preserve">（一）诊断社会问题是推进社会治理现代化的前提。</w:t>
      </w:r>
    </w:p>
    <w:p>
      <w:pPr>
        <w:ind w:left="0" w:right="0" w:firstLine="560"/>
        <w:spacing w:before="450" w:after="450" w:line="312" w:lineRule="auto"/>
      </w:pPr>
      <w:r>
        <w:rPr>
          <w:rFonts w:ascii="宋体" w:hAnsi="宋体" w:eastAsia="宋体" w:cs="宋体"/>
          <w:color w:val="000"/>
          <w:sz w:val="28"/>
          <w:szCs w:val="28"/>
        </w:rPr>
        <w:t xml:space="preserve">相比我镇经济社会发展要求，相比人民群众期待，我们在社会治理体系和治理能力方面还有许多不足，有许多亟待改进的地方。这些不足和亟待改进的地方，究其根源，部分在于我们在社会治理制度设计和制度执行中缺乏对现实社会问题的准确研判，为进一步巩固现有优势、补齐短板、提升增量、盘活存量、实现转型升级。</w:t>
      </w:r>
    </w:p>
    <w:p>
      <w:pPr>
        <w:ind w:left="0" w:right="0" w:firstLine="560"/>
        <w:spacing w:before="450" w:after="450" w:line="312" w:lineRule="auto"/>
      </w:pPr>
      <w:r>
        <w:rPr>
          <w:rFonts w:ascii="宋体" w:hAnsi="宋体" w:eastAsia="宋体" w:cs="宋体"/>
          <w:color w:val="000"/>
          <w:sz w:val="28"/>
          <w:szCs w:val="28"/>
        </w:rPr>
        <w:t xml:space="preserve">1、扩大服装加工群体规模。紧紧抓住京津冀协同发展这一黄金机遇期，充分发挥尚村交通便利、市场辐射力强、交易品种全、龙头企业带动能力大等优势，对接京津地区的服装加工企业，加快建设裘皮服装服饰加工园区，把尚村建设成为全国最大的裘皮服装加工制作中心和批发零售中心。</w:t>
      </w:r>
    </w:p>
    <w:p>
      <w:pPr>
        <w:ind w:left="0" w:right="0" w:firstLine="560"/>
        <w:spacing w:before="450" w:after="450" w:line="312" w:lineRule="auto"/>
      </w:pPr>
      <w:r>
        <w:rPr>
          <w:rFonts w:ascii="宋体" w:hAnsi="宋体" w:eastAsia="宋体" w:cs="宋体"/>
          <w:color w:val="000"/>
          <w:sz w:val="28"/>
          <w:szCs w:val="28"/>
        </w:rPr>
        <w:t xml:space="preserve">2、优化养殖、改良品种。通过“科技+龙头企业+养殖户”的方式，引进国际优良品种，进一步改进养殖技术，提高皮毛品质，增加养殖收入。同时，大力推行国际标准化养殖、规范化取皮屠宰，正确引导养殖场、养殖户的对动物致死、取皮、胴体利用行为。目前，华斯公司正在积极运作，引进丹麦优种貂种事宜，宝来金康公司正在从事动物胴体中提取甾醇的研发。</w:t>
      </w:r>
    </w:p>
    <w:p>
      <w:pPr>
        <w:ind w:left="0" w:right="0" w:firstLine="560"/>
        <w:spacing w:before="450" w:after="450" w:line="312" w:lineRule="auto"/>
      </w:pPr>
      <w:r>
        <w:rPr>
          <w:rFonts w:ascii="宋体" w:hAnsi="宋体" w:eastAsia="宋体" w:cs="宋体"/>
          <w:color w:val="000"/>
          <w:sz w:val="28"/>
          <w:szCs w:val="28"/>
        </w:rPr>
        <w:t xml:space="preserve">3、加强市场环境建设。加快市场基础设施建设，完善功能，统筹市场功能分区、治安和物业管理；进一步完善毛皮产业信息中心功能，及时发布最新皮毛资讯；对接中国皮革协会和中国畜产品流通协会，编制并发布毛皮价格指数，引导企业、养殖户规避风险，增加收入；加大城管中队执法力度，规范管理，营造良好的投资环境和社会环境。</w:t>
      </w:r>
    </w:p>
    <w:p>
      <w:pPr>
        <w:ind w:left="0" w:right="0" w:firstLine="560"/>
        <w:spacing w:before="450" w:after="450" w:line="312" w:lineRule="auto"/>
      </w:pPr>
      <w:r>
        <w:rPr>
          <w:rFonts w:ascii="宋体" w:hAnsi="宋体" w:eastAsia="宋体" w:cs="宋体"/>
          <w:color w:val="000"/>
          <w:sz w:val="28"/>
          <w:szCs w:val="28"/>
        </w:rPr>
        <w:t xml:space="preserve">（二）创新社会管理，强化公共服务，切实转变政府职能，建设服务型政府，着力增强尚村镇的社会管理和公共服务能力。</w:t>
      </w:r>
    </w:p>
    <w:p>
      <w:pPr>
        <w:ind w:left="0" w:right="0" w:firstLine="560"/>
        <w:spacing w:before="450" w:after="450" w:line="312" w:lineRule="auto"/>
      </w:pPr>
      <w:r>
        <w:rPr>
          <w:rFonts w:ascii="宋体" w:hAnsi="宋体" w:eastAsia="宋体" w:cs="宋体"/>
          <w:color w:val="000"/>
          <w:sz w:val="28"/>
          <w:szCs w:val="28"/>
        </w:rPr>
        <w:t xml:space="preserve">l、创新社会管理。加强党组织建设，探索新形势下加强和改进尚村镇党组织建设的新途径，不断扩大基层党组织的覆盖面．切实贯彻落实好党在农村各项方针政策和法律法规，促进农村社会事业的全面发展。进一步完善政务公开、村务公开等制度，积极推进基层社区建设，培育和扶持人民调解、行业协会等社会组织，完善村民自治，实现政府行政管理和社区自我管理有效衔接、政府依法行政和村民依法自治良性互动。加强社会管理和社会治安综合治理，及时化解社会矛盾，切实维护农民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2、增强服务能力。加强规划编制和管理，加快基础设施建设步伐．重点加强道路、给排水、环境卫生、污水处理、垃圾处理、广播电视、网络通讯等基础设施建设，使尚村镇的基础设施建设水平达到小城市标准，为尚村镇产业转型升级和新城建设提供良好的配套服务；加快公共服务体系建设，按照统一规划、适度超前、突出重点的原则，结合民</w:t>
      </w:r>
    </w:p>
    <w:p>
      <w:pPr>
        <w:ind w:left="0" w:right="0" w:firstLine="560"/>
        <w:spacing w:before="450" w:after="450" w:line="312" w:lineRule="auto"/>
      </w:pPr>
      <w:r>
        <w:rPr>
          <w:rFonts w:ascii="宋体" w:hAnsi="宋体" w:eastAsia="宋体" w:cs="宋体"/>
          <w:color w:val="000"/>
          <w:sz w:val="28"/>
          <w:szCs w:val="28"/>
        </w:rPr>
        <w:t xml:space="preserve">生工程的实施，加大对尚村镇科技、教育、文化、卫生等公共服务设施建设投入;建立和健全劳动就业和社会保障工作平台，支持尚村镇社会保障机构、人力资源市场、就业指导服务体系建设，健全农村劳动力转移就业培训制度，促进农村富余劳动力向非农产业转移，探索城乡养老保险、医疗保险制度的有效衔接办法。</w:t>
      </w:r>
    </w:p>
    <w:p>
      <w:pPr>
        <w:ind w:left="0" w:right="0" w:firstLine="560"/>
        <w:spacing w:before="450" w:after="450" w:line="312" w:lineRule="auto"/>
      </w:pPr>
      <w:r>
        <w:rPr>
          <w:rFonts w:ascii="宋体" w:hAnsi="宋体" w:eastAsia="宋体" w:cs="宋体"/>
          <w:color w:val="000"/>
          <w:sz w:val="28"/>
          <w:szCs w:val="28"/>
        </w:rPr>
        <w:t xml:space="preserve">改进服务方式。以实现城乡基本公共服务均等化为核心，改革基本公共服务提供方式，引入竞争机制，探索建立多元化的公共服务体系和运行机制。注重发挥农村经济合作组织和社会服务机构在提供公共服务中的作用，采取政府采购、合同外包、购买服务等方式，实现服务主体多元化、服务方式市场化。进一步落实为民服务全程代理制，健全服务代理网络，拓展服务项目，提升服务质量。</w:t>
      </w:r>
    </w:p>
    <w:p>
      <w:pPr>
        <w:ind w:left="0" w:right="0" w:firstLine="560"/>
        <w:spacing w:before="450" w:after="450" w:line="312" w:lineRule="auto"/>
      </w:pPr>
      <w:r>
        <w:rPr>
          <w:rFonts w:ascii="宋体" w:hAnsi="宋体" w:eastAsia="宋体" w:cs="宋体"/>
          <w:color w:val="000"/>
          <w:sz w:val="28"/>
          <w:szCs w:val="28"/>
        </w:rPr>
        <w:t xml:space="preserve">(三)深化农村社会治理“四个覆盖”：把继续推进农村社会治理“四个覆盖”，擦亮“全国社会管理创新示范县”品牌作为深化农村改革和践行党的群众路线的创新载体和制度化平台，秉持“互联网+社会治理”的创新理念，实现“四个覆盖”和“四级服务平台”的高效对接和有机融合，推进“四个覆盖”农村社会治理的紧密型、服务型、主动型、多元化、常态化“三型两化”建设，全面创新“党组织、民主组织、经合组织、群众性平安组织”四位一体的乡村治理机制，为省市乃至全国农村社会治理探新路、做典范。</w:t>
      </w:r>
    </w:p>
    <w:p>
      <w:pPr>
        <w:ind w:left="0" w:right="0" w:firstLine="560"/>
        <w:spacing w:before="450" w:after="450" w:line="312" w:lineRule="auto"/>
      </w:pPr>
      <w:r>
        <w:rPr>
          <w:rFonts w:ascii="宋体" w:hAnsi="宋体" w:eastAsia="宋体" w:cs="宋体"/>
          <w:color w:val="000"/>
          <w:sz w:val="28"/>
          <w:szCs w:val="28"/>
        </w:rPr>
        <w:t xml:space="preserve">基层党组织全覆盖要建立服务型党组织，优化基层党组织设置，吸纳农村各类能人，建立健全党建网格化服务制度，全县服务型党组织达到100%；基层民主组织全覆盖要充分利用互联网，搭建村民自治平台，遵循“三议一行一监督”的村级民主运行新机制，做实村代会、村监会，完善决策程序和议事规则，加强村民监督组织化专业化建设，民主组织相关人员要积极参与村服务中心和平台工作；农村经济合作组织全覆盖要对现有农民专业合作社和经济协会进行资源整合，提质降量，大力发展具有电商特色的合作组织，带动全县百分之九十以上的农民网下生产、网上销售；群众性平安自治组织全覆盖要充分发挥“3+1”综治维稳组织的作用，依托综治中心和四级服务平台，研究探索站区组队收集社情民意的工作机制，抓好信访排查和矛盾纠纷调处。到2024年底，“四个覆盖”农村社会治理的紧密型、服务型、主动型、多元化、常态化“三型两化”目标初步实现，努力打造“互联网+农村社会治理”的升级版；到2024年底，全面实现“三型两化”目标，“互联网+农村社会治理”的升级版全面实现，农村社会治理体系更加科学严密，农村治理能力更加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第五篇：有关推进市域社会治理现代化工作实施方案</w:t>
      </w:r>
    </w:p>
    <w:p>
      <w:pPr>
        <w:ind w:left="0" w:right="0" w:firstLine="560"/>
        <w:spacing w:before="450" w:after="450" w:line="312" w:lineRule="auto"/>
      </w:pPr>
      <w:r>
        <w:rPr>
          <w:rFonts w:ascii="宋体" w:hAnsi="宋体" w:eastAsia="宋体" w:cs="宋体"/>
          <w:color w:val="000"/>
          <w:sz w:val="28"/>
          <w:szCs w:val="28"/>
        </w:rPr>
        <w:t xml:space="preserve">关于推进市域社会治理现代化工作的实施方案 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 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 推进市域社会治理体制现代化方面。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按照中央、省委和市委关于大抓基层的部署，推进基层治理体系和治理能力现代化，力争用3年左右的时间，从源头上预防和消除基层的不稳定因素，解决基层矛盾问题，完成涉农土地问题整治、农村土地确权，完善农村“三资”管理，建成统一规范的农村(社区)综合服务中心，强化农村(社区)基层党组织的领导核心地位，为推动“四个全面”战略布局在珠海的实践提供坚强保证。</w:t>
      </w:r>
    </w:p>
    <w:p>
      <w:pPr>
        <w:ind w:left="0" w:right="0" w:firstLine="560"/>
        <w:spacing w:before="450" w:after="450" w:line="312" w:lineRule="auto"/>
      </w:pPr>
      <w:r>
        <w:rPr>
          <w:rFonts w:ascii="宋体" w:hAnsi="宋体" w:eastAsia="宋体" w:cs="宋体"/>
          <w:color w:val="000"/>
          <w:sz w:val="28"/>
          <w:szCs w:val="28"/>
        </w:rPr>
        <w:t xml:space="preserve">三、主要任务 (一)深入推进化解社会矛盾，维护基层和谐稳定 责任小组：涉农及社会矛盾化解责任小组 1.深化矛盾排查化解工作。开展涉农不稳定问题、劳资 纠纷、涉环保不稳定问题、涉众型金融不稳定问题、房地产领域不稳定问题等5个专项治理活动，坚持和完善每月滚动排查机制，做实工作台账，落实到人，限期化解。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2.维护群众的合法权益。妥善解决土地管理、环境保护、农村黑恶势力抬头等群众反映强烈的突出问题,打击基层涉黑犯罪。查处基层党员干部失职渎职、涉农领域违法违纪等损害群众利益的行为。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3.加强分析研判。落实和加强对基层形势的分析 研判机制，推动工作制度化、常态化、长效化。对涉及群众切身利益的重大决策，进行社会稳定风险评估。</w:t>
      </w:r>
    </w:p>
    <w:p>
      <w:pPr>
        <w:ind w:left="0" w:right="0" w:firstLine="560"/>
        <w:spacing w:before="450" w:after="450" w:line="312" w:lineRule="auto"/>
      </w:pPr>
      <w:r>
        <w:rPr>
          <w:rFonts w:ascii="宋体" w:hAnsi="宋体" w:eastAsia="宋体" w:cs="宋体"/>
          <w:color w:val="000"/>
          <w:sz w:val="28"/>
          <w:szCs w:val="28"/>
        </w:rPr>
        <w:t xml:space="preserve">4.切实解决历史积案。按照事要解决的原则,清理积案, 解决好历史问题。对“钉子案”、“骨头案”，实行一案一策，落实包案领导和责任人，限期解决。认真总结发现共性问题，推动面上问题的解决，依法推进信访积案化解。</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 责任小组：涉农土地治理责任小组 5.解决被征地农民的征地补偿款。积极推进土地征收制度改革，20xx年x月底前开展自查自清，年底前制定处置方案，逐项落实整改，20xx年x月前全面完成清理任务。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6.落实农村留用地。20xx年xx月底前建立历史留用地台账，年底前出台指导意见，力争用3年左右的时间，基本解决全市留用地历史欠账。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2024年1月1日以来农村乱占、乱卖、乱租土地问题进行摸底排查，2024年底前完成打击整治农村土地“三乱”任务，坚决遏制农村土地“三乱”现象。在此时间范围之外发生的其他违法违规用地行为，经举报查实的，一并纳入专项治理范围。</w:t>
      </w:r>
    </w:p>
    <w:p>
      <w:pPr>
        <w:ind w:left="0" w:right="0" w:firstLine="560"/>
        <w:spacing w:before="450" w:after="450" w:line="312" w:lineRule="auto"/>
      </w:pPr>
      <w:r>
        <w:rPr>
          <w:rFonts w:ascii="宋体" w:hAnsi="宋体" w:eastAsia="宋体" w:cs="宋体"/>
          <w:color w:val="000"/>
          <w:sz w:val="28"/>
          <w:szCs w:val="28"/>
        </w:rPr>
        <w:t xml:space="preserve">8.落实被征地农民养老保障资金分配工作。20xx年底前制定我市被征地农民养老保障资金分配办法，解决被征地农民养老保障金滞留问题。20xx年9月底，完成资金分配任务20%;20xx年12月底，完成资金分配任务50%;20xx年3月底，完成资金分配任务75%;2024年6月底，完成资金分配任务100%。</w:t>
      </w:r>
    </w:p>
    <w:p>
      <w:pPr>
        <w:ind w:left="0" w:right="0" w:firstLine="560"/>
        <w:spacing w:before="450" w:after="450" w:line="312" w:lineRule="auto"/>
      </w:pPr>
      <w:r>
        <w:rPr>
          <w:rFonts w:ascii="宋体" w:hAnsi="宋体" w:eastAsia="宋体" w:cs="宋体"/>
          <w:color w:val="000"/>
          <w:sz w:val="28"/>
          <w:szCs w:val="28"/>
        </w:rPr>
        <w:t xml:space="preserve">(三)深入推进农村土地确权，规范农村“三资”管理 责任小组：农村土地确权及“三资”管理责任小组 9.推进农村土地承包经营权确权工作。继续推进试点区、镇的农村土地承包经营权确权试点工作，认真研究出现的新情况新问题，尊重农民意愿，因地制宜做好确权工作，20x年基本完成全市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10.加强农村“三资”管理。抓好农村产权流转管理服务平台建设，加快完善平台体系的应用开发、监督管理，规范化运用。落实区、镇一级专责人员。20xx年底前对农村集体资产进行核对，完成数据录入，建立资源登记、资产台账和合同管理电子台账。</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 责任小组单位：农村(社区)公共服务平台建设责任小组 11.加快公共服务平台建设。统筹整合服务资源，建设多功能综合服务中心，实现机构人员、场所挂牌、流程内容、信息系统、经费保障五个统一。2024年底前，选择一个区开展整合公共服务平台建设试点，争取到2024年底，全市所有农村(社区)建成集文化体育、卫生计生、就业保障、食药安全、警务治安、人口党建、法律服务等于一体的多功能公共服务平台，全面实现 “有机构、有牌子、有办公场所、有办公设备、有制度、有人员、有台账、有经费”。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 责任小组：农村(社区)党建责任小组 13.强化基层党组织的领导核心和战斗堡垒作用。明确基层党组织的职责，突出党组织的人事安排权、重要事项决定权、领导保障权和管理监督权，实现基层党组织对农村(社区)各项工作和其他基层组织的统一领导，把党的领导落实到基层治理的各方面。继续坚持“一肩挑”和“交叉任职”。在推行“政经分离”的农村(社区)，由党组织班子成员兼任经济组织负责人，既要加强党组织对集体经济组织的领导，又要保持对集体经济运营的有效监督。</w:t>
      </w:r>
    </w:p>
    <w:p>
      <w:pPr>
        <w:ind w:left="0" w:right="0" w:firstLine="560"/>
        <w:spacing w:before="450" w:after="450" w:line="312" w:lineRule="auto"/>
      </w:pPr>
      <w:r>
        <w:rPr>
          <w:rFonts w:ascii="宋体" w:hAnsi="宋体" w:eastAsia="宋体" w:cs="宋体"/>
          <w:color w:val="000"/>
          <w:sz w:val="28"/>
          <w:szCs w:val="28"/>
        </w:rPr>
        <w:t xml:space="preserve">14.规范村级组织运作。全面实行班子联席会议制度和党群联席会议制度，明确操作规程。</w:t>
      </w:r>
    </w:p>
    <w:p>
      <w:pPr>
        <w:ind w:left="0" w:right="0" w:firstLine="560"/>
        <w:spacing w:before="450" w:after="450" w:line="312" w:lineRule="auto"/>
      </w:pPr>
      <w:r>
        <w:rPr>
          <w:rFonts w:ascii="宋体" w:hAnsi="宋体" w:eastAsia="宋体" w:cs="宋体"/>
          <w:color w:val="000"/>
          <w:sz w:val="28"/>
          <w:szCs w:val="28"/>
        </w:rPr>
        <w:t xml:space="preserve">15.持续整顿软弱涣散党组织。制定《关于全市软弱涣散农村(社区)党组织持续整顿三年行动计划(20xx—20xx年)》，每年按照10%的比例排查整顿，形成常态化机制。年底对整顿情况进行考核验收，每年整顿转化率要达到90%以上。对重点村、老大难村，对多年整顿没有明显成效的农村(社区)，区委书记、镇(街道)党(工)委书记和班子成员要直接包、重点抓，限期解决问题。</w:t>
      </w:r>
    </w:p>
    <w:p>
      <w:pPr>
        <w:ind w:left="0" w:right="0" w:firstLine="560"/>
        <w:spacing w:before="450" w:after="450" w:line="312" w:lineRule="auto"/>
      </w:pPr>
      <w:r>
        <w:rPr>
          <w:rFonts w:ascii="宋体" w:hAnsi="宋体" w:eastAsia="宋体" w:cs="宋体"/>
          <w:color w:val="000"/>
          <w:sz w:val="28"/>
          <w:szCs w:val="28"/>
        </w:rPr>
        <w:t xml:space="preserve">16.创新完善农村基层党组织设置。对于行政村党员人数较多、下设党组织较多的，村党支部可根据有关规定改建为党总支或党委。探索党组织、自治组织、公共服务组织下移到村民小组或自然村。在农民合作社、农业企业、农业社会化服务组织、农民工聚居地建立党组织，实行属地管理，“两新”组织的书记和优秀党员可选配为农村(社区)党工委副书记和专(兼职)委员，比例要逐步提高。2024年8月底前确定1个有代表性的镇作为党组织设置试点单位，2024年底前推进农村(社区)党组织设置取得成效。</w:t>
      </w:r>
    </w:p>
    <w:p>
      <w:pPr>
        <w:ind w:left="0" w:right="0" w:firstLine="560"/>
        <w:spacing w:before="450" w:after="450" w:line="312" w:lineRule="auto"/>
      </w:pPr>
      <w:r>
        <w:rPr>
          <w:rFonts w:ascii="宋体" w:hAnsi="宋体" w:eastAsia="宋体" w:cs="宋体"/>
          <w:color w:val="000"/>
          <w:sz w:val="28"/>
          <w:szCs w:val="28"/>
        </w:rPr>
        <w:t xml:space="preserve">17.加强农村(社区)党组织书记队伍建设。选好、培养好、管理好支部书记，把党性强、作风好放在首位，注重从村里的致富带头人、外出务工经商人员、复员退伍军人、大学生村官、在外工作的退休干部、乡村医生、乡村教师和其他乡贤中选拔党组织书记。完成对软弱涣散和贫困村(社区)选派“第一书记”。抓好支部书记培养，市、区每年分期分批对现任书记进行集中培训，全市村(社区)党组织书记大专以上学历的比例提高到50%以上。20xx年8月底前确定全市村(社区)党组织书记后备干部，加强跟踪培养、考核和管理。加大从优秀村干部中选拔、考录镇(街道)公务员和镇(街道)领导干部力度。落实村党组织书记基本报酬，并建立正常增长机制。</w:t>
      </w:r>
    </w:p>
    <w:p>
      <w:pPr>
        <w:ind w:left="0" w:right="0" w:firstLine="560"/>
        <w:spacing w:before="450" w:after="450" w:line="312" w:lineRule="auto"/>
      </w:pPr>
      <w:r>
        <w:rPr>
          <w:rFonts w:ascii="宋体" w:hAnsi="宋体" w:eastAsia="宋体" w:cs="宋体"/>
          <w:color w:val="000"/>
          <w:sz w:val="28"/>
          <w:szCs w:val="28"/>
        </w:rPr>
        <w:t xml:space="preserve">18.加强农村党员队伍建设。制定和落实农村发展党员计划，注重在农村现有优秀人员中培养和发展党员，加强对基层干部的日常管理和教育。</w:t>
      </w:r>
    </w:p>
    <w:p>
      <w:pPr>
        <w:ind w:left="0" w:right="0" w:firstLine="560"/>
        <w:spacing w:before="450" w:after="450" w:line="312" w:lineRule="auto"/>
      </w:pPr>
      <w:r>
        <w:rPr>
          <w:rFonts w:ascii="宋体" w:hAnsi="宋体" w:eastAsia="宋体" w:cs="宋体"/>
          <w:color w:val="000"/>
          <w:sz w:val="28"/>
          <w:szCs w:val="28"/>
        </w:rPr>
        <w:t xml:space="preserve">19.加强村级组织阵地建设。市、区组织部门推动各有关部门，重点解决村(社区)办公场所问题，支持村(社区)党群活动阵地建设，配套完善设施设备，发挥办公议事、党团员和妇女青年活动、教育培训、便民服务等多种综合功能。</w:t>
      </w:r>
    </w:p>
    <w:p>
      <w:pPr>
        <w:ind w:left="0" w:right="0" w:firstLine="560"/>
        <w:spacing w:before="450" w:after="450" w:line="312" w:lineRule="auto"/>
      </w:pPr>
      <w:r>
        <w:rPr>
          <w:rFonts w:ascii="宋体" w:hAnsi="宋体" w:eastAsia="宋体" w:cs="宋体"/>
          <w:color w:val="000"/>
          <w:sz w:val="28"/>
          <w:szCs w:val="28"/>
        </w:rPr>
        <w:t xml:space="preserve">20.加强村务监督委员会建设。20xx年底前，制定《珠海市村务监督委员会工作规划(试行)》及相关规范性文件，规范村务监督委员会的工作定位、工作职责，完善村务监督委员会的工作机制。</w:t>
      </w:r>
    </w:p>
    <w:p>
      <w:pPr>
        <w:ind w:left="0" w:right="0" w:firstLine="560"/>
        <w:spacing w:before="450" w:after="450" w:line="312" w:lineRule="auto"/>
      </w:pPr>
      <w:r>
        <w:rPr>
          <w:rFonts w:ascii="宋体" w:hAnsi="宋体" w:eastAsia="宋体" w:cs="宋体"/>
          <w:color w:val="000"/>
          <w:sz w:val="28"/>
          <w:szCs w:val="28"/>
        </w:rPr>
        <w:t xml:space="preserve">21.切实减轻基层负担。规范委托基层代办事项和各类检查考核、评比达标，减少会议、台账、报表等。</w:t>
      </w:r>
    </w:p>
    <w:p>
      <w:pPr>
        <w:ind w:left="0" w:right="0" w:firstLine="560"/>
        <w:spacing w:before="450" w:after="450" w:line="312" w:lineRule="auto"/>
      </w:pPr>
      <w:r>
        <w:rPr>
          <w:rFonts w:ascii="宋体" w:hAnsi="宋体" w:eastAsia="宋体" w:cs="宋体"/>
          <w:color w:val="000"/>
          <w:sz w:val="28"/>
          <w:szCs w:val="28"/>
        </w:rPr>
        <w:t xml:space="preserve">22.建立健全基层治理工作机构。成立市、区基层治理领导小组及办公室，加强对基层治理工作统一领导。镇(街道)设置基层治理办公室，选配好党委组织委员专职抓党务，配备一定数量的专职党务工作者。</w:t>
      </w:r>
    </w:p>
    <w:p>
      <w:pPr>
        <w:ind w:left="0" w:right="0" w:firstLine="560"/>
        <w:spacing w:before="450" w:after="450" w:line="312" w:lineRule="auto"/>
      </w:pPr>
      <w:r>
        <w:rPr>
          <w:rFonts w:ascii="宋体" w:hAnsi="宋体" w:eastAsia="宋体" w:cs="宋体"/>
          <w:color w:val="000"/>
          <w:sz w:val="28"/>
          <w:szCs w:val="28"/>
        </w:rPr>
        <w:t xml:space="preserve">四、组织领导 (一)建立基层治理领导机构工作机制。市委基层治理领导小组负责牵头抓总，每季度召集各专项责任小组牵头单位和相关单位召开一次专题研究会议，每半年向市委常委会作一次专题汇报。各专项责任小组要明确工作任务和完成时限，建立工作台账，每个月召开一次专题会议，推动基层治理各项任务落实。市直各相关单位要结合工作实际，发挥职能优势，配合牵头单位认真抓好贯彻落实。</w:t>
      </w:r>
    </w:p>
    <w:p>
      <w:pPr>
        <w:ind w:left="0" w:right="0" w:firstLine="560"/>
        <w:spacing w:before="450" w:after="450" w:line="312" w:lineRule="auto"/>
      </w:pPr>
      <w:r>
        <w:rPr>
          <w:rFonts w:ascii="宋体" w:hAnsi="宋体" w:eastAsia="宋体" w:cs="宋体"/>
          <w:color w:val="000"/>
          <w:sz w:val="28"/>
          <w:szCs w:val="28"/>
        </w:rPr>
        <w:t xml:space="preserve">(二)发挥区委“一线指挥部”的作用。各区党委要把抓好基层治理作为分内职责，统筹谋划，给予有力指导，定期研究有关重点问题，切实发挥一线指挥部作用，抓好有关工作的组织实施。区委书记要把基层治理工作抓在手上，切实履行好“一把手”的主体责任。</w:t>
      </w:r>
    </w:p>
    <w:p>
      <w:pPr>
        <w:ind w:left="0" w:right="0" w:firstLine="560"/>
        <w:spacing w:before="450" w:after="450" w:line="312" w:lineRule="auto"/>
      </w:pPr>
      <w:r>
        <w:rPr>
          <w:rFonts w:ascii="宋体" w:hAnsi="宋体" w:eastAsia="宋体" w:cs="宋体"/>
          <w:color w:val="000"/>
          <w:sz w:val="28"/>
          <w:szCs w:val="28"/>
        </w:rPr>
        <w:t xml:space="preserve">(三)强化镇(街道)抓村(社区)作用。镇(街道)党(工)委是农村(社区)基层组织建设的“龙头”，要强化镇(街道)抓村(社区)的直接责任，树立岗位在村(社区)、阵地在村(社区)的意识，促使镇(街道)党(工)委、党(工)委书记和班子成员把工作重心放在抓村(社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