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新形势下国有企业宣传思想工作存在的问题及对策建议思考</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新形势下国有企业宣传思想工作存在的问题及对策建议思考新时期国有企业宣传思想工作面临的问题多种多样，既有思想意识多元化造成工作环境复杂化，也有传统工作模式相对陈旧刻板影响教育引导效果。这是长期粗放和单一工作理念的制约。因此在国企宣传思想工作中...</w:t>
      </w:r>
    </w:p>
    <w:p>
      <w:pPr>
        <w:ind w:left="0" w:right="0" w:firstLine="560"/>
        <w:spacing w:before="450" w:after="450" w:line="312" w:lineRule="auto"/>
      </w:pPr>
      <w:r>
        <w:rPr>
          <w:rFonts w:ascii="宋体" w:hAnsi="宋体" w:eastAsia="宋体" w:cs="宋体"/>
          <w:color w:val="000"/>
          <w:sz w:val="28"/>
          <w:szCs w:val="28"/>
        </w:rPr>
        <w:t xml:space="preserve">新形势下国有企业宣传思想工作存在的问题及对策建议思考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新时期国有企业宣传思想工作面临的问题多种多样，既有思想意识多元化造成工作环境复杂化，也有传统工作模式相对陈旧刻板影响教育引导效果。这是长期粗放和单一工作理念的制约。因此在国企宣传思想工作中应当坚持精细化、实践化等主要原则，紧密围绕企业生产经营的战略中心；坚持问题导向和目标导向；充分利用信息技术及多种宣传教育手段，由此才能促进国有企业宣传工作的稳步发展。</w:t>
      </w:r>
    </w:p>
    <w:p>
      <w:pPr>
        <w:ind w:left="0" w:right="0" w:firstLine="560"/>
        <w:spacing w:before="450" w:after="450" w:line="312" w:lineRule="auto"/>
      </w:pPr>
      <w:r>
        <w:rPr>
          <w:rFonts w:ascii="宋体" w:hAnsi="宋体" w:eastAsia="宋体" w:cs="宋体"/>
          <w:color w:val="000"/>
          <w:sz w:val="28"/>
          <w:szCs w:val="28"/>
        </w:rPr>
        <w:t xml:space="preserve">宣传思想工作的重要性于宏观层面而言决定着党的前途命运、国家长治久安及民族凝聚力和向心力，于微观层面的企事业单位而言则影响着干部职工队伍思想意识的统一。尤其是对国有企业而言，悠久发展历程积淀了丰富而成熟的宣传思想工作经验，也形成了相当系统化的教育引导方式方法，且在很长一段时间以来发挥了团结和带领广大职工群众努力生产、勤奋工作的积极作用，给国有企业不断提升经济效益和社会效益带来源源不断的内生动力。</w:t>
      </w:r>
    </w:p>
    <w:p>
      <w:pPr>
        <w:ind w:left="0" w:right="0" w:firstLine="560"/>
        <w:spacing w:before="450" w:after="450" w:line="312" w:lineRule="auto"/>
      </w:pPr>
      <w:r>
        <w:rPr>
          <w:rFonts w:ascii="宋体" w:hAnsi="宋体" w:eastAsia="宋体" w:cs="宋体"/>
          <w:color w:val="000"/>
          <w:sz w:val="28"/>
          <w:szCs w:val="28"/>
        </w:rPr>
        <w:t xml:space="preserve">一、新时期国有企业宣传思想工作的问题</w:t>
      </w:r>
    </w:p>
    <w:p>
      <w:pPr>
        <w:ind w:left="0" w:right="0" w:firstLine="560"/>
        <w:spacing w:before="450" w:after="450" w:line="312" w:lineRule="auto"/>
      </w:pPr>
      <w:r>
        <w:rPr>
          <w:rFonts w:ascii="宋体" w:hAnsi="宋体" w:eastAsia="宋体" w:cs="宋体"/>
          <w:color w:val="000"/>
          <w:sz w:val="28"/>
          <w:szCs w:val="28"/>
        </w:rPr>
        <w:t xml:space="preserve">（一）思想意识多元化造成工作环境复杂化</w:t>
      </w:r>
    </w:p>
    <w:p>
      <w:pPr>
        <w:ind w:left="0" w:right="0" w:firstLine="560"/>
        <w:spacing w:before="450" w:after="450" w:line="312" w:lineRule="auto"/>
      </w:pPr>
      <w:r>
        <w:rPr>
          <w:rFonts w:ascii="宋体" w:hAnsi="宋体" w:eastAsia="宋体" w:cs="宋体"/>
          <w:color w:val="000"/>
          <w:sz w:val="28"/>
          <w:szCs w:val="28"/>
        </w:rPr>
        <w:t xml:space="preserve">随着互联网普及社会生产生活所有领域，资讯爆炸的同时也造成一批批新生代社会成员思想观念、思维方式前所未有的改变。</w:t>
      </w:r>
    </w:p>
    <w:p>
      <w:pPr>
        <w:ind w:left="0" w:right="0" w:firstLine="560"/>
        <w:spacing w:before="450" w:after="450" w:line="312" w:lineRule="auto"/>
      </w:pPr>
      <w:r>
        <w:rPr>
          <w:rFonts w:ascii="宋体" w:hAnsi="宋体" w:eastAsia="宋体" w:cs="宋体"/>
          <w:color w:val="000"/>
          <w:sz w:val="28"/>
          <w:szCs w:val="28"/>
        </w:rPr>
        <w:t xml:space="preserve">多元化不仅带来年轻群体更加活跃的思想状态，也使许多国有企业宣传思想工作面临越来越复杂的工作环境。如果说老一辈职工在面对企业宣传思想工作时更加容易形成一呼百应的群体效果，那么在同样的教育和引导面前，新生代职工却更加容易提出千奇百怪的问题。这并不是说年轻职工面对企业宣传思想工作充满疑虑，而是由于多元思想方式已经使这些新生代习惯于跳出固有思维框架，提出与众不同的超常见解。然而，正是如此多非常态的结果造成越来越多国企宣传思想工作面对年轻职工时深感阻力重重。环境复杂化正在持续增加传统思想教育引导活动的困难与压力。</w:t>
      </w:r>
    </w:p>
    <w:p>
      <w:pPr>
        <w:ind w:left="0" w:right="0" w:firstLine="560"/>
        <w:spacing w:before="450" w:after="450" w:line="312" w:lineRule="auto"/>
      </w:pPr>
      <w:r>
        <w:rPr>
          <w:rFonts w:ascii="宋体" w:hAnsi="宋体" w:eastAsia="宋体" w:cs="宋体"/>
          <w:color w:val="000"/>
          <w:sz w:val="28"/>
          <w:szCs w:val="28"/>
        </w:rPr>
        <w:t xml:space="preserve">（二）传统工作模式相对陈旧刻板影响教育引导效果</w:t>
      </w:r>
    </w:p>
    <w:p>
      <w:pPr>
        <w:ind w:left="0" w:right="0" w:firstLine="560"/>
        <w:spacing w:before="450" w:after="450" w:line="312" w:lineRule="auto"/>
      </w:pPr>
      <w:r>
        <w:rPr>
          <w:rFonts w:ascii="宋体" w:hAnsi="宋体" w:eastAsia="宋体" w:cs="宋体"/>
          <w:color w:val="000"/>
          <w:sz w:val="28"/>
          <w:szCs w:val="28"/>
        </w:rPr>
        <w:t xml:space="preserve">必须承认，多年来国有企业宣传思想工作既有模式已相对固化，正在日常状态下以强大的惯性左右绝大多数政工工作人员的思维模式与行为模式。但也正是这种难以自知的工作惯性使不少国企宣传思想工作程式化问题日渐显现，却由于身处其中之人习以为常而得不到及时纠正。</w:t>
      </w:r>
    </w:p>
    <w:p>
      <w:pPr>
        <w:ind w:left="0" w:right="0" w:firstLine="560"/>
        <w:spacing w:before="450" w:after="450" w:line="312" w:lineRule="auto"/>
      </w:pPr>
      <w:r>
        <w:rPr>
          <w:rFonts w:ascii="宋体" w:hAnsi="宋体" w:eastAsia="宋体" w:cs="宋体"/>
          <w:color w:val="000"/>
          <w:sz w:val="28"/>
          <w:szCs w:val="28"/>
        </w:rPr>
        <w:t xml:space="preserve">不过，当众多新生代逐渐成为企业职工队伍中坚力量时，模式化的宣传思想工作问题却仿佛一夕之间暴露出来，导致不少政工干部措手不及。比如工作模式静态化、平面化、单一化。这些曾经熟视无睹的缺陷不仅与年轻职工现实要求格格不入，且迅速引发思想教育“两张皮”现象。而当不少年轻职工私下将传统宣传思想工作视作说教和形式主义之时，国企宣传思想工作品质和效率与在无形中下降。</w:t>
      </w:r>
    </w:p>
    <w:p>
      <w:pPr>
        <w:ind w:left="0" w:right="0" w:firstLine="560"/>
        <w:spacing w:before="450" w:after="450" w:line="312" w:lineRule="auto"/>
      </w:pPr>
      <w:r>
        <w:rPr>
          <w:rFonts w:ascii="宋体" w:hAnsi="宋体" w:eastAsia="宋体" w:cs="宋体"/>
          <w:color w:val="000"/>
          <w:sz w:val="28"/>
          <w:szCs w:val="28"/>
        </w:rPr>
        <w:t xml:space="preserve">二、新时期国有企业宣传思想工作应坚持的主要原则</w:t>
      </w:r>
    </w:p>
    <w:p>
      <w:pPr>
        <w:ind w:left="0" w:right="0" w:firstLine="560"/>
        <w:spacing w:before="450" w:after="450" w:line="312" w:lineRule="auto"/>
      </w:pPr>
      <w:r>
        <w:rPr>
          <w:rFonts w:ascii="宋体" w:hAnsi="宋体" w:eastAsia="宋体" w:cs="宋体"/>
          <w:color w:val="000"/>
          <w:sz w:val="28"/>
          <w:szCs w:val="28"/>
        </w:rPr>
        <w:t xml:space="preserve">（一）精细化</w:t>
      </w:r>
    </w:p>
    <w:p>
      <w:pPr>
        <w:ind w:left="0" w:right="0" w:firstLine="560"/>
        <w:spacing w:before="450" w:after="450" w:line="312" w:lineRule="auto"/>
      </w:pPr>
      <w:r>
        <w:rPr>
          <w:rFonts w:ascii="宋体" w:hAnsi="宋体" w:eastAsia="宋体" w:cs="宋体"/>
          <w:color w:val="000"/>
          <w:sz w:val="28"/>
          <w:szCs w:val="28"/>
        </w:rPr>
        <w:t xml:space="preserve">一定程度上，国有企业宣传思想工作出现问题受到了长期以来粗放化管理模式的影响，在宣传思想教育活动中相对随意，对职工现实情况缺乏足够深入了解，习惯于一刀切式的工作状态。因此，新时期应对既有问题首先需要坚持的当是精细化原则。具体而言，就是充分细化职工群众思想状态分类。比如按照年龄、受教育程度、岗位结构、工作经验等，使宣传思想工作不再坚持千人一面，而是能够若干方案并行或叠加，直至达到一人一策式精细化程度。</w:t>
      </w:r>
    </w:p>
    <w:p>
      <w:pPr>
        <w:ind w:left="0" w:right="0" w:firstLine="560"/>
        <w:spacing w:before="450" w:after="450" w:line="312" w:lineRule="auto"/>
      </w:pPr>
      <w:r>
        <w:rPr>
          <w:rFonts w:ascii="宋体" w:hAnsi="宋体" w:eastAsia="宋体" w:cs="宋体"/>
          <w:color w:val="000"/>
          <w:sz w:val="28"/>
          <w:szCs w:val="28"/>
        </w:rPr>
        <w:t xml:space="preserve">精细化原则的实质是对不同生产生活背景的职工群众相对特殊的思想意识给予充分尊重，使宣传思想工作不断提高针对性，能够恰到好处地应对不同环境、背景下职工群众的思想要求或观点诉求。这不仅是为了实现企业宣传思想工作统一思想、团结群众的宏观战略目标，也是为了不断降低宣传思想教育的环境阻力，是兼顾宏观与微观、群体与个体的战略原则。</w:t>
      </w:r>
    </w:p>
    <w:p>
      <w:pPr>
        <w:ind w:left="0" w:right="0" w:firstLine="560"/>
        <w:spacing w:before="450" w:after="450" w:line="312" w:lineRule="auto"/>
      </w:pPr>
      <w:r>
        <w:rPr>
          <w:rFonts w:ascii="宋体" w:hAnsi="宋体" w:eastAsia="宋体" w:cs="宋体"/>
          <w:color w:val="000"/>
          <w:sz w:val="28"/>
          <w:szCs w:val="28"/>
        </w:rPr>
        <w:t xml:space="preserve">（二）实践化</w:t>
      </w:r>
    </w:p>
    <w:p>
      <w:pPr>
        <w:ind w:left="0" w:right="0" w:firstLine="560"/>
        <w:spacing w:before="450" w:after="450" w:line="312" w:lineRule="auto"/>
      </w:pPr>
      <w:r>
        <w:rPr>
          <w:rFonts w:ascii="宋体" w:hAnsi="宋体" w:eastAsia="宋体" w:cs="宋体"/>
          <w:color w:val="000"/>
          <w:sz w:val="28"/>
          <w:szCs w:val="28"/>
        </w:rPr>
        <w:t xml:space="preserve">国企宣传思想工作之所以在许多年轻职工眼中存在教条主义、形式主义问题，一个重要原因是思维惯性与工作惯性导致宣传思想教育重理论而轻实践的问题显著。现实中也确有许多国企政工工作者早已形成了稳坐办公室的工作状态。读报告、发文件、开座谈会之类动口不动手脚的宣传教育活动搭起了多种多样的花架子，却难以深入基层职工群众的内心，更无法切实解决出现在广大一线职工身边的工作与生活难题。如此自得其乐的“舒适圈”自然严重降低了国企宣传思想工作的质与量，也随着时间推移而在越来越多基层一线形成了对宣传思想工作的负面印象。可见，脱离群众堪称国企宣传思想工作亟待解决的痼疾之一。</w:t>
      </w:r>
    </w:p>
    <w:p>
      <w:pPr>
        <w:ind w:left="0" w:right="0" w:firstLine="560"/>
        <w:spacing w:before="450" w:after="450" w:line="312" w:lineRule="auto"/>
      </w:pPr>
      <w:r>
        <w:rPr>
          <w:rFonts w:ascii="宋体" w:hAnsi="宋体" w:eastAsia="宋体" w:cs="宋体"/>
          <w:color w:val="000"/>
          <w:sz w:val="28"/>
          <w:szCs w:val="28"/>
        </w:rPr>
        <w:t xml:space="preserve">因此，新时期国有企业宣传思想工作当恪守实践化原则，深入基层、服务一线，走一条理论联系实际道路。这不仅有助于宣传思想工作落到实处，更有利于广大政工工作者向基层职工群众汲取经验、获得灵感，从而不断实现工作思想与方法的优化创新。</w:t>
      </w:r>
    </w:p>
    <w:p>
      <w:pPr>
        <w:ind w:left="0" w:right="0" w:firstLine="560"/>
        <w:spacing w:before="450" w:after="450" w:line="312" w:lineRule="auto"/>
      </w:pPr>
      <w:r>
        <w:rPr>
          <w:rFonts w:ascii="宋体" w:hAnsi="宋体" w:eastAsia="宋体" w:cs="宋体"/>
          <w:color w:val="000"/>
          <w:sz w:val="28"/>
          <w:szCs w:val="28"/>
        </w:rPr>
        <w:t xml:space="preserve">三、新时期国有企业解决宣传思想工作问题的策略</w:t>
      </w:r>
    </w:p>
    <w:p>
      <w:pPr>
        <w:ind w:left="0" w:right="0" w:firstLine="560"/>
        <w:spacing w:before="450" w:after="450" w:line="312" w:lineRule="auto"/>
      </w:pPr>
      <w:r>
        <w:rPr>
          <w:rFonts w:ascii="宋体" w:hAnsi="宋体" w:eastAsia="宋体" w:cs="宋体"/>
          <w:color w:val="000"/>
          <w:sz w:val="28"/>
          <w:szCs w:val="28"/>
        </w:rPr>
        <w:t xml:space="preserve">（一）紧密围绕企业生产经营的战略中心</w:t>
      </w:r>
    </w:p>
    <w:p>
      <w:pPr>
        <w:ind w:left="0" w:right="0" w:firstLine="560"/>
        <w:spacing w:before="450" w:after="450" w:line="312" w:lineRule="auto"/>
      </w:pPr>
      <w:r>
        <w:rPr>
          <w:rFonts w:ascii="宋体" w:hAnsi="宋体" w:eastAsia="宋体" w:cs="宋体"/>
          <w:color w:val="000"/>
          <w:sz w:val="28"/>
          <w:szCs w:val="28"/>
        </w:rPr>
        <w:t xml:space="preserve">新时期里，国有企业面临着深化供给侧结构性改革的内部调整压力，也承受着后危机时代与自然灾害双重夹击下的外部市场冲击，部分企业甚至到了生死存亡的边缘状态。因此，紧密围绕企业生产经营的战略中心应当是此时此刻国有企业解决宣传思想工作问题的重要策略。也就是说，一切宣传思想工作都需要与企业生产经营、战略决策、宏观发展形成密不可分的关联关系，一切宣传思想工作的结果也应当是推动和促进企业生产经营、發展壮大。</w:t>
      </w:r>
    </w:p>
    <w:p>
      <w:pPr>
        <w:ind w:left="0" w:right="0" w:firstLine="560"/>
        <w:spacing w:before="450" w:after="450" w:line="312" w:lineRule="auto"/>
      </w:pPr>
      <w:r>
        <w:rPr>
          <w:rFonts w:ascii="宋体" w:hAnsi="宋体" w:eastAsia="宋体" w:cs="宋体"/>
          <w:color w:val="000"/>
          <w:sz w:val="28"/>
          <w:szCs w:val="28"/>
        </w:rPr>
        <w:t xml:space="preserve">比如，在企业形成长期化、常态化的岗位生产大练兵、优秀技能人才竞赛、征集提高劳动生产率的“金点子”等体制机制，使广大职工群众在热火朝天的劳动生产中磨炼意志、提炼精神，切实响应“奋斗的人生才是幸福人生”的国家号召。又如，在企业内部创设“技术革新工作室”“青年技术人才孵化平台”等鼓励和引导基层职工技术优化与创新的组织或机构，在企业营造起全局化、整体性的改革创新氛围。一方面，这一举措有助于集中全体职工群众集体智慧、以群众性的合力助力企业迎难而上、突破困境。另一方面，也可以通过富于创新性、创造性的企业机制建设激发广大职工勇于探索、敢于挑战、乐于奋斗的积极状态、乐观心理，使国企宣传思想教育融入更加具体、富于生命力的生产工作活动。</w:t>
      </w:r>
    </w:p>
    <w:p>
      <w:pPr>
        <w:ind w:left="0" w:right="0" w:firstLine="560"/>
        <w:spacing w:before="450" w:after="450" w:line="312" w:lineRule="auto"/>
      </w:pPr>
      <w:r>
        <w:rPr>
          <w:rFonts w:ascii="宋体" w:hAnsi="宋体" w:eastAsia="宋体" w:cs="宋体"/>
          <w:color w:val="000"/>
          <w:sz w:val="28"/>
          <w:szCs w:val="28"/>
        </w:rPr>
        <w:t xml:space="preserve">只有紧密围绕企业生产经营的战略中心，企业员工的个人利益才能与企业整体利益相向而行，职工个体思想意识才更有机会和条件与企业整体理念和发展方向达成一致。而这也是国企宣传思想工作取得良好效果、克服现实困难的重要措施。</w:t>
      </w:r>
    </w:p>
    <w:p>
      <w:pPr>
        <w:ind w:left="0" w:right="0" w:firstLine="560"/>
        <w:spacing w:before="450" w:after="450" w:line="312" w:lineRule="auto"/>
      </w:pPr>
      <w:r>
        <w:rPr>
          <w:rFonts w:ascii="宋体" w:hAnsi="宋体" w:eastAsia="宋体" w:cs="宋体"/>
          <w:color w:val="000"/>
          <w:sz w:val="28"/>
          <w:szCs w:val="28"/>
        </w:rPr>
        <w:t xml:space="preserve">（二）坚持问题导向和目标导向</w:t>
      </w:r>
    </w:p>
    <w:p>
      <w:pPr>
        <w:ind w:left="0" w:right="0" w:firstLine="560"/>
        <w:spacing w:before="450" w:after="450" w:line="312" w:lineRule="auto"/>
      </w:pPr>
      <w:r>
        <w:rPr>
          <w:rFonts w:ascii="宋体" w:hAnsi="宋体" w:eastAsia="宋体" w:cs="宋体"/>
          <w:color w:val="000"/>
          <w:sz w:val="28"/>
          <w:szCs w:val="28"/>
        </w:rPr>
        <w:t xml:space="preserve">宣传思想工作虽然貌似形而上的理论引导和观念动员，但其只能通过扎扎实实的基础性工作才能从理论落地，从而实现由思维方式改变到行为方式改变的最终目的。而要使国企宣传思想工作改变长期存在的形式主义问题，就需要坚持问题导向和目标导向。所谓问题导向，就是宣传思想工作要为广大职工群众解决生产工作中面临的困难。而目标导向则是以全心全意服务职工为目标，体现国企宣传思想工作服务于基层、服务于职工的初衷和宗旨。</w:t>
      </w:r>
    </w:p>
    <w:p>
      <w:pPr>
        <w:ind w:left="0" w:right="0" w:firstLine="560"/>
        <w:spacing w:before="450" w:after="450" w:line="312" w:lineRule="auto"/>
      </w:pPr>
      <w:r>
        <w:rPr>
          <w:rFonts w:ascii="宋体" w:hAnsi="宋体" w:eastAsia="宋体" w:cs="宋体"/>
          <w:color w:val="000"/>
          <w:sz w:val="28"/>
          <w:szCs w:val="28"/>
        </w:rPr>
        <w:t xml:space="preserve">因此，新时期国企政工工作者当密切联系群众、深入基层一线，调查了解广大职工群众生产生活中遭遇的大小问题、各种阻碍，竭尽全力帮助职工解决困难、应对问题。同时，国企政工干部还需强化服务意识、奉献精神，主动跳出舒适圈、走出办公室，深入生产岗位倾听、调查、记录、反馈、帮助。只有问题导向和目标导向，国企宣传思想工作才能有的放矢、卓有成效。</w:t>
      </w:r>
    </w:p>
    <w:p>
      <w:pPr>
        <w:ind w:left="0" w:right="0" w:firstLine="560"/>
        <w:spacing w:before="450" w:after="450" w:line="312" w:lineRule="auto"/>
      </w:pPr>
      <w:r>
        <w:rPr>
          <w:rFonts w:ascii="宋体" w:hAnsi="宋体" w:eastAsia="宋体" w:cs="宋体"/>
          <w:color w:val="000"/>
          <w:sz w:val="28"/>
          <w:szCs w:val="28"/>
        </w:rPr>
        <w:t xml:space="preserve">（三）充分利用信息技术，多种宣传教育手段综合应用</w:t>
      </w:r>
    </w:p>
    <w:p>
      <w:pPr>
        <w:ind w:left="0" w:right="0" w:firstLine="560"/>
        <w:spacing w:before="450" w:after="450" w:line="312" w:lineRule="auto"/>
      </w:pPr>
      <w:r>
        <w:rPr>
          <w:rFonts w:ascii="宋体" w:hAnsi="宋体" w:eastAsia="宋体" w:cs="宋体"/>
          <w:color w:val="000"/>
          <w:sz w:val="28"/>
          <w:szCs w:val="28"/>
        </w:rPr>
        <w:t xml:space="preserve">信息时代背景下，技术正在成为突破陈旧工作模式局限的利器。充分利用信息技术，多种宣传教育手段综合应用是新时期国企宣传思想工作实现自我超越的重要举措。比如，利用网络与信息技术实现线下融合线上的立体化、动态化、全覆盖的宣传思想教育格局。在继承传统线下工作优秀经验的基础上，平台化操作能够实现无时无刻、随时随地的思想教育、宣传引导、心理咨询及更多理论与实践工作。线上宣传与思想教育不仅能在最大限度突破时间与空间的物理阻隔，而且多种软件的应用也能构建起更加丰富多彩富于生机活力的工作架构。尤其是对已经处于网络化生存的新生代职工来说，线上时空的无拘无束更加有利于展现自我、倾吐心声，而这恰恰是国企宣传思想工作实现突破、找到与年轻职工思想观念契合点的良机和良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国有企业经年累月的宣传思想工作已经在潜移默化中实现了对一代代职工群众思想的渗透式教育，也在很大程度上巩固着广大基层群众的意识形态阵地。只是由于越来越多年轻职工与众不同的思想状态和思维方式渐成潮流与趋势，传统模式下的宣传思想工作愈发对比出不适应性问题。因此，新时期国有企业宣传思想工作其实在全局层面拥有相当良好和扎实的群众基础，只是欠缺與时俱进的现代化和创新性。而要实现当代国企宣传思想教育与引领的与时俱进，理性面对年轻职工思想的时代性变化只是前提，更重要的是改变单一、刻板的工作理念，走一条更具人性化意义、实践化价值和信息化特点的个性发展道路。如此，国有企业宣传思想工作才能在内外环境变化不断的风口浪尖勇立潮头，通过自主优化与主动创新实现转型升级与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2025-06-18T18:49:09+08:00</dcterms:created>
  <dcterms:modified xsi:type="dcterms:W3CDTF">2025-06-18T18:49:09+08:00</dcterms:modified>
</cp:coreProperties>
</file>

<file path=docProps/custom.xml><?xml version="1.0" encoding="utf-8"?>
<Properties xmlns="http://schemas.openxmlformats.org/officeDocument/2006/custom-properties" xmlns:vt="http://schemas.openxmlformats.org/officeDocument/2006/docPropsVTypes"/>
</file>