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2025年防汛工作会强调讲话</w:t>
      </w:r>
      <w:bookmarkEnd w:id="1"/>
    </w:p>
    <w:p>
      <w:pPr>
        <w:jc w:val="center"/>
        <w:spacing w:before="0" w:after="450"/>
      </w:pPr>
      <w:r>
        <w:rPr>
          <w:rFonts w:ascii="Arial" w:hAnsi="Arial" w:eastAsia="Arial" w:cs="Arial"/>
          <w:color w:val="999999"/>
          <w:sz w:val="20"/>
          <w:szCs w:val="20"/>
        </w:rPr>
        <w:t xml:space="preserve">来源：网络  作者：风月无边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2024年防汛工作会强调讲话刚才，*局长传达了国家、省和市有关防汛工作的安排部署。下面，我再讲两点意见。一、认清形势，切实提高防汛工作认识在疫情防控常态化条件下，在气候出现异常和极端天气较多的情况下，做好防汛工作、确保汛期安全，事关经济社会...</w:t>
      </w:r>
    </w:p>
    <w:p>
      <w:pPr>
        <w:ind w:left="0" w:right="0" w:firstLine="560"/>
        <w:spacing w:before="450" w:after="450" w:line="312" w:lineRule="auto"/>
      </w:pPr>
      <w:r>
        <w:rPr>
          <w:rFonts w:ascii="宋体" w:hAnsi="宋体" w:eastAsia="宋体" w:cs="宋体"/>
          <w:color w:val="000"/>
          <w:sz w:val="28"/>
          <w:szCs w:val="28"/>
        </w:rPr>
        <w:t xml:space="preserve">2025年防汛工作会强调讲话</w:t>
      </w:r>
    </w:p>
    <w:p>
      <w:pPr>
        <w:ind w:left="0" w:right="0" w:firstLine="560"/>
        <w:spacing w:before="450" w:after="450" w:line="312" w:lineRule="auto"/>
      </w:pPr>
      <w:r>
        <w:rPr>
          <w:rFonts w:ascii="宋体" w:hAnsi="宋体" w:eastAsia="宋体" w:cs="宋体"/>
          <w:color w:val="000"/>
          <w:sz w:val="28"/>
          <w:szCs w:val="28"/>
        </w:rPr>
        <w:t xml:space="preserve">刚才，*局长传达了国家、省和市有关防汛工作的安排部署。下面，我再讲两点意见。</w:t>
      </w:r>
    </w:p>
    <w:p>
      <w:pPr>
        <w:ind w:left="0" w:right="0" w:firstLine="560"/>
        <w:spacing w:before="450" w:after="450" w:line="312" w:lineRule="auto"/>
      </w:pPr>
      <w:r>
        <w:rPr>
          <w:rFonts w:ascii="宋体" w:hAnsi="宋体" w:eastAsia="宋体" w:cs="宋体"/>
          <w:color w:val="000"/>
          <w:sz w:val="28"/>
          <w:szCs w:val="28"/>
        </w:rPr>
        <w:t xml:space="preserve">一、认清形势，切实提高防汛工作认识</w:t>
      </w:r>
    </w:p>
    <w:p>
      <w:pPr>
        <w:ind w:left="0" w:right="0" w:firstLine="560"/>
        <w:spacing w:before="450" w:after="450" w:line="312" w:lineRule="auto"/>
      </w:pPr>
      <w:r>
        <w:rPr>
          <w:rFonts w:ascii="宋体" w:hAnsi="宋体" w:eastAsia="宋体" w:cs="宋体"/>
          <w:color w:val="000"/>
          <w:sz w:val="28"/>
          <w:szCs w:val="28"/>
        </w:rPr>
        <w:t xml:space="preserve">在疫情防控常态化条件下，在气候出现异常和极端天气较多的情况下，做好防汛工作、确保汛期安全，事关经济社会发展大局，事关人民群众生命安危。今年是建党100周年，是“十四五”开局之年，两年来的疫情对经济社会发展带来前所未有的冲击，做好今年的防汛抗旱工作意义重大。</w:t>
      </w:r>
    </w:p>
    <w:p>
      <w:pPr>
        <w:ind w:left="0" w:right="0" w:firstLine="560"/>
        <w:spacing w:before="450" w:after="450" w:line="312" w:lineRule="auto"/>
      </w:pPr>
      <w:r>
        <w:rPr>
          <w:rFonts w:ascii="宋体" w:hAnsi="宋体" w:eastAsia="宋体" w:cs="宋体"/>
          <w:color w:val="000"/>
          <w:sz w:val="28"/>
          <w:szCs w:val="28"/>
        </w:rPr>
        <w:t xml:space="preserve">我们要深入学习贯彻关于防灾减灾救灾的重要论述，始终坚持以人民为中心，立足防大汛、抗大洪、抢大险、救大灾，强化底线思维，克服麻痹思想，坚持未雨绸缪，扎实做好防汛工作，确保安全度汛。</w:t>
      </w:r>
    </w:p>
    <w:p>
      <w:pPr>
        <w:ind w:left="0" w:right="0" w:firstLine="560"/>
        <w:spacing w:before="450" w:after="450" w:line="312" w:lineRule="auto"/>
      </w:pPr>
      <w:r>
        <w:rPr>
          <w:rFonts w:ascii="宋体" w:hAnsi="宋体" w:eastAsia="宋体" w:cs="宋体"/>
          <w:color w:val="000"/>
          <w:sz w:val="28"/>
          <w:szCs w:val="28"/>
        </w:rPr>
        <w:t xml:space="preserve">二、正视问题，有序开展防汛各项重点任务</w:t>
      </w:r>
    </w:p>
    <w:p>
      <w:pPr>
        <w:ind w:left="0" w:right="0" w:firstLine="560"/>
        <w:spacing w:before="450" w:after="450" w:line="312" w:lineRule="auto"/>
      </w:pPr>
      <w:r>
        <w:rPr>
          <w:rFonts w:ascii="宋体" w:hAnsi="宋体" w:eastAsia="宋体" w:cs="宋体"/>
          <w:color w:val="000"/>
          <w:sz w:val="28"/>
          <w:szCs w:val="28"/>
        </w:rPr>
        <w:t xml:space="preserve">今年入汛以来，*月*日和*月*日，*等地区部分村发生山洪灾害险情，房屋、草场、耕地、牲畜家禽、家电等生活用品遭受不同程度的损失，两次灾害经济损失共计*万元，未造成人员伤亡。防汛过程中让我们认识到，我县防汛救灾工作仍存在一些差距和不足。</w:t>
      </w:r>
    </w:p>
    <w:p>
      <w:pPr>
        <w:ind w:left="0" w:right="0" w:firstLine="560"/>
        <w:spacing w:before="450" w:after="450" w:line="312" w:lineRule="auto"/>
      </w:pPr>
      <w:r>
        <w:rPr>
          <w:rFonts w:ascii="宋体" w:hAnsi="宋体" w:eastAsia="宋体" w:cs="宋体"/>
          <w:color w:val="000"/>
          <w:sz w:val="28"/>
          <w:szCs w:val="28"/>
        </w:rPr>
        <w:t xml:space="preserve">一是防汛准备不够充分。</w:t>
      </w:r>
    </w:p>
    <w:p>
      <w:pPr>
        <w:ind w:left="0" w:right="0" w:firstLine="560"/>
        <w:spacing w:before="450" w:after="450" w:line="312" w:lineRule="auto"/>
      </w:pPr>
      <w:r>
        <w:rPr>
          <w:rFonts w:ascii="宋体" w:hAnsi="宋体" w:eastAsia="宋体" w:cs="宋体"/>
          <w:color w:val="000"/>
          <w:sz w:val="28"/>
          <w:szCs w:val="28"/>
        </w:rPr>
        <w:t xml:space="preserve">主要体现在防汛物资储备上，清点和补充还不够及时。</w:t>
      </w:r>
    </w:p>
    <w:p>
      <w:pPr>
        <w:ind w:left="0" w:right="0" w:firstLine="560"/>
        <w:spacing w:before="450" w:after="450" w:line="312" w:lineRule="auto"/>
      </w:pPr>
      <w:r>
        <w:rPr>
          <w:rFonts w:ascii="宋体" w:hAnsi="宋体" w:eastAsia="宋体" w:cs="宋体"/>
          <w:color w:val="000"/>
          <w:sz w:val="28"/>
          <w:szCs w:val="28"/>
        </w:rPr>
        <w:t xml:space="preserve">二是抢险调度不统一。</w:t>
      </w:r>
    </w:p>
    <w:p>
      <w:pPr>
        <w:ind w:left="0" w:right="0" w:firstLine="560"/>
        <w:spacing w:before="450" w:after="450" w:line="312" w:lineRule="auto"/>
      </w:pPr>
      <w:r>
        <w:rPr>
          <w:rFonts w:ascii="宋体" w:hAnsi="宋体" w:eastAsia="宋体" w:cs="宋体"/>
          <w:color w:val="000"/>
          <w:sz w:val="28"/>
          <w:szCs w:val="28"/>
        </w:rPr>
        <w:t xml:space="preserve">现有的防汛抗旱指挥体系有待进一步健全，发生洪灾时，第一时间统一指挥、协调调度的作用尚未发挥，容易出现“打乱仗”现象。</w:t>
      </w:r>
    </w:p>
    <w:p>
      <w:pPr>
        <w:ind w:left="0" w:right="0" w:firstLine="560"/>
        <w:spacing w:before="450" w:after="450" w:line="312" w:lineRule="auto"/>
      </w:pPr>
      <w:r>
        <w:rPr>
          <w:rFonts w:ascii="宋体" w:hAnsi="宋体" w:eastAsia="宋体" w:cs="宋体"/>
          <w:color w:val="000"/>
          <w:sz w:val="28"/>
          <w:szCs w:val="28"/>
        </w:rPr>
        <w:t xml:space="preserve">三是防汛演练不够熟练。</w:t>
      </w:r>
    </w:p>
    <w:p>
      <w:pPr>
        <w:ind w:left="0" w:right="0" w:firstLine="560"/>
        <w:spacing w:before="450" w:after="450" w:line="312" w:lineRule="auto"/>
      </w:pPr>
      <w:r>
        <w:rPr>
          <w:rFonts w:ascii="宋体" w:hAnsi="宋体" w:eastAsia="宋体" w:cs="宋体"/>
          <w:color w:val="000"/>
          <w:sz w:val="28"/>
          <w:szCs w:val="28"/>
        </w:rPr>
        <w:t xml:space="preserve">开展实战演练，目的是提高预防的针对性，增强操作的可行性，确保汛情发生时能够紧急应对、迅速抢险，但在实际工作中，大部分地区和部门仅局限于演练本身，没有真正提高紧急应对、快速抢险的能力。</w:t>
      </w:r>
    </w:p>
    <w:p>
      <w:pPr>
        <w:ind w:left="0" w:right="0" w:firstLine="560"/>
        <w:spacing w:before="450" w:after="450" w:line="312" w:lineRule="auto"/>
      </w:pPr>
      <w:r>
        <w:rPr>
          <w:rFonts w:ascii="宋体" w:hAnsi="宋体" w:eastAsia="宋体" w:cs="宋体"/>
          <w:color w:val="000"/>
          <w:sz w:val="28"/>
          <w:szCs w:val="28"/>
        </w:rPr>
        <w:t xml:space="preserve">（一）压实压牢防汛工作责任。</w:t>
      </w:r>
    </w:p>
    <w:p>
      <w:pPr>
        <w:ind w:left="0" w:right="0" w:firstLine="560"/>
        <w:spacing w:before="450" w:after="450" w:line="312" w:lineRule="auto"/>
      </w:pPr>
      <w:r>
        <w:rPr>
          <w:rFonts w:ascii="宋体" w:hAnsi="宋体" w:eastAsia="宋体" w:cs="宋体"/>
          <w:color w:val="000"/>
          <w:sz w:val="28"/>
          <w:szCs w:val="28"/>
        </w:rPr>
        <w:t xml:space="preserve">指挥部各成员单位要按照“党政同责、一岗2责、失职追责”要求，牢固树立大安全观，坚持底线思维、强化风险意识，克服麻痹思想和侥幸心理，逐级压实防汛救灾责任，切实做好防风险保安全工作。要认真学习防洪法、防汛条例等法律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（二）切实提高防汛工作保障能力。</w:t>
      </w:r>
    </w:p>
    <w:p>
      <w:pPr>
        <w:ind w:left="0" w:right="0" w:firstLine="560"/>
        <w:spacing w:before="450" w:after="450" w:line="312" w:lineRule="auto"/>
      </w:pPr>
      <w:r>
        <w:rPr>
          <w:rFonts w:ascii="宋体" w:hAnsi="宋体" w:eastAsia="宋体" w:cs="宋体"/>
          <w:color w:val="000"/>
          <w:sz w:val="28"/>
          <w:szCs w:val="28"/>
        </w:rPr>
        <w:t xml:space="preserve">一要尽快修订完善各项应急预案，近期，安委办将下发《全县应急预案清单》，进一步明确有关部门责任分工，各单位要在预案的指导下，对未指定的预案，尽快制定，对已制定的预案，进行再审查再细化，确保各个环节工作都能落到实处。</w:t>
      </w:r>
    </w:p>
    <w:p>
      <w:pPr>
        <w:ind w:left="0" w:right="0" w:firstLine="560"/>
        <w:spacing w:before="450" w:after="450" w:line="312" w:lineRule="auto"/>
      </w:pPr>
      <w:r>
        <w:rPr>
          <w:rFonts w:ascii="宋体" w:hAnsi="宋体" w:eastAsia="宋体" w:cs="宋体"/>
          <w:color w:val="000"/>
          <w:sz w:val="28"/>
          <w:szCs w:val="28"/>
        </w:rPr>
        <w:t xml:space="preserve">二要抓好防汛应急演练，切实提高防汛人员实操水平，充分发挥演练的指导作用，提高应急保障能力。</w:t>
      </w:r>
    </w:p>
    <w:p>
      <w:pPr>
        <w:ind w:left="0" w:right="0" w:firstLine="560"/>
        <w:spacing w:before="450" w:after="450" w:line="312" w:lineRule="auto"/>
      </w:pPr>
      <w:r>
        <w:rPr>
          <w:rFonts w:ascii="宋体" w:hAnsi="宋体" w:eastAsia="宋体" w:cs="宋体"/>
          <w:color w:val="000"/>
          <w:sz w:val="28"/>
          <w:szCs w:val="28"/>
        </w:rPr>
        <w:t xml:space="preserve">三要备足备齐各类防汛物资，县应急局要会同发改委进一步清点补充防汛抗旱装备物资，确保各类抢险救援物资储备到位。</w:t>
      </w:r>
    </w:p>
    <w:p>
      <w:pPr>
        <w:ind w:left="0" w:right="0" w:firstLine="560"/>
        <w:spacing w:before="450" w:after="450" w:line="312" w:lineRule="auto"/>
      </w:pPr>
      <w:r>
        <w:rPr>
          <w:rFonts w:ascii="宋体" w:hAnsi="宋体" w:eastAsia="宋体" w:cs="宋体"/>
          <w:color w:val="000"/>
          <w:sz w:val="28"/>
          <w:szCs w:val="28"/>
        </w:rPr>
        <w:t xml:space="preserve">（三）推动形成防汛工作合力。</w:t>
      </w:r>
    </w:p>
    <w:p>
      <w:pPr>
        <w:ind w:left="0" w:right="0" w:firstLine="560"/>
        <w:spacing w:before="450" w:after="450" w:line="312" w:lineRule="auto"/>
      </w:pPr>
      <w:r>
        <w:rPr>
          <w:rFonts w:ascii="宋体" w:hAnsi="宋体" w:eastAsia="宋体" w:cs="宋体"/>
          <w:color w:val="000"/>
          <w:sz w:val="28"/>
          <w:szCs w:val="28"/>
        </w:rPr>
        <w:t xml:space="preserve">按照国家统一机构设置，防汛抗旱机构调整主要是把防汛抗旱应急指挥系统从水利部门调整到应急管理部门，从而达到指挥机构上下统一、目标统一的目的。国家、省、市对各单位的工作职责都有规定，明确“防”的职责还在各职能部门。应急管理部门要切实担负起统一指挥、统一调度、统一督办落实和督查通报的职责。县防汛办和气象、水利等部门要严格落实24小时防汛值班制度和雨情、汛情、灾情报告制度，确保信息反馈及时、指令下达及时、抢险救灾及时。同时，要密切监视雨情、水情，提高预报精准度，及时发布预警信息。</w:t>
      </w:r>
    </w:p>
    <w:p>
      <w:pPr>
        <w:ind w:left="0" w:right="0" w:firstLine="560"/>
        <w:spacing w:before="450" w:after="450" w:line="312" w:lineRule="auto"/>
      </w:pPr>
      <w:r>
        <w:rPr>
          <w:rFonts w:ascii="宋体" w:hAnsi="宋体" w:eastAsia="宋体" w:cs="宋体"/>
          <w:color w:val="000"/>
          <w:sz w:val="28"/>
          <w:szCs w:val="28"/>
        </w:rPr>
        <w:t xml:space="preserve">下一步，县zf办将设置应急指挥股室，在发生应急事件时，第一时间协调调度相关单位落实任务、报送信息、处置舆情，确保应急指挥畅通无阻。各地各有关部门要认真落实防汛责任制和河湖长制，按照指挥部统一指挥，坚持“汛情就是命令”，接令即动，确保每一项指令第一时间得到落实，确保每一项行动都能取得预期成效。</w:t>
      </w:r>
    </w:p>
    <w:p>
      <w:pPr>
        <w:ind w:left="0" w:right="0" w:firstLine="560"/>
        <w:spacing w:before="450" w:after="450" w:line="312" w:lineRule="auto"/>
      </w:pPr>
      <w:r>
        <w:rPr>
          <w:rFonts w:ascii="宋体" w:hAnsi="宋体" w:eastAsia="宋体" w:cs="宋体"/>
          <w:color w:val="000"/>
          <w:sz w:val="28"/>
          <w:szCs w:val="28"/>
        </w:rPr>
        <w:t xml:space="preserve">（四）加大防汛抗险宣传力度。</w:t>
      </w:r>
    </w:p>
    <w:p>
      <w:pPr>
        <w:ind w:left="0" w:right="0" w:firstLine="560"/>
        <w:spacing w:before="450" w:after="450" w:line="312" w:lineRule="auto"/>
      </w:pPr>
      <w:r>
        <w:rPr>
          <w:rFonts w:ascii="宋体" w:hAnsi="宋体" w:eastAsia="宋体" w:cs="宋体"/>
          <w:color w:val="000"/>
          <w:sz w:val="28"/>
          <w:szCs w:val="28"/>
        </w:rPr>
        <w:t xml:space="preserve">要进一步加强宣传教育，普及灾害防御、转移避险、防洪抢险、应急救援等知识，持续提高群众风险意识和避险自救能力。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2025-07-13T07:35:31+08:00</dcterms:created>
  <dcterms:modified xsi:type="dcterms:W3CDTF">2025-07-13T07:35:31+08:00</dcterms:modified>
</cp:coreProperties>
</file>

<file path=docProps/custom.xml><?xml version="1.0" encoding="utf-8"?>
<Properties xmlns="http://schemas.openxmlformats.org/officeDocument/2006/custom-properties" xmlns:vt="http://schemas.openxmlformats.org/officeDocument/2006/docPropsVTypes"/>
</file>