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ＸＸ区人民防空工作经验交流材料</w:t>
      </w:r>
      <w:bookmarkEnd w:id="1"/>
    </w:p>
    <w:p>
      <w:pPr>
        <w:jc w:val="center"/>
        <w:spacing w:before="0" w:after="450"/>
      </w:pPr>
      <w:r>
        <w:rPr>
          <w:rFonts w:ascii="Arial" w:hAnsi="Arial" w:eastAsia="Arial" w:cs="Arial"/>
          <w:color w:val="999999"/>
          <w:sz w:val="20"/>
          <w:szCs w:val="20"/>
        </w:rPr>
        <w:t xml:space="preserve">来源：网络  作者：情深意重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第一篇：ＸＸ区人民防空工作经验交流材料拓宽职能 在“两防一体化”工作中谋发展我区是ＸＸ市一个以城区为主、附带近郊的城市区。1993年以来，我们围绕全区经济建设中心，依托人防现有设备设施，充分挖掘自身潜力，不断拓宽人防职能，以承担城市防汛任...</w:t>
      </w:r>
    </w:p>
    <w:p>
      <w:pPr>
        <w:ind w:left="0" w:right="0" w:firstLine="560"/>
        <w:spacing w:before="450" w:after="450" w:line="312" w:lineRule="auto"/>
      </w:pPr>
      <w:r>
        <w:rPr>
          <w:rFonts w:ascii="黑体" w:hAnsi="黑体" w:eastAsia="黑体" w:cs="黑体"/>
          <w:color w:val="000000"/>
          <w:sz w:val="36"/>
          <w:szCs w:val="36"/>
          <w:b w:val="1"/>
          <w:bCs w:val="1"/>
        </w:rPr>
        <w:t xml:space="preserve">第一篇：ＸＸ区人民防空工作经验交流材料</w:t>
      </w:r>
    </w:p>
    <w:p>
      <w:pPr>
        <w:ind w:left="0" w:right="0" w:firstLine="560"/>
        <w:spacing w:before="450" w:after="450" w:line="312" w:lineRule="auto"/>
      </w:pPr>
      <w:r>
        <w:rPr>
          <w:rFonts w:ascii="宋体" w:hAnsi="宋体" w:eastAsia="宋体" w:cs="宋体"/>
          <w:color w:val="000"/>
          <w:sz w:val="28"/>
          <w:szCs w:val="28"/>
        </w:rPr>
        <w:t xml:space="preserve">拓宽职能 在“两防一体化”工作中谋发展</w:t>
      </w:r>
    </w:p>
    <w:p>
      <w:pPr>
        <w:ind w:left="0" w:right="0" w:firstLine="560"/>
        <w:spacing w:before="450" w:after="450" w:line="312" w:lineRule="auto"/>
      </w:pPr>
      <w:r>
        <w:rPr>
          <w:rFonts w:ascii="宋体" w:hAnsi="宋体" w:eastAsia="宋体" w:cs="宋体"/>
          <w:color w:val="000"/>
          <w:sz w:val="28"/>
          <w:szCs w:val="28"/>
        </w:rPr>
        <w:t xml:space="preserve">我区是ＸＸ市一个以城区为主、附带近郊的城市区。1993年以来，我们围绕全区经济建设中心，依托人防现有设备设施，充分挖掘自身潜力，不断拓宽人防职能，以承担城市防汛任务为切人点，积极探索防空与防灾相结合的新路子。经过几年的努力，人防向民防转变迈出了坚实的一步，取得了一定成果，从而扩大了人防的影响，提高了人防的地位，有力地促进了我区人防事业的发展。</w:t>
      </w:r>
    </w:p>
    <w:p>
      <w:pPr>
        <w:ind w:left="0" w:right="0" w:firstLine="560"/>
        <w:spacing w:before="450" w:after="450" w:line="312" w:lineRule="auto"/>
      </w:pPr>
      <w:r>
        <w:rPr>
          <w:rFonts w:ascii="宋体" w:hAnsi="宋体" w:eastAsia="宋体" w:cs="宋体"/>
          <w:color w:val="000"/>
          <w:sz w:val="28"/>
          <w:szCs w:val="28"/>
        </w:rPr>
        <w:t xml:space="preserve">一、适应形势，开阔思路，增强做好“两防一体化”工作的光荣感、责任感</w:t>
      </w:r>
    </w:p>
    <w:p>
      <w:pPr>
        <w:ind w:left="0" w:right="0" w:firstLine="560"/>
        <w:spacing w:before="450" w:after="450" w:line="312" w:lineRule="auto"/>
      </w:pPr>
      <w:r>
        <w:rPr>
          <w:rFonts w:ascii="宋体" w:hAnsi="宋体" w:eastAsia="宋体" w:cs="宋体"/>
          <w:color w:val="000"/>
          <w:sz w:val="28"/>
          <w:szCs w:val="28"/>
        </w:rPr>
        <w:t xml:space="preserve">我区人防办公室自1980年成立以来，我们认真贯彻执行人防建设的方针、政策和原则，不断深化人防工作改革，大力发展平战结合，努力提高“三个效益”，形成了稳定协调、健康发展的良好局面。尤其是近年来，在深化改革的进程中，我们围绕人防建设如何与市场经济要求相适应，在“市场”中更好地为经济建设服务；与高技术条件下局部战争需要相适应,在“战场”上赢得反空袭斗争的胜利，进行了认真探索和实践。</w:t>
      </w:r>
    </w:p>
    <w:p>
      <w:pPr>
        <w:ind w:left="0" w:right="0" w:firstLine="560"/>
        <w:spacing w:before="450" w:after="450" w:line="312" w:lineRule="auto"/>
      </w:pPr>
      <w:r>
        <w:rPr>
          <w:rFonts w:ascii="宋体" w:hAnsi="宋体" w:eastAsia="宋体" w:cs="宋体"/>
          <w:color w:val="000"/>
          <w:sz w:val="28"/>
          <w:szCs w:val="28"/>
        </w:rPr>
        <w:t xml:space="preserve">工作中我们深深感到，在新的形势下，单纯就人防抓人防，人防事业难以获得更大的发展空间。人防要想有大作为，大发展，就必须主动发挥自身优势，围绕“市场”和“战场”积极拓宽工作职能，以战备为牵引，以“打赢”为目标，以保护人民生命财产安全为出发点和落脚点，把战时防空与平时救灾有机结合起来，不断深化“两防一体化”工作，探索新时期人防事业发展、壮大的新路。针对我区防汛工作没有一个专门机构负责的情况，经过慎重考虑，我们积极主动地接受了这项任务。从1993年开始，担负起全区的防汛救灾任务，并做到了机构健全、方案配套、指挥得当、保障有力，使我区年年安全度汛。特别是1996年，邯郸市遭受50年一遇的洪涝灾害，我办全体同志精心组织，全力以赴，在区防汛指挥部的领导下，充分发挥组织协调作用，圆满完成了抗洪抢险任务，受到了市、区领导的表彰。</w:t>
      </w:r>
    </w:p>
    <w:p>
      <w:pPr>
        <w:ind w:left="0" w:right="0" w:firstLine="560"/>
        <w:spacing w:before="450" w:after="450" w:line="312" w:lineRule="auto"/>
      </w:pPr>
      <w:r>
        <w:rPr>
          <w:rFonts w:ascii="宋体" w:hAnsi="宋体" w:eastAsia="宋体" w:cs="宋体"/>
          <w:color w:val="000"/>
          <w:sz w:val="28"/>
          <w:szCs w:val="28"/>
        </w:rPr>
        <w:t xml:space="preserve">二、理顺体制，明确职能，为“两防一体化”工作奠定坚实基础</w:t>
      </w:r>
    </w:p>
    <w:p>
      <w:pPr>
        <w:ind w:left="0" w:right="0" w:firstLine="560"/>
        <w:spacing w:before="450" w:after="450" w:line="312" w:lineRule="auto"/>
      </w:pPr>
      <w:r>
        <w:rPr>
          <w:rFonts w:ascii="宋体" w:hAnsi="宋体" w:eastAsia="宋体" w:cs="宋体"/>
          <w:color w:val="000"/>
          <w:sz w:val="28"/>
          <w:szCs w:val="28"/>
        </w:rPr>
        <w:t xml:space="preserve">“两防一体化”关键是体制和职能的“一体化”。因此，“一体化”就会成为一句空话。因而，实现“两防一体化”必须首先解决好理顺体制、拓宽职能的问题。结合我区的实际，我们重点做了以下几项工作：</w:t>
      </w:r>
    </w:p>
    <w:p>
      <w:pPr>
        <w:ind w:left="0" w:right="0" w:firstLine="560"/>
        <w:spacing w:before="450" w:after="450" w:line="312" w:lineRule="auto"/>
      </w:pPr>
      <w:r>
        <w:rPr>
          <w:rFonts w:ascii="宋体" w:hAnsi="宋体" w:eastAsia="宋体" w:cs="宋体"/>
          <w:color w:val="000"/>
          <w:sz w:val="28"/>
          <w:szCs w:val="28"/>
        </w:rPr>
        <w:t xml:space="preserve">1、建立集防空防灾于一体的综合指挥班子。我区人防办原来担负的防灾任务主要是防汛，后来扩大到防震和防化学事故。这几项任务原来分别设有几个指挥部，领导成员基本都一样，为便于工作，决定撤销原有的防汛、防化、防震三个救灾指挥部，合并为“应急救援”指挥部，政委由区委书记担任，指挥长由区长担任，副政委、副指挥长分别由主管书记、主管区长和武装部长担任，成员由区有关职能部门的主要领导担任，统一负责全区防空、防灾应急救援的组织指挥工作。</w:t>
      </w:r>
    </w:p>
    <w:p>
      <w:pPr>
        <w:ind w:left="0" w:right="0" w:firstLine="560"/>
        <w:spacing w:before="450" w:after="450" w:line="312" w:lineRule="auto"/>
      </w:pPr>
      <w:r>
        <w:rPr>
          <w:rFonts w:ascii="宋体" w:hAnsi="宋体" w:eastAsia="宋体" w:cs="宋体"/>
          <w:color w:val="000"/>
          <w:sz w:val="28"/>
          <w:szCs w:val="28"/>
        </w:rPr>
        <w:t xml:space="preserve">2、建立一个精干、高效的组织协调机构。由于战时防空与平时防灾救灾工作非常相近，因此，本着“精简、统一、效能”的原则，我区“应急救援指挥部办公室”设在人防办，对外称“民防局”，一个机构两块牌子，并明确了职责和任务，具体负责组织协调和指挥各种社会救援力量，实施救灾工作。目前，我区人防办有工作人员8名，其中主任3名，工作人员5名，配备车辆2部。我们按照“平战结合，一室多用，符合实际，保障指挥”的原则，在资金、办公用房十分紧张的情况下筹资18万元建立了一个固定的较高标准的指挥室，平时用于值班，战时和灾情发生时用于指挥，并制定了指挥人员应急就位程序和较完整的指挥方案。同时，购置了必要的设备和器材。现在正着手建设指挥自动化系统，利用微机网络建立《应急救援微机辅助决策系统&gt;，以便及时为领导指挥调度提供最佳方案。为了早接警，快接警，我们专门设立了应急救援特服电话，做到险隋发生时，能够迅速报警接警，迅速下达救援指令，迅速调动社会力量实施救援。去年防汛期间，马头镇一立交桥被洪水淹没，两辆卡车被淹没在桥下，公路交通受阻，并直接威胁到京广铁路的安全，当我们接到报警后，迅速组织了200人的抢捡队伍，调来抽水机5台，并请求市城建局的市政工程抢险队予以支援，区防汛指挥部的领导迅速赶到现场，公安部门派出警力疏散人员和车辆，妇联还组织人员送去了毛巾和开水，慰问抢险救灾人员。经过近10个小时的奋战，很快排除了立交桥下的积水，疏通了管道，迅速恢复了交通。</w:t>
      </w:r>
    </w:p>
    <w:p>
      <w:pPr>
        <w:ind w:left="0" w:right="0" w:firstLine="560"/>
        <w:spacing w:before="450" w:after="450" w:line="312" w:lineRule="auto"/>
      </w:pPr>
      <w:r>
        <w:rPr>
          <w:rFonts w:ascii="宋体" w:hAnsi="宋体" w:eastAsia="宋体" w:cs="宋体"/>
          <w:color w:val="000"/>
          <w:sz w:val="28"/>
          <w:szCs w:val="28"/>
        </w:rPr>
        <w:t xml:space="preserve">3、建立“两防一体化”的工作网络。为了把“两防一体化”工作落到实处，更好地服务社会和群众，我们将“两防”的职能延伸至街道、乡镇、居(村)委会，在各街道办事处和乡镇都成立了抗灾救灾领导小组，由书记或主任(乡、镇长)担任组长，成员由辖区有关单位的领导担任。同时下设办公室，办公室主任由一名街道党政领导或武装部长兼任，另外明确一名专(兼)职人员具体负责民防工作。辖区各街道居委会和乡镇的自然村，也建立了民防机构，增挂了民防工作站牌子，明确专人负责民防工作。在区、街道(乡镇)、居(村)委三个层次中，逐级分解任务，逐层明确职责，坚持日常考核，定期评比。三级责任网制度的实施，使民防工作从上到下形成了一个比较完整的体制。</w:t>
      </w:r>
    </w:p>
    <w:p>
      <w:pPr>
        <w:ind w:left="0" w:right="0" w:firstLine="560"/>
        <w:spacing w:before="450" w:after="450" w:line="312" w:lineRule="auto"/>
      </w:pPr>
      <w:r>
        <w:rPr>
          <w:rFonts w:ascii="宋体" w:hAnsi="宋体" w:eastAsia="宋体" w:cs="宋体"/>
          <w:color w:val="000"/>
          <w:sz w:val="28"/>
          <w:szCs w:val="28"/>
        </w:rPr>
        <w:t xml:space="preserve">4、建立一支过硬的民防专业队伍。培养一支拉得出、冲得上、打得赢的民防专业队伍，是完成战时防空和平时防灾任务的可靠保证。但在前几年，由于主客观原因，我区的人防专业队伍一直建不起来，有的虽组建了，但由于没有用武之地，又受经费、场地等条件的制约，实际上是名存实亡。自从担负防汛任务后，给我们组建专业分队带来了机遇和活力。目前，我区组建有抢险抢修、医疗救护、运输、治安、防化等5个专业队，并且在各乡、镇、街道办事处也都组建了以辖区医院为主的医疗救护分队，以物业管理机构为主的抢险抢修分队，以派出所为主的社会治安分队，并吸收居(村)委会中的民防志愿者参加，根据其特长和技能编入各专业分队。从而在全区形成了上下贯通、左右相联、专兼结合、相对稳定的民防队伍，为开展“两防”工作打下了组织基础。</w:t>
      </w:r>
    </w:p>
    <w:p>
      <w:pPr>
        <w:ind w:left="0" w:right="0" w:firstLine="560"/>
        <w:spacing w:before="450" w:after="450" w:line="312" w:lineRule="auto"/>
      </w:pPr>
      <w:r>
        <w:rPr>
          <w:rFonts w:ascii="宋体" w:hAnsi="宋体" w:eastAsia="宋体" w:cs="宋体"/>
          <w:color w:val="000"/>
          <w:sz w:val="28"/>
          <w:szCs w:val="28"/>
        </w:rPr>
        <w:t xml:space="preserve">三、加强协调，形成合力，推动“两防一体化”工作顺利开展</w:t>
      </w:r>
    </w:p>
    <w:p>
      <w:pPr>
        <w:ind w:left="0" w:right="0" w:firstLine="560"/>
        <w:spacing w:before="450" w:after="450" w:line="312" w:lineRule="auto"/>
      </w:pPr>
      <w:r>
        <w:rPr>
          <w:rFonts w:ascii="宋体" w:hAnsi="宋体" w:eastAsia="宋体" w:cs="宋体"/>
          <w:color w:val="000"/>
          <w:sz w:val="28"/>
          <w:szCs w:val="28"/>
        </w:rPr>
        <w:t xml:space="preserve">拓宽人防工作职能，推进“两防一体化”进程，决不是简单发个文件，开几次会，改变一个名称，就能实现的，需要做大量艰苦细致的工作，协调方方面面。在这方面，我们体会重点应处理好以下四个关系：</w:t>
      </w:r>
    </w:p>
    <w:p>
      <w:pPr>
        <w:ind w:left="0" w:right="0" w:firstLine="560"/>
        <w:spacing w:before="450" w:after="450" w:line="312" w:lineRule="auto"/>
      </w:pPr>
      <w:r>
        <w:rPr>
          <w:rFonts w:ascii="宋体" w:hAnsi="宋体" w:eastAsia="宋体" w:cs="宋体"/>
          <w:color w:val="000"/>
          <w:sz w:val="28"/>
          <w:szCs w:val="28"/>
        </w:rPr>
        <w:t xml:space="preserve">l、正确处理与政府领导的关系。拓宽人防工作职能涉及到政策规定、编制体制、部门协调等许多问题，这些问题不是人防部门自身能解决的，必须得到政府的支持和授权。我区人防办担负的防汛任务，就是以区防汛办的名义，在防汛指挥部的领导下开展工作的，人防办编制的、《防汛指挥调度决策预案》和《防汛指挥部成员单位及有关部门职责》等文件和方案，都是经区委、区政府主要领导审阅后，以区政府名义印发的。我区人防办担负防汛职能在1996年政府机构改革“三定方案”中，又进一步作了明确。今年，经区政府常务会议研究，将防震、防化学事故等防灾职能交由人防办承担，并拨出专项经费，用于基础建设。这样，就使“两防”工作变成政府行为，有利于人防部门开展工作。</w:t>
      </w:r>
    </w:p>
    <w:p>
      <w:pPr>
        <w:ind w:left="0" w:right="0" w:firstLine="560"/>
        <w:spacing w:before="450" w:after="450" w:line="312" w:lineRule="auto"/>
      </w:pPr>
      <w:r>
        <w:rPr>
          <w:rFonts w:ascii="宋体" w:hAnsi="宋体" w:eastAsia="宋体" w:cs="宋体"/>
          <w:color w:val="000"/>
          <w:sz w:val="28"/>
          <w:szCs w:val="28"/>
        </w:rPr>
        <w:t xml:space="preserve">2、正确处理与上级业务部门的关系。由于区人防部门拓宽的职能与上级主管业务部门都不对口，如防汛工作，主管部门是市农电水利局、防震工作是市地震局。为了求得上级业务部门的支持，我们坚持多请示、多汇报、多沟通、多联络，密切了同他们的关系，促进了工作的开展。1999年汛期，市防汛指挥部要求我们按照防御1963年洪水的标准进行准备，为了保证安全度汛，做到万无一失，在上级业务部门的支持和帮助下，我们先后组织了三次大会战，对辖区内的河道、堤坝进行整治，共动用车辆1400台次，民工15万人次，修复堤坝动用土石7100立方米，清理渠道5800米，共节省财政支出50多万元。</w:t>
      </w:r>
    </w:p>
    <w:p>
      <w:pPr>
        <w:ind w:left="0" w:right="0" w:firstLine="560"/>
        <w:spacing w:before="450" w:after="450" w:line="312" w:lineRule="auto"/>
      </w:pPr>
      <w:r>
        <w:rPr>
          <w:rFonts w:ascii="宋体" w:hAnsi="宋体" w:eastAsia="宋体" w:cs="宋体"/>
          <w:color w:val="000"/>
          <w:sz w:val="28"/>
          <w:szCs w:val="28"/>
        </w:rPr>
        <w:t xml:space="preserve">3、正确处理与其它职能部门的关系。人防部门担负的防灾任务是根据政府的授权在职责范围内对各方面力量进行统一协调，并不拥有对其它部门的指挥权，防灾救灾的业务工作，仍按现行体制由各职能部门各负其责。因此，我们在防灾救灾工作中，注意听取有关职能部门的建议，充分调动他们的积极性，合作共事。每年防汛期间，区武装部都组织500人的抗洪抢险队，并负责应急训练；IX_E生局负责组织50人的医疗救护队，并配备了救护车辆和必要的药品；区城建局担负市区内市政设施的防护和抢修，人力、物力和资金都是自己解决。其它各职能部门也都按照防汛指挥部的要求，认真做好各自承担的工作，并圆满完成了任务。</w:t>
      </w:r>
    </w:p>
    <w:p>
      <w:pPr>
        <w:ind w:left="0" w:right="0" w:firstLine="560"/>
        <w:spacing w:before="450" w:after="450" w:line="312" w:lineRule="auto"/>
      </w:pPr>
      <w:r>
        <w:rPr>
          <w:rFonts w:ascii="宋体" w:hAnsi="宋体" w:eastAsia="宋体" w:cs="宋体"/>
          <w:color w:val="000"/>
          <w:sz w:val="28"/>
          <w:szCs w:val="28"/>
        </w:rPr>
        <w:t xml:space="preserve">4、正确处理与辖区单位的关系。按照《防洪法》的规定，防洪工作应该是属地管理，但在实际工作中，作为区级政府，特别是区政府的一个部门去协调省(部)、市属企业和单位决非易事。因此，我们不断加大宣传力度，提高全社会特别是驻区单位领导对防洪救灾工作的重视程度。利用各种机会，采取多种形式，通过多种渠道与他们沟通，如召开座谈会，请领导出面协调，请公安、工商、税务等部门的领导协助，以争取他们的理解和支持。目前，驻区各单位不管规格多高，机构多大，在防汛期间都能积极配合，自觉服从区防汛指挥部的调度和指挥，完成指挥部下达的各项任务。如每年防汛物资的筹备，价值都在50万元以上，除少部分是市里支持外，绝大部分都是由辖区单位解决的。按照《防洪法&gt;的有关条款，我们每年争取驻区单位支持的防汛费近10万元，为开展“两防”工作提供了有力保障。原创文秘材料，尽在文秘知音网络.com网。去年7月3日至6日，市内连降暴雨，山洪暴发，6000多亩农田被淹，有几条公路中断交通，市区内普遍积水，有的地方深达1米，国家粮食储备库、马头发电总厂等一批重点企业和要害部位告急，由于汛期提前，灾情突发，给我们的救灾工作造成了很大的压力。但在区委、区政府的领导和其他部门的协助下，由于有一个高效的指挥机构，有一套完整的救灾方案，有一支过硬的抢险队伍，加之准备充分，组织协调得力，从而使全区在这次洪灾中无一人伤亡，厂矿、企业迅速恢复了生产，城市居民人心稳定，生活正常，受到了市领导和市防汛指挥部的表扬。</w:t>
      </w:r>
    </w:p>
    <w:p>
      <w:pPr>
        <w:ind w:left="0" w:right="0" w:firstLine="560"/>
        <w:spacing w:before="450" w:after="450" w:line="312" w:lineRule="auto"/>
      </w:pPr>
      <w:r>
        <w:rPr>
          <w:rFonts w:ascii="宋体" w:hAnsi="宋体" w:eastAsia="宋体" w:cs="宋体"/>
          <w:color w:val="000"/>
          <w:sz w:val="28"/>
          <w:szCs w:val="28"/>
        </w:rPr>
        <w:t xml:space="preserve">通过承担防汛抢险任务，我们深切感到，防空与防灾救灾有机结合，更有利于实现人防战备资源社会化合理配置，人防工作在为经济建设服务中，发展空间更大，活力更强，三个效益更佳，因此，“两防一体化”是人防建设方针的具体运用，是更高层次的平战结合，人防部门在实施救灾过程中，能使人防各项工作得到全面检验，人防队伍能够得到近似实战的锻练和提高。实践表明，作为区一级的人防部门虽然实力有限，但只要有各级领导的大力支持，有一个好的运行机制，有一支过硬的队伍，有可靠的物质保障，善于组织协调，同样可以大有作为。</w:t>
      </w:r>
    </w:p>
    <w:p>
      <w:pPr>
        <w:ind w:left="0" w:right="0" w:firstLine="560"/>
        <w:spacing w:before="450" w:after="450" w:line="312" w:lineRule="auto"/>
      </w:pPr>
      <w:r>
        <w:rPr>
          <w:rFonts w:ascii="宋体" w:hAnsi="宋体" w:eastAsia="宋体" w:cs="宋体"/>
          <w:color w:val="000"/>
          <w:sz w:val="28"/>
          <w:szCs w:val="28"/>
        </w:rPr>
        <w:t xml:space="preserve">我区“两防一体化”工作虽然取得了一定效果，但仍处于摸索阶段。就防灾救灾的范围来讲，还比较单一，工作面还比较窄，基础建设、队伍建设、施救能力有待进一步加强和提高。我们决心在以后的工作中，大胆实践，勇于创新，克服困难，奋发进取，把“两防一体化”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第二篇：人民防空[范文模版]</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人民防空，是指动员和组织人民群众防备敌人空中袭击、消除空袭后果所采取的行动，简称人防。外国多把民众参与实施的战时防空与平时救灾相结合，称为民防。</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防空，是指对来自航空空间或外层空间的敌方飞行器进行斗争的措施和行动。现代防空，主要是抗击敌方各型来袭飞机、巡航导弹、弹道导弹和军用航天器等。人民防空是指动</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员和组织人民群众防备敌方空中袭击消除空袭后果所采取的措施和行动，简称人防。人民防空同国土防空、野战防空共同组成国家防空体系，是现代国防的重要组成部分。其目的是保护人民生命、财产的安全，减少国民经济损失，保存战争潜力。有些国家把战时保护居民安全与平时抢险救灾的行动称为“民防”。</w:t>
      </w:r>
    </w:p>
    <w:p>
      <w:pPr>
        <w:ind w:left="0" w:right="0" w:firstLine="560"/>
        <w:spacing w:before="450" w:after="450" w:line="312" w:lineRule="auto"/>
      </w:pPr>
      <w:r>
        <w:rPr>
          <w:rFonts w:ascii="宋体" w:hAnsi="宋体" w:eastAsia="宋体" w:cs="宋体"/>
          <w:color w:val="000"/>
          <w:sz w:val="28"/>
          <w:szCs w:val="28"/>
        </w:rPr>
        <w:t xml:space="preserve">此图片为中国人民防空标志。中国人民防空标志经国务院、中央军委批准，自1999年5月1日起启用。该标志由文字和图案两部分构成，其基本含义是中国人民防空。金黄色长城图形象征中华人民共和国，并寓意人民防空是国防的重要组成部分，是中国的地下长城。CCAD是中国人民防空的英文缩写：Chinese civil air defence。蓝色三角图形和橙色背景为日内瓦公约第一附加议定书确定的民防国际通用标志的主体，象征中国人民防空与国际民防接轨。图案的金黄色框为人民防空工程图形，象征人民防空的基本手段、任务和宗旨，即人民防空通过采用工程掩蔽等防护措施，防范和减轻空袭及灾害的危害，保护人民生命和财产安全。</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人民防空建设的总目标是：“建立统一高效的组织指挥体系、布局 合理的防护工程体系、灵敏可靠的通信警报体系、精干过硬的专业队伍体系、保障得力的人口疏散体系、现代化的科研和人才培育体系，努力提高人民防空的整体抗 毁能力、快速反应能力、应急救援能力和自我发展能力，以应付现代战争及重大灾害事故，有效地保护国家和人民生命财产安全。”</w:t>
      </w:r>
    </w:p>
    <w:p>
      <w:pPr>
        <w:ind w:left="0" w:right="0" w:firstLine="560"/>
        <w:spacing w:before="450" w:after="450" w:line="312" w:lineRule="auto"/>
      </w:pPr>
      <w:r>
        <w:rPr>
          <w:rFonts w:ascii="宋体" w:hAnsi="宋体" w:eastAsia="宋体" w:cs="宋体"/>
          <w:color w:val="000"/>
          <w:sz w:val="28"/>
          <w:szCs w:val="28"/>
        </w:rPr>
        <w:t xml:space="preserve">三、重要意义</w:t>
      </w:r>
    </w:p>
    <w:p>
      <w:pPr>
        <w:ind w:left="0" w:right="0" w:firstLine="560"/>
        <w:spacing w:before="450" w:after="450" w:line="312" w:lineRule="auto"/>
      </w:pPr>
      <w:r>
        <w:rPr>
          <w:rFonts w:ascii="宋体" w:hAnsi="宋体" w:eastAsia="宋体" w:cs="宋体"/>
          <w:color w:val="000"/>
          <w:sz w:val="28"/>
          <w:szCs w:val="28"/>
        </w:rPr>
        <w:t xml:space="preserve">随着空袭兵器，特别是高技术空袭兵器的发展，空袭的破坏效能迅速提高，空袭已成为高技术强敌制胜的主要手段，从而使防空不仅越来越困难，而且越来越重要，防空作战的成败已成为高技术局部战争胜负的决定性因素。</w:t>
      </w:r>
    </w:p>
    <w:p>
      <w:pPr>
        <w:ind w:left="0" w:right="0" w:firstLine="560"/>
        <w:spacing w:before="450" w:after="450" w:line="312" w:lineRule="auto"/>
      </w:pPr>
      <w:r>
        <w:rPr>
          <w:rFonts w:ascii="宋体" w:hAnsi="宋体" w:eastAsia="宋体" w:cs="宋体"/>
          <w:color w:val="000"/>
          <w:sz w:val="28"/>
          <w:szCs w:val="28"/>
        </w:rPr>
        <w:t xml:space="preserve">战争潜力虽然平时并不表现为直接的战斗力，但战时却能根据需要迅速转化为实际战争能力。因此，战争潜力是战争胜负的最终决定因素。尤其是高技术条件下的局部战争，作为综合国力的较量，对战争潜力的依赖性更强，只有确保潜力，才能最终打赢。因此，人民防空具有特别重大的意义：</w:t>
      </w:r>
    </w:p>
    <w:p>
      <w:pPr>
        <w:ind w:left="0" w:right="0" w:firstLine="560"/>
        <w:spacing w:before="450" w:after="450" w:line="312" w:lineRule="auto"/>
      </w:pPr>
      <w:r>
        <w:rPr>
          <w:rFonts w:ascii="宋体" w:hAnsi="宋体" w:eastAsia="宋体" w:cs="宋体"/>
          <w:color w:val="000"/>
          <w:sz w:val="28"/>
          <w:szCs w:val="28"/>
        </w:rPr>
        <w:t xml:space="preserve">首先，人民防空能有效地保存国家经济潜力。我国人民防空的重点是国家政治、经济中心的大、中城市，这些城市中的重要交通、通信、电力、水利、仓库等设施，是国民经济的支柱。加强人民防空建设，严密组织防护，对于提高这些目标的生存能力无疑将发挥重要作用。高技术空袭虽然难以彻底防范，但通过合理的分散布局，尽可能的地下化，严格的伪装保护，积极组织抢救、抢修等，将空袭损失控制在一定程度上还是可能的。</w:t>
      </w:r>
    </w:p>
    <w:p>
      <w:pPr>
        <w:ind w:left="0" w:right="0" w:firstLine="560"/>
        <w:spacing w:before="450" w:after="450" w:line="312" w:lineRule="auto"/>
      </w:pPr>
      <w:r>
        <w:rPr>
          <w:rFonts w:ascii="宋体" w:hAnsi="宋体" w:eastAsia="宋体" w:cs="宋体"/>
          <w:color w:val="000"/>
          <w:sz w:val="28"/>
          <w:szCs w:val="28"/>
        </w:rPr>
        <w:t xml:space="preserve">其次，人民防空能有效保存人力资源、稳定民心士气。人力资源是战争潜力的重要组成部分，是维持战争能力的源泉，在历次战争中，受害极大，伤亡惨重。我国人民防空以保护人民群众的生命和财产安全为重要任务，强调通过人民防空教育和训练，提高全民的防空意识和防护技能，注重修建规模合适的人员防护工程和人口疏散地域，力求战时快速救治，这必将在未来保存人力资源方面发挥巨大作用。人民防空能稳定民心士气。高技术空袭一旦发生，大量建筑物被毁，居民生活环境恶化，生命财产受到严重威胁，极易引起心理恐慌和行动失措，动摇民心士气。对此，只有通过平时的人民防空教育，战时广泛深入的人民防空动员以及切实有效的人民防空措施，才能使广大群众做好心理准备，增强防护信心，从而处乱不惊，始终保持旺盛斗志。</w:t>
      </w:r>
    </w:p>
    <w:p>
      <w:pPr>
        <w:ind w:left="0" w:right="0" w:firstLine="560"/>
        <w:spacing w:before="450" w:after="450" w:line="312" w:lineRule="auto"/>
      </w:pPr>
      <w:r>
        <w:rPr>
          <w:rFonts w:ascii="宋体" w:hAnsi="宋体" w:eastAsia="宋体" w:cs="宋体"/>
          <w:color w:val="000"/>
          <w:sz w:val="28"/>
          <w:szCs w:val="28"/>
        </w:rPr>
        <w:t xml:space="preserve">再次，人民防空在城市建设中有多重作用。城市是人防建设的载体。加强人防建设，能够在满足战时需要的同时，增强抗震抗损毁的能力，减轻各种灾害事故的破坏程度，是建设安全型城市的需要。反思汶川地震因房屋倒塌导致大量人员伤亡的惨剧，也从建筑安全角度说明了在城市建设中落实人防要求的必要性和紧迫性。人防建设对于提高城市土地利用效率、缓解城市中心密度、促进人车立体分流、扩大基础设置容量、减少环境污染、改善城市生态、完善城市功能等方面有着独特的作用。</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人民防空建设的基本原则是：“必须走有中国特色的建设之路，坚持人民防空建设与经济建设相协调，与城市建设相结合；坚持人民防空与要地防空、野战防空相 结合；坚持战时防空与平时防灾减灾救灾相结合；坚持长远建设与应急建设相结合；坚持国家建设与社会、集体、个体建设相结合。做到着眼全局、统筹规划，同步 建设、协调发展，突出重点、分步实施，科技强业、注重效益，依法建设，依法管理。”</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一是规定人民防空接受军地双重领导，保证居民能尽快获得敌空袭信息，并参加联合防空袭斗争；二是建立人防警报通信系统，及时指导居民开展防护；三是建立 人防工程</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或疏散基地，保证居民的安全隐蔽；四是组织和训练人防专业队伍，及时消除空袭后果；五是普及人防知识和防护技能，提高居民的自救互救能力。六是人 防机构协助社区、企业等制订防空袭、防灾害预案，保证一旦遭受敌空袭或灾害，能够立即组织居民进入防护状态。</w:t>
      </w:r>
    </w:p>
    <w:p>
      <w:pPr>
        <w:ind w:left="0" w:right="0" w:firstLine="560"/>
        <w:spacing w:before="450" w:after="450" w:line="312" w:lineRule="auto"/>
      </w:pPr>
      <w:r>
        <w:rPr>
          <w:rFonts w:ascii="宋体" w:hAnsi="宋体" w:eastAsia="宋体" w:cs="宋体"/>
          <w:color w:val="000"/>
          <w:sz w:val="28"/>
          <w:szCs w:val="28"/>
        </w:rPr>
        <w:t xml:space="preserve">六、主管部门的主要职责</w:t>
      </w:r>
    </w:p>
    <w:p>
      <w:pPr>
        <w:ind w:left="0" w:right="0" w:firstLine="560"/>
        <w:spacing w:before="450" w:after="450" w:line="312" w:lineRule="auto"/>
      </w:pPr>
      <w:r>
        <w:rPr>
          <w:rFonts w:ascii="宋体" w:hAnsi="宋体" w:eastAsia="宋体" w:cs="宋体"/>
          <w:color w:val="000"/>
          <w:sz w:val="28"/>
          <w:szCs w:val="28"/>
        </w:rPr>
        <w:t xml:space="preserve">人民防空办公室是政府和国防动员委员会负责人民防空事务的专门办事机构。人防办的职责是利用各种方式教育、训练居民，使居民学会在平时事故、灾害、恐怖事件和敌人空袭中保护自己生命财产安全的知识与防护技能；建设人防设施并进行防空准备；有指导居民在战时能从掩蔽、疏散和其他途径获得安全保护的职责。</w:t>
      </w:r>
    </w:p>
    <w:p>
      <w:pPr>
        <w:ind w:left="0" w:right="0" w:firstLine="560"/>
        <w:spacing w:before="450" w:after="450" w:line="312" w:lineRule="auto"/>
      </w:pPr>
      <w:r>
        <w:rPr>
          <w:rFonts w:ascii="宋体" w:hAnsi="宋体" w:eastAsia="宋体" w:cs="宋体"/>
          <w:color w:val="000"/>
          <w:sz w:val="28"/>
          <w:szCs w:val="28"/>
        </w:rPr>
        <w:t xml:space="preserve">七、人民防空工程</w:t>
      </w:r>
    </w:p>
    <w:p>
      <w:pPr>
        <w:ind w:left="0" w:right="0" w:firstLine="560"/>
        <w:spacing w:before="450" w:after="450" w:line="312" w:lineRule="auto"/>
      </w:pPr>
      <w:r>
        <w:rPr>
          <w:rFonts w:ascii="宋体" w:hAnsi="宋体" w:eastAsia="宋体" w:cs="宋体"/>
          <w:color w:val="000"/>
          <w:sz w:val="28"/>
          <w:szCs w:val="28"/>
        </w:rPr>
        <w:t xml:space="preserve">人民防空工程包括为保障战时人员与物资掩蔽、人民防空指挥、医疗救护等而独修建的地下防护建筑，以及结合地面建筑修建的战时可用于防空的地下室。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1.人防工程建设的原则。人民防空工程建设应当遵循统一规划，量力而行，平战结合，质量第一的原则。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2.盖楼房要建防空地下室。《人民防空法》规定：“城市新建民用建筑，按照国家有关规定修建战时可用于防空的地下室。”</w:t>
      </w:r>
    </w:p>
    <w:p>
      <w:pPr>
        <w:ind w:left="0" w:right="0" w:firstLine="560"/>
        <w:spacing w:before="450" w:after="450" w:line="312" w:lineRule="auto"/>
      </w:pPr>
      <w:r>
        <w:rPr>
          <w:rFonts w:ascii="宋体" w:hAnsi="宋体" w:eastAsia="宋体" w:cs="宋体"/>
          <w:color w:val="000"/>
          <w:sz w:val="28"/>
          <w:szCs w:val="28"/>
        </w:rPr>
        <w:t xml:space="preserve">国家规定：一类重点防护城市（省会城市），新建10层以上或基础埋深3米以上的民用建筑，应按地面首层建筑面积修建防空地下室，新建其他民用建筑，地面总建筑面积在2024平方米以上的，按地面建筑面积4－5%集中修建防空地下室；新建居民小区、开发区和重要经济目标区民用建筑，按一次性规划地面总建筑 面积的4－5%集中修建防空地下室。</w:t>
      </w:r>
    </w:p>
    <w:p>
      <w:pPr>
        <w:ind w:left="0" w:right="0" w:firstLine="560"/>
        <w:spacing w:before="450" w:after="450" w:line="312" w:lineRule="auto"/>
      </w:pPr>
      <w:r>
        <w:rPr>
          <w:rFonts w:ascii="宋体" w:hAnsi="宋体" w:eastAsia="宋体" w:cs="宋体"/>
          <w:color w:val="000"/>
          <w:sz w:val="28"/>
          <w:szCs w:val="28"/>
        </w:rPr>
        <w:t xml:space="preserve">结合民用建筑修建防空地下室，是提高城市防空抗毁能力，保存战争潜力和有生力量的需要。防空地下室的基本 功能，是防御敌人的突然空袭，保护人民生命财产的安全。防空地下室能利用上层建筑物的防护能力，对航弹的直接命中和早期核辐射、核沉降都有较好的防护效 果。防空地下室还可以为坚守城市的部队、民兵机动和前运后送，打地道战、街垒战、巷战提供工程依托，成为城市防卫作战工程保障的重要补充。修建防空地下 室，对夺取城市防空袭斗争和城市防卫作战的胜利，都将起到重要作用。另外，结合民用建筑修建防空地下室，也是增强楼房稳定性、提高地面建筑防灾抗毁能力以 及增加楼房使用面积、节省地皮的需要。</w:t>
      </w:r>
    </w:p>
    <w:p>
      <w:pPr>
        <w:ind w:left="0" w:right="0" w:firstLine="560"/>
        <w:spacing w:before="450" w:after="450" w:line="312" w:lineRule="auto"/>
      </w:pPr>
      <w:r>
        <w:rPr>
          <w:rFonts w:ascii="宋体" w:hAnsi="宋体" w:eastAsia="宋体" w:cs="宋体"/>
          <w:color w:val="000"/>
          <w:sz w:val="28"/>
          <w:szCs w:val="28"/>
        </w:rPr>
        <w:t xml:space="preserve">3.人防工程不同于普通地下室。普通地下室是为稳定地上建筑物或实现某种用途而建的，没有 防护等级要求。防空地下室是根据人防工程防护要求专门设计的。其区别有：（1）人防地下室顶板、侧墙、地板都比普通地下室更厚实、坚固，除承重外还有一定 抗冲击波和常规炸弹爆轰波的能力。（2）人防地下室结构密闭，有滤毒通风设备，有防化学、生物战剂的设备和能力，而普通地下室没有。（3）人防地下室有室 外安全进出口，普通地下室没有。（4）人防地下室的防震能力要比普通地下室好。战时对普通地下室进行必要的加固、改造，也可使其具有一定的防护效能。</w:t>
      </w:r>
    </w:p>
    <w:p>
      <w:pPr>
        <w:ind w:left="0" w:right="0" w:firstLine="560"/>
        <w:spacing w:before="450" w:after="450" w:line="312" w:lineRule="auto"/>
      </w:pPr>
      <w:r>
        <w:rPr>
          <w:rFonts w:ascii="宋体" w:hAnsi="宋体" w:eastAsia="宋体" w:cs="宋体"/>
          <w:color w:val="000"/>
          <w:sz w:val="28"/>
          <w:szCs w:val="28"/>
        </w:rPr>
        <w:t xml:space="preserve">4.居民应爱护人防工程、保护人防设施。《人民防空法》规定：“禁止任何组织或个人破坏、侵占人民防空设施”和“不得进行影响人防工程使用或者降低防护能力的作业”。居民应了解人防工程、设施 在防空防灾中的重要作用，并关心人防工程设施的完好维护情况，做到：（1）不向人防工程中排放废气、废水、废渣等；（2）不在人防工程中生产、储存易 燃、易爆、有毒及放射性、腐蚀性物品。（3）不堵塞工程出入口、通风口，不私自拆除使用、搬迁人防警报设备。平时人防工程的使用者要承担在规定时间内完成平战转换的任务。不占用或混用人防通信频率和防空警报信号，不滥用人防标志。（4）发现有损坏人防设施的行为，要立即制止并报告人防等部门。</w:t>
      </w:r>
    </w:p>
    <w:p>
      <w:pPr>
        <w:ind w:left="0" w:right="0" w:firstLine="560"/>
        <w:spacing w:before="450" w:after="450" w:line="312" w:lineRule="auto"/>
      </w:pPr>
      <w:r>
        <w:rPr>
          <w:rFonts w:ascii="宋体" w:hAnsi="宋体" w:eastAsia="宋体" w:cs="宋体"/>
          <w:color w:val="000"/>
          <w:sz w:val="28"/>
          <w:szCs w:val="28"/>
        </w:rPr>
        <w:t xml:space="preserve">5.现代空袭条件下城市相对安全的地方。由于现代空袭主要是精确打击重要军事、政治、经济目标，所以相对安全的地方可能是：（1）纯粹的寺庙、教堂、医院、幼儿园、学校、农场、公园、普通平房 居民区等。（2）重要目标100－200米以外的地方；郊区、乡村、山区；次生灾害有能危及到的上风、上水方向；煤气站、贮油罐及危险品仓库1000米以 外的地方。（3）人防工程内及疏散地域。</w:t>
      </w:r>
    </w:p>
    <w:p>
      <w:pPr>
        <w:ind w:left="0" w:right="0" w:firstLine="560"/>
        <w:spacing w:before="450" w:after="450" w:line="312" w:lineRule="auto"/>
      </w:pPr>
      <w:r>
        <w:rPr>
          <w:rFonts w:ascii="宋体" w:hAnsi="宋体" w:eastAsia="宋体" w:cs="宋体"/>
          <w:color w:val="000"/>
          <w:sz w:val="28"/>
          <w:szCs w:val="28"/>
        </w:rPr>
        <w:t xml:space="preserve">6.人民防空建设项目的审批权限。大型建设项目由国家人民防空主管部门审批；中、小型建设项目由省、市、自治区人民政府人民防空主管部门审批：零星项目由人民</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防空重点城市人民防空主管部门审批。</w:t>
      </w:r>
    </w:p>
    <w:p>
      <w:pPr>
        <w:ind w:left="0" w:right="0" w:firstLine="560"/>
        <w:spacing w:before="450" w:after="450" w:line="312" w:lineRule="auto"/>
      </w:pPr>
      <w:r>
        <w:rPr>
          <w:rFonts w:ascii="宋体" w:hAnsi="宋体" w:eastAsia="宋体" w:cs="宋体"/>
          <w:color w:val="000"/>
          <w:sz w:val="28"/>
          <w:szCs w:val="28"/>
        </w:rPr>
        <w:t xml:space="preserve">7.应建防空地下室建设项目的审批程序。对应建防空地下室的建设项目，未经人民防空主管部门审核批准，建设、消防等部门不能办理相关手续。确因地质条件不能修建防空地下室的项目，由人民防空主 管部门审核批准后，按规定缴纳易地建设费，具体收费标准由省、自治区、直辖市价格主管部门会同同级财政、人防主管部门按照当地防空地下室的造价制定。除国 家规定的减免项目外，任何部门和个人不得批准减免易地建设费。织实施。</w:t>
      </w:r>
    </w:p>
    <w:p>
      <w:pPr>
        <w:ind w:left="0" w:right="0" w:firstLine="560"/>
        <w:spacing w:before="450" w:after="450" w:line="312" w:lineRule="auto"/>
      </w:pPr>
      <w:r>
        <w:rPr>
          <w:rFonts w:ascii="宋体" w:hAnsi="宋体" w:eastAsia="宋体" w:cs="宋体"/>
          <w:color w:val="000"/>
          <w:sz w:val="28"/>
          <w:szCs w:val="28"/>
        </w:rPr>
        <w:t xml:space="preserve">八、主要任务</w:t>
      </w:r>
    </w:p>
    <w:p>
      <w:pPr>
        <w:ind w:left="0" w:right="0" w:firstLine="560"/>
        <w:spacing w:before="450" w:after="450" w:line="312" w:lineRule="auto"/>
      </w:pPr>
      <w:r>
        <w:rPr>
          <w:rFonts w:ascii="宋体" w:hAnsi="宋体" w:eastAsia="宋体" w:cs="宋体"/>
          <w:color w:val="000"/>
          <w:sz w:val="28"/>
          <w:szCs w:val="28"/>
        </w:rPr>
        <w:t xml:space="preserve">1.对人民群众进行战备思想教育和防空知识教育，修建各种类型的防护工程，使居民和主要物资得到可靠的防护；</w:t>
      </w:r>
    </w:p>
    <w:p>
      <w:pPr>
        <w:ind w:left="0" w:right="0" w:firstLine="560"/>
        <w:spacing w:before="450" w:after="450" w:line="312" w:lineRule="auto"/>
      </w:pPr>
      <w:r>
        <w:rPr>
          <w:rFonts w:ascii="宋体" w:hAnsi="宋体" w:eastAsia="宋体" w:cs="宋体"/>
          <w:color w:val="000"/>
          <w:sz w:val="28"/>
          <w:szCs w:val="28"/>
        </w:rPr>
        <w:t xml:space="preserve">2.建立通信警报系统，准确快速传递、发放防空警报和保证指挥畅通；</w:t>
      </w:r>
    </w:p>
    <w:p>
      <w:pPr>
        <w:ind w:left="0" w:right="0" w:firstLine="560"/>
        <w:spacing w:before="450" w:after="450" w:line="312" w:lineRule="auto"/>
      </w:pPr>
      <w:r>
        <w:rPr>
          <w:rFonts w:ascii="宋体" w:hAnsi="宋体" w:eastAsia="宋体" w:cs="宋体"/>
          <w:color w:val="000"/>
          <w:sz w:val="28"/>
          <w:szCs w:val="28"/>
        </w:rPr>
        <w:t xml:space="preserve">3、组织和训练防空专业队伍，战时消除空袭后果；</w:t>
      </w:r>
    </w:p>
    <w:p>
      <w:pPr>
        <w:ind w:left="0" w:right="0" w:firstLine="560"/>
        <w:spacing w:before="450" w:after="450" w:line="312" w:lineRule="auto"/>
      </w:pPr>
      <w:r>
        <w:rPr>
          <w:rFonts w:ascii="宋体" w:hAnsi="宋体" w:eastAsia="宋体" w:cs="宋体"/>
          <w:color w:val="000"/>
          <w:sz w:val="28"/>
          <w:szCs w:val="28"/>
        </w:rPr>
        <w:t xml:space="preserve">4.制定人员、物资的疏散计划和有组织有秩序的疏散、转移；</w:t>
      </w:r>
    </w:p>
    <w:p>
      <w:pPr>
        <w:ind w:left="0" w:right="0" w:firstLine="560"/>
        <w:spacing w:before="450" w:after="450" w:line="312" w:lineRule="auto"/>
      </w:pPr>
      <w:r>
        <w:rPr>
          <w:rFonts w:ascii="宋体" w:hAnsi="宋体" w:eastAsia="宋体" w:cs="宋体"/>
          <w:color w:val="000"/>
          <w:sz w:val="28"/>
          <w:szCs w:val="28"/>
        </w:rPr>
        <w:t xml:space="preserve">5.协助有关部门控制城市规模和调整工业布局以及对国民经济的重要目标进行防护。人民防空的任务涉及范围比较广泛，组织实施极为复杂，需要各部门通力合作，按照各自的职能范围完成所规定的任务。</w:t>
      </w:r>
    </w:p>
    <w:p>
      <w:pPr>
        <w:ind w:left="0" w:right="0" w:firstLine="560"/>
        <w:spacing w:before="450" w:after="450" w:line="312" w:lineRule="auto"/>
      </w:pPr>
      <w:r>
        <w:rPr>
          <w:rFonts w:ascii="宋体" w:hAnsi="宋体" w:eastAsia="宋体" w:cs="宋体"/>
          <w:color w:val="000"/>
          <w:sz w:val="28"/>
          <w:szCs w:val="28"/>
        </w:rPr>
        <w:t xml:space="preserve">九、公民的人民防空权利和义务</w:t>
      </w:r>
    </w:p>
    <w:p>
      <w:pPr>
        <w:ind w:left="0" w:right="0" w:firstLine="560"/>
        <w:spacing w:before="450" w:after="450" w:line="312" w:lineRule="auto"/>
      </w:pPr>
      <w:r>
        <w:rPr>
          <w:rFonts w:ascii="宋体" w:hAnsi="宋体" w:eastAsia="宋体" w:cs="宋体"/>
          <w:color w:val="000"/>
          <w:sz w:val="28"/>
          <w:szCs w:val="28"/>
        </w:rPr>
        <w:t xml:space="preserve">《中华人民共和国人民防空法》第八条规定：一切组织和个人都有得到人民防空保护的权利，都必须依法履行人民防空义务。</w:t>
      </w:r>
    </w:p>
    <w:p>
      <w:pPr>
        <w:ind w:left="0" w:right="0" w:firstLine="560"/>
        <w:spacing w:before="450" w:after="450" w:line="312" w:lineRule="auto"/>
      </w:pPr>
      <w:r>
        <w:rPr>
          <w:rFonts w:ascii="宋体" w:hAnsi="宋体" w:eastAsia="宋体" w:cs="宋体"/>
          <w:color w:val="000"/>
          <w:sz w:val="28"/>
          <w:szCs w:val="28"/>
        </w:rPr>
        <w:t xml:space="preserve">一切组织和个人应得到的人名防空保护的权利是：防空袭疏散、掩蔽、医疗救护和救助，必需的生活供给，接受人民防空知识教育和技能训练等。</w:t>
      </w:r>
    </w:p>
    <w:p>
      <w:pPr>
        <w:ind w:left="0" w:right="0" w:firstLine="560"/>
        <w:spacing w:before="450" w:after="450" w:line="312" w:lineRule="auto"/>
      </w:pPr>
      <w:r>
        <w:rPr>
          <w:rFonts w:ascii="宋体" w:hAnsi="宋体" w:eastAsia="宋体" w:cs="宋体"/>
          <w:color w:val="000"/>
          <w:sz w:val="28"/>
          <w:szCs w:val="28"/>
        </w:rPr>
        <w:t xml:space="preserve">一切组织和个人都要依法履行的人民防空的义务是：参加人民防空建设，负担人民防空费用，执行人民防空勤务，保护人民防空设施，参加群众防空组织，接受人民防空教育、训练，开展相互救助等。</w:t>
      </w:r>
    </w:p>
    <w:p>
      <w:pPr>
        <w:ind w:left="0" w:right="0" w:firstLine="560"/>
        <w:spacing w:before="450" w:after="450" w:line="312" w:lineRule="auto"/>
      </w:pPr>
      <w:r>
        <w:rPr>
          <w:rFonts w:ascii="宋体" w:hAnsi="宋体" w:eastAsia="宋体" w:cs="宋体"/>
          <w:color w:val="000"/>
          <w:sz w:val="28"/>
          <w:szCs w:val="28"/>
        </w:rPr>
        <w:t xml:space="preserve">十、人防警报</w:t>
      </w:r>
    </w:p>
    <w:p>
      <w:pPr>
        <w:ind w:left="0" w:right="0" w:firstLine="560"/>
        <w:spacing w:before="450" w:after="450" w:line="312" w:lineRule="auto"/>
      </w:pPr>
      <w:r>
        <w:rPr>
          <w:rFonts w:ascii="宋体" w:hAnsi="宋体" w:eastAsia="宋体" w:cs="宋体"/>
          <w:color w:val="000"/>
          <w:sz w:val="28"/>
          <w:szCs w:val="28"/>
        </w:rPr>
        <w:t xml:space="preserve">国家按人防音响警报发放的时机规定为预先警报、空袭警报、解除警报三种。识别方法如下：</w:t>
      </w:r>
    </w:p>
    <w:p>
      <w:pPr>
        <w:ind w:left="0" w:right="0" w:firstLine="560"/>
        <w:spacing w:before="450" w:after="450" w:line="312" w:lineRule="auto"/>
      </w:pPr>
      <w:r>
        <w:rPr>
          <w:rFonts w:ascii="宋体" w:hAnsi="宋体" w:eastAsia="宋体" w:cs="宋体"/>
          <w:color w:val="000"/>
          <w:sz w:val="28"/>
          <w:szCs w:val="28"/>
        </w:rPr>
        <w:t xml:space="preserve">预先警报信号：鸣36秒、停24秒，反复三遍为一个周期，时间3分钟。预先警报鸣响时，准备个人防护器材，配齐个人防空应急包内的一切急需物品，明确人防工程位置及疏散转移路线。居室人员要关闭门窗，切断电源，熄灭炉火，关闭煤气、液化气等。</w:t>
      </w:r>
    </w:p>
    <w:p>
      <w:pPr>
        <w:ind w:left="0" w:right="0" w:firstLine="560"/>
        <w:spacing w:before="450" w:after="450" w:line="312" w:lineRule="auto"/>
      </w:pPr>
      <w:r>
        <w:rPr>
          <w:rFonts w:ascii="宋体" w:hAnsi="宋体" w:eastAsia="宋体" w:cs="宋体"/>
          <w:color w:val="000"/>
          <w:sz w:val="28"/>
          <w:szCs w:val="28"/>
        </w:rPr>
        <w:t xml:space="preserve">空袭警报信号：鸣6秒、停6秒，反复十五遍为一个周期，时间3分钟。空袭警报鸣响时，携带好个人防护器材和应急包，迅速进入人防工程内或按事先选定的地方疏散或隐蔽。</w:t>
      </w:r>
    </w:p>
    <w:p>
      <w:pPr>
        <w:ind w:left="0" w:right="0" w:firstLine="560"/>
        <w:spacing w:before="450" w:after="450" w:line="312" w:lineRule="auto"/>
      </w:pPr>
      <w:r>
        <w:rPr>
          <w:rFonts w:ascii="宋体" w:hAnsi="宋体" w:eastAsia="宋体" w:cs="宋体"/>
          <w:color w:val="000"/>
          <w:sz w:val="28"/>
          <w:szCs w:val="28"/>
        </w:rPr>
        <w:t xml:space="preserve">解除警报信号：连续长鸣3分钟。解除警报鸣响后，有秩序地离开人防工程，清扫卫生、检查设施、关好门。</w:t>
      </w:r>
    </w:p>
    <w:p>
      <w:pPr>
        <w:ind w:left="0" w:right="0" w:firstLine="560"/>
        <w:spacing w:before="450" w:after="450" w:line="312" w:lineRule="auto"/>
      </w:pPr>
      <w:r>
        <w:rPr>
          <w:rFonts w:ascii="黑体" w:hAnsi="黑体" w:eastAsia="黑体" w:cs="黑体"/>
          <w:color w:val="000000"/>
          <w:sz w:val="36"/>
          <w:szCs w:val="36"/>
          <w:b w:val="1"/>
          <w:bCs w:val="1"/>
        </w:rPr>
        <w:t xml:space="preserve">第三篇：区人民防空工作计划</w:t>
      </w:r>
    </w:p>
    <w:p>
      <w:pPr>
        <w:ind w:left="0" w:right="0" w:firstLine="560"/>
        <w:spacing w:before="450" w:after="450" w:line="312" w:lineRule="auto"/>
      </w:pPr>
      <w:r>
        <w:rPr>
          <w:rFonts w:ascii="宋体" w:hAnsi="宋体" w:eastAsia="宋体" w:cs="宋体"/>
          <w:color w:val="000"/>
          <w:sz w:val="28"/>
          <w:szCs w:val="28"/>
        </w:rPr>
        <w:t xml:space="preserve">区人民防空工作计划</w:t>
      </w:r>
    </w:p>
    <w:p>
      <w:pPr>
        <w:ind w:left="0" w:right="0" w:firstLine="560"/>
        <w:spacing w:before="450" w:after="450" w:line="312" w:lineRule="auto"/>
      </w:pPr>
      <w:r>
        <w:rPr>
          <w:rFonts w:ascii="宋体" w:hAnsi="宋体" w:eastAsia="宋体" w:cs="宋体"/>
          <w:color w:val="000"/>
          <w:sz w:val="28"/>
          <w:szCs w:val="28"/>
        </w:rPr>
        <w:t xml:space="preserve">区人民防空工作计划，是全面贯彻落实党的十七大作出的战略部署的第一年，是实施全区人防建设“十一五”规划的关键之年，更是可能发生重大“台独”事变的高危期，形势紧迫，任务繁重。全区人防工作的总体要求是：以党的十七大精神为统领，在区委、区政府、市人防办的正确领导下，全面落实科学发展观，着力推进军事斗争人防应急准备，大力提高我区人民防空指挥控制，平战转换、应急求援和综合保障能力，紧紧抓住我区经济持续增长、城市化进程继续加快的大好机遇，努力实现青云谱人防事业又好又快发展。</w:t>
      </w:r>
    </w:p>
    <w:p>
      <w:pPr>
        <w:ind w:left="0" w:right="0" w:firstLine="560"/>
        <w:spacing w:before="450" w:after="450" w:line="312" w:lineRule="auto"/>
      </w:pPr>
      <w:r>
        <w:rPr>
          <w:rFonts w:ascii="宋体" w:hAnsi="宋体" w:eastAsia="宋体" w:cs="宋体"/>
          <w:color w:val="000"/>
          <w:sz w:val="28"/>
          <w:szCs w:val="28"/>
        </w:rPr>
        <w:t xml:space="preserve">一、深入学习贯彻党的十七大精神</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时期召开的一次十分重要的大会，会议描绘了新的时代条件下继续全面建设小康社会，加快推进社会主义现代化的宠伟蓝图，为我区人防事业的发展指明了方向，我们要原原本本地学习党的十七大精神，深刻领会党的重大理论观点，重大战略思想和重大工作部署，全面理解把握精神实质。要紧密联系工作实际，坚持学以致用，以用促学，把用党的十七大精神武装头脑，指导实践，推动工作作为学习的落脚点。要落实科学发展观，不断解放思想开拓创新，进一步明确本单位的具体奋斗目标，提出人防工作的新思路、新举措，更好地完成各项人防建设任务，不断开创人防建议新局面。</w:t>
      </w:r>
    </w:p>
    <w:p>
      <w:pPr>
        <w:ind w:left="0" w:right="0" w:firstLine="560"/>
        <w:spacing w:before="450" w:after="450" w:line="312" w:lineRule="auto"/>
      </w:pPr>
      <w:r>
        <w:rPr>
          <w:rFonts w:ascii="宋体" w:hAnsi="宋体" w:eastAsia="宋体" w:cs="宋体"/>
          <w:color w:val="000"/>
          <w:sz w:val="28"/>
          <w:szCs w:val="28"/>
        </w:rPr>
        <w:t xml:space="preserve">二、扎实做好反“台独”军事斗争人防应急准备工作</w:t>
      </w:r>
    </w:p>
    <w:p>
      <w:pPr>
        <w:ind w:left="0" w:right="0" w:firstLine="560"/>
        <w:spacing w:before="450" w:after="450" w:line="312" w:lineRule="auto"/>
      </w:pPr>
      <w:r>
        <w:rPr>
          <w:rFonts w:ascii="宋体" w:hAnsi="宋体" w:eastAsia="宋体" w:cs="宋体"/>
          <w:color w:val="000"/>
          <w:sz w:val="28"/>
          <w:szCs w:val="28"/>
        </w:rPr>
        <w:t xml:space="preserve">一是要认真做好迎接国家人防办人防应急行动能力检验准备，要围绕“能应急、反应快、行动能力强”的目标，切</w:t>
      </w:r>
    </w:p>
    <w:p>
      <w:pPr>
        <w:ind w:left="0" w:right="0" w:firstLine="560"/>
        <w:spacing w:before="450" w:after="450" w:line="312" w:lineRule="auto"/>
      </w:pPr>
      <w:r>
        <w:rPr>
          <w:rFonts w:ascii="宋体" w:hAnsi="宋体" w:eastAsia="宋体" w:cs="宋体"/>
          <w:color w:val="000"/>
          <w:sz w:val="28"/>
          <w:szCs w:val="28"/>
        </w:rPr>
        <w:t xml:space="preserve">实抓好人防专业队伍机动及重要经济目标防护这两项重点工作，以迎接应急行动检验为契机，全面提升我区人防整体应急作战能力。</w:t>
      </w:r>
    </w:p>
    <w:p>
      <w:pPr>
        <w:ind w:left="0" w:right="0" w:firstLine="560"/>
        <w:spacing w:before="450" w:after="450" w:line="312" w:lineRule="auto"/>
      </w:pPr>
      <w:r>
        <w:rPr>
          <w:rFonts w:ascii="宋体" w:hAnsi="宋体" w:eastAsia="宋体" w:cs="宋体"/>
          <w:color w:val="000"/>
          <w:sz w:val="28"/>
          <w:szCs w:val="28"/>
        </w:rPr>
        <w:t xml:space="preserve">二是要进一步完善应急行动方案，特别是完善战时人口疏散方案，切实增强方案的针对性、准确性和可操作性，按全市要求完成。</w:t>
      </w:r>
    </w:p>
    <w:p>
      <w:pPr>
        <w:ind w:left="0" w:right="0" w:firstLine="560"/>
        <w:spacing w:before="450" w:after="450" w:line="312" w:lineRule="auto"/>
      </w:pPr>
      <w:r>
        <w:rPr>
          <w:rFonts w:ascii="宋体" w:hAnsi="宋体" w:eastAsia="宋体" w:cs="宋体"/>
          <w:color w:val="000"/>
          <w:sz w:val="28"/>
          <w:szCs w:val="28"/>
        </w:rPr>
        <w:t xml:space="preserve">三是精心组织参加全省“赣盾—”人民防空演习。结合“9·18”防空警报试鸣，组织全区人防系统参加人民防空演练，增强市民的人防意识。</w:t>
      </w:r>
    </w:p>
    <w:p>
      <w:pPr>
        <w:ind w:left="0" w:right="0" w:firstLine="560"/>
        <w:spacing w:before="450" w:after="450" w:line="312" w:lineRule="auto"/>
      </w:pPr>
      <w:r>
        <w:rPr>
          <w:rFonts w:ascii="宋体" w:hAnsi="宋体" w:eastAsia="宋体" w:cs="宋体"/>
          <w:color w:val="000"/>
          <w:sz w:val="28"/>
          <w:szCs w:val="28"/>
        </w:rPr>
        <w:t xml:space="preserve">四是要加强人防专业队伍建设，按照市人防办和区人武部的工作部署，认真完成我区名支人防专业队伍的整组工作，落实训练计划内容，达到规定时间内完成集结和遂个救援任务要求。</w:t>
      </w:r>
    </w:p>
    <w:p>
      <w:pPr>
        <w:ind w:left="0" w:right="0" w:firstLine="560"/>
        <w:spacing w:before="450" w:after="450" w:line="312" w:lineRule="auto"/>
      </w:pPr>
      <w:r>
        <w:rPr>
          <w:rFonts w:ascii="宋体" w:hAnsi="宋体" w:eastAsia="宋体" w:cs="宋体"/>
          <w:color w:val="000"/>
          <w:sz w:val="28"/>
          <w:szCs w:val="28"/>
        </w:rPr>
        <w:t xml:space="preserve">三、大力加强人防信息化保障体系建设</w:t>
      </w:r>
    </w:p>
    <w:p>
      <w:pPr>
        <w:ind w:left="0" w:right="0" w:firstLine="560"/>
        <w:spacing w:before="450" w:after="450" w:line="312" w:lineRule="auto"/>
      </w:pPr>
      <w:r>
        <w:rPr>
          <w:rFonts w:ascii="宋体" w:hAnsi="宋体" w:eastAsia="宋体" w:cs="宋体"/>
          <w:color w:val="000"/>
          <w:sz w:val="28"/>
          <w:szCs w:val="28"/>
        </w:rPr>
        <w:t xml:space="preserve">今年，我区新的行政服务中心即将竣工，我区人防应急指挥中心也将搬迁，我们将以此为契机，认真做好各项准备</w:t>
      </w:r>
    </w:p>
    <w:p>
      <w:pPr>
        <w:ind w:left="0" w:right="0" w:firstLine="560"/>
        <w:spacing w:before="450" w:after="450" w:line="312" w:lineRule="auto"/>
      </w:pPr>
      <w:r>
        <w:rPr>
          <w:rFonts w:ascii="宋体" w:hAnsi="宋体" w:eastAsia="宋体" w:cs="宋体"/>
          <w:color w:val="000"/>
          <w:sz w:val="28"/>
          <w:szCs w:val="28"/>
        </w:rPr>
        <w:t xml:space="preserve">工作，细致缜密做好各项迁移工作，确保各项设备万无一失、通讯畅通。要规划好新的区人防应急指挥中心，新的图表册按标准上墙，争取打造出全市一流的应急指挥中心。要进一步完善人民防空预警信息网络系统，配合好市人防通讯站安装新的防空警报器。</w:t>
      </w:r>
    </w:p>
    <w:p>
      <w:pPr>
        <w:ind w:left="0" w:right="0" w:firstLine="560"/>
        <w:spacing w:before="450" w:after="450" w:line="312" w:lineRule="auto"/>
      </w:pPr>
      <w:r>
        <w:rPr>
          <w:rFonts w:ascii="宋体" w:hAnsi="宋体" w:eastAsia="宋体" w:cs="宋体"/>
          <w:color w:val="000"/>
          <w:sz w:val="28"/>
          <w:szCs w:val="28"/>
        </w:rPr>
        <w:t xml:space="preserve">四、继续强化人防工程的维护与管理</w:t>
      </w:r>
    </w:p>
    <w:p>
      <w:pPr>
        <w:ind w:left="0" w:right="0" w:firstLine="560"/>
        <w:spacing w:before="450" w:after="450" w:line="312" w:lineRule="auto"/>
      </w:pPr>
      <w:r>
        <w:rPr>
          <w:rFonts w:ascii="宋体" w:hAnsi="宋体" w:eastAsia="宋体" w:cs="宋体"/>
          <w:color w:val="000"/>
          <w:sz w:val="28"/>
          <w:szCs w:val="28"/>
        </w:rPr>
        <w:t xml:space="preserve">一是严格按照与区政府、市人防办签订的安全生产责任状的各项要求，认真做好我区早期人防工事的维护与管理，细致查找问题，保证不发生一起责任事故；二是要做好新建防空地下室的接收工作，由于我区城市化进程加快，新建楼盘的防空地下室日益增多，我们要积极配合好省、市人防办的竣工验收及接管工作，努力探索出一条新的防空地下室管理路子来。三是利用市人防办下拔的人防工程维管经费做好辖区内人防工程的维护工作。</w:t>
      </w:r>
    </w:p>
    <w:p>
      <w:pPr>
        <w:ind w:left="0" w:right="0" w:firstLine="560"/>
        <w:spacing w:before="450" w:after="450" w:line="312" w:lineRule="auto"/>
      </w:pPr>
      <w:r>
        <w:rPr>
          <w:rFonts w:ascii="宋体" w:hAnsi="宋体" w:eastAsia="宋体" w:cs="宋体"/>
          <w:color w:val="000"/>
          <w:sz w:val="28"/>
          <w:szCs w:val="28"/>
        </w:rPr>
        <w:t xml:space="preserve">五、积极推进人防法制建设和宣传</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一是配合省市人大人防执法检查，积极做好《人民防空法》的宣传教育工作，进一步扩大人防执法力度，促进人民防空建设的进一步发展。二是强化学校人防知识教育，与区教育局一道认真做好各项工作，抓好落实确保人防知识教育工作到位。</w:t>
      </w:r>
    </w:p>
    <w:p>
      <w:pPr>
        <w:ind w:left="0" w:right="0" w:firstLine="560"/>
        <w:spacing w:before="450" w:after="450" w:line="312" w:lineRule="auto"/>
      </w:pPr>
      <w:r>
        <w:rPr>
          <w:rFonts w:ascii="宋体" w:hAnsi="宋体" w:eastAsia="宋体" w:cs="宋体"/>
          <w:color w:val="000"/>
          <w:sz w:val="28"/>
          <w:szCs w:val="28"/>
        </w:rPr>
        <w:t xml:space="preserve">三是进一步抓好人防知识进社区的宣传力度，今年力争抓好2—3个社区的试点，并下拔经费加大投入，力争使人防知识宣传进家庭。</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第四篇：关于加强人民防空工作的决定</w:t>
      </w:r>
    </w:p>
    <w:p>
      <w:pPr>
        <w:ind w:left="0" w:right="0" w:firstLine="560"/>
        <w:spacing w:before="450" w:after="450" w:line="312" w:lineRule="auto"/>
      </w:pPr>
      <w:r>
        <w:rPr>
          <w:rFonts w:ascii="宋体" w:hAnsi="宋体" w:eastAsia="宋体" w:cs="宋体"/>
          <w:color w:val="000"/>
          <w:sz w:val="28"/>
          <w:szCs w:val="28"/>
        </w:rPr>
        <w:t xml:space="preserve">中共中央、国务院、中央军委关于加强人民防空工作的决定</w:t>
      </w:r>
    </w:p>
    <w:p>
      <w:pPr>
        <w:ind w:left="0" w:right="0" w:firstLine="560"/>
        <w:spacing w:before="450" w:after="450" w:line="312" w:lineRule="auto"/>
      </w:pPr>
      <w:r>
        <w:rPr>
          <w:rFonts w:ascii="宋体" w:hAnsi="宋体" w:eastAsia="宋体" w:cs="宋体"/>
          <w:color w:val="000"/>
          <w:sz w:val="28"/>
          <w:szCs w:val="28"/>
        </w:rPr>
        <w:t xml:space="preserve">人民防空是国防的重要组成部分，是国民经济和社会发展的重要方面，是现代城市建设的重要内容，是利国、利民的社会公益事业。多年来，人民防空事业不断发展，平战结合成效显著，为维护国家安全和繁荣经济作出了积极贡献。当前，国际国内形势发生了深刻变化，人民防空建设任重道远，各级党委、政府和各级军事部门，必须进一步增强国防观念和忧患意识，加强人民防空建设，努力开创二十一世纪我国人民防空事业的新局面。</w:t>
      </w:r>
    </w:p>
    <w:p>
      <w:pPr>
        <w:ind w:left="0" w:right="0" w:firstLine="560"/>
        <w:spacing w:before="450" w:after="450" w:line="312" w:lineRule="auto"/>
      </w:pPr>
      <w:r>
        <w:rPr>
          <w:rFonts w:ascii="宋体" w:hAnsi="宋体" w:eastAsia="宋体" w:cs="宋体"/>
          <w:color w:val="000"/>
          <w:sz w:val="28"/>
          <w:szCs w:val="28"/>
        </w:rPr>
        <w:t xml:space="preserve">一、充分认识人民防空的战略地位和重大意义</w:t>
      </w:r>
    </w:p>
    <w:p>
      <w:pPr>
        <w:ind w:left="0" w:right="0" w:firstLine="560"/>
        <w:spacing w:before="450" w:after="450" w:line="312" w:lineRule="auto"/>
      </w:pPr>
      <w:r>
        <w:rPr>
          <w:rFonts w:ascii="宋体" w:hAnsi="宋体" w:eastAsia="宋体" w:cs="宋体"/>
          <w:color w:val="000"/>
          <w:sz w:val="28"/>
          <w:szCs w:val="28"/>
        </w:rPr>
        <w:t xml:space="preserve">1．当今世界并不安宁；我国面临着现代技术特别是高技术条件下局部战争的威胁。近年来国际上发生的几场局部战争表明，空袭与反空袭已成为现代战争的主要作战样式，城市特别是首都、省会城市和重点地区大、中城市及重要经济目标是空袭打击的重点。加强人民防空建设，事关国家安全和战略全局，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2．城市建设与人民防空建设相结合，可以提高城市的总体防护功能；可以增强地面建筑的抗震能力，减轻灾害破坏程度；可以缓解城市人口密集、地面交通拥挤的矛盾；可以开发利用地下空间，保护生态环境，促进资源的优化配置和可持续发展，是现代化城市建设的必然要求。</w:t>
      </w:r>
    </w:p>
    <w:p>
      <w:pPr>
        <w:ind w:left="0" w:right="0" w:firstLine="560"/>
        <w:spacing w:before="450" w:after="450" w:line="312" w:lineRule="auto"/>
      </w:pPr>
      <w:r>
        <w:rPr>
          <w:rFonts w:ascii="宋体" w:hAnsi="宋体" w:eastAsia="宋体" w:cs="宋体"/>
          <w:color w:val="000"/>
          <w:sz w:val="28"/>
          <w:szCs w:val="28"/>
        </w:rPr>
        <w:t xml:space="preserve">二、人民防空建设的指导思想、原则和目标</w:t>
      </w:r>
    </w:p>
    <w:p>
      <w:pPr>
        <w:ind w:left="0" w:right="0" w:firstLine="560"/>
        <w:spacing w:before="450" w:after="450" w:line="312" w:lineRule="auto"/>
      </w:pPr>
      <w:r>
        <w:rPr>
          <w:rFonts w:ascii="宋体" w:hAnsi="宋体" w:eastAsia="宋体" w:cs="宋体"/>
          <w:color w:val="000"/>
          <w:sz w:val="28"/>
          <w:szCs w:val="28"/>
        </w:rPr>
        <w:t xml:space="preserve">3．人民防空建设的指导思想是：以毛泽东思想、邓小平理论和江泽民同志一系列重要论述为指导，以《中华人民共和国人民防空法》为依据，紧紧围绕新时期军事斗争准备，贯彻“长期准备、重点建设、平战结合”的方针，努力适应打赢高技术局部战争和发展社会主义市场经济的需要，深化改革，不断提高战备效益、社会效益和经济效益。</w:t>
      </w:r>
    </w:p>
    <w:p>
      <w:pPr>
        <w:ind w:left="0" w:right="0" w:firstLine="560"/>
        <w:spacing w:before="450" w:after="450" w:line="312" w:lineRule="auto"/>
      </w:pPr>
      <w:r>
        <w:rPr>
          <w:rFonts w:ascii="宋体" w:hAnsi="宋体" w:eastAsia="宋体" w:cs="宋体"/>
          <w:color w:val="000"/>
          <w:sz w:val="28"/>
          <w:szCs w:val="28"/>
        </w:rPr>
        <w:t xml:space="preserve">4．人民防空建设的基本原则是：必须走有中国特色的建设之路，坚持人民防空建设与经济建设相协调，与城市建设相结合；坚持人民防空与要地防空、野战防空相结合；坚持战时防空与平时防灾减灾救灾相结合；坚持长远建设与应急建设相结合；坚持国家建设与社会、集体、个体建设相结合。做到着眼全局、统筹规划，同步建设、协调发展，突出重点、分步实施，科技强业、注重效益，依法建设、依法管理。</w:t>
      </w:r>
    </w:p>
    <w:p>
      <w:pPr>
        <w:ind w:left="0" w:right="0" w:firstLine="560"/>
        <w:spacing w:before="450" w:after="450" w:line="312" w:lineRule="auto"/>
      </w:pPr>
      <w:r>
        <w:rPr>
          <w:rFonts w:ascii="宋体" w:hAnsi="宋体" w:eastAsia="宋体" w:cs="宋体"/>
          <w:color w:val="000"/>
          <w:sz w:val="28"/>
          <w:szCs w:val="28"/>
        </w:rPr>
        <w:t xml:space="preserve">5．人民防空建设的总目标是：建立统一高效的组织指挥体系。布局合理的防护工程体系、灵敏可靠的通信警报体系、精干过硬的专业队伍体系、保障得力的人口疏散体系、现代化的科研和人才培育体系，努力提高人民防空的整体抗毁能力、快速反应能力、应急救援能力和自我发展能力，以应付现代战争及重大灾害事故，有效地保护国家和人民生命财产安全。</w:t>
      </w:r>
    </w:p>
    <w:p>
      <w:pPr>
        <w:ind w:left="0" w:right="0" w:firstLine="560"/>
        <w:spacing w:before="450" w:after="450" w:line="312" w:lineRule="auto"/>
      </w:pPr>
      <w:r>
        <w:rPr>
          <w:rFonts w:ascii="宋体" w:hAnsi="宋体" w:eastAsia="宋体" w:cs="宋体"/>
          <w:color w:val="000"/>
          <w:sz w:val="28"/>
          <w:szCs w:val="28"/>
        </w:rPr>
        <w:t xml:space="preserve">三、努力增强城市和重要经济目标总体防护能力</w:t>
      </w:r>
    </w:p>
    <w:p>
      <w:pPr>
        <w:ind w:left="0" w:right="0" w:firstLine="560"/>
        <w:spacing w:before="450" w:after="450" w:line="312" w:lineRule="auto"/>
      </w:pPr>
      <w:r>
        <w:rPr>
          <w:rFonts w:ascii="宋体" w:hAnsi="宋体" w:eastAsia="宋体" w:cs="宋体"/>
          <w:color w:val="000"/>
          <w:sz w:val="28"/>
          <w:szCs w:val="28"/>
        </w:rPr>
        <w:t xml:space="preserve">6．人民防空组织指挥要进一步理顺领导体制和指挥关系，构建一体化防空体系，突出抓好以各级人民防空指挥所为重点的人防指挥保障体系建设，加快指挥自动化建设步伐，完善城市人民防空袭方案，适时组织军、地联合人民防空演习。7．人民防空指挥通信、警报通信网要加强配套建设，逐步与军队的侦察、预警系统形成一体化网络，并与地方电信网相连通，确保人民防空通信、警报畅通。人民防空专用通信频率，任何单位和个人不得占用、混同。依法落实人民防空警报试鸣制度。</w:t>
      </w:r>
    </w:p>
    <w:p>
      <w:pPr>
        <w:ind w:left="0" w:right="0" w:firstLine="560"/>
        <w:spacing w:before="450" w:after="450" w:line="312" w:lineRule="auto"/>
      </w:pPr>
      <w:r>
        <w:rPr>
          <w:rFonts w:ascii="宋体" w:hAnsi="宋体" w:eastAsia="宋体" w:cs="宋体"/>
          <w:color w:val="000"/>
          <w:sz w:val="28"/>
          <w:szCs w:val="28"/>
        </w:rPr>
        <w:t xml:space="preserve">8．县级以上人民政府要把人民防空工程建设纳入城市总体建设规划。市政公用基础设施和房屋建筑等工程的规划和建设，要注重开发利用城市地下空间，兼顾人民防空要求，逐步形成由城市地下交通干线、地下商业娱乐设施、地下停车场、地下过街道、共同沟等组成的城市地下防护空间体系。人民防空工程要与城市地下交通等设施相连通。</w:t>
      </w:r>
    </w:p>
    <w:p>
      <w:pPr>
        <w:ind w:left="0" w:right="0" w:firstLine="560"/>
        <w:spacing w:before="450" w:after="450" w:line="312" w:lineRule="auto"/>
      </w:pPr>
      <w:r>
        <w:rPr>
          <w:rFonts w:ascii="宋体" w:hAnsi="宋体" w:eastAsia="宋体" w:cs="宋体"/>
          <w:color w:val="000"/>
          <w:sz w:val="28"/>
          <w:szCs w:val="28"/>
        </w:rPr>
        <w:t xml:space="preserve">9．城市及城市规划区内的新建民用建筑，必须依法同步建设防空地下室。人民防空主管部门负责防空地下室建设和城市地下空间开发利用兼顾人民防空要求的管理和监督检查，并和规划、计划、建设等部门搞好城市地下空间的规划、开发利用和审批工作。对应建防空地下室的建设项目，未经人民防空主管部门审核批准，建设、消防等部门不能办理相关手续。坚持以建为主，确因地质条件限制不能修建防空地下室的项目，由人民防空主管部门审核批准后，按规定交纳易地建设费，具体收费标准由省、自治区、直辖市价格主管部门会同同级财政、人防主管部门按照当地防空地下室的造价制定。除国家规定的减免项目外，任何部门和个人不得批准减免易地建设费。</w:t>
      </w:r>
    </w:p>
    <w:p>
      <w:pPr>
        <w:ind w:left="0" w:right="0" w:firstLine="560"/>
        <w:spacing w:before="450" w:after="450" w:line="312" w:lineRule="auto"/>
      </w:pPr>
      <w:r>
        <w:rPr>
          <w:rFonts w:ascii="宋体" w:hAnsi="宋体" w:eastAsia="宋体" w:cs="宋体"/>
          <w:color w:val="000"/>
          <w:sz w:val="28"/>
          <w:szCs w:val="28"/>
        </w:rPr>
        <w:t xml:space="preserve">10．要把人民防空工程的维护和管理落到实处，使人民防空工程始终保持良好的使用状态。新建工程必须严格执行《人民防空工程战术技术要求》，确保质量。人民防空工程要有可靠的平战功能转换措施，保证能够迅速地转入战时使用状态。</w:t>
      </w:r>
    </w:p>
    <w:p>
      <w:pPr>
        <w:ind w:left="0" w:right="0" w:firstLine="560"/>
        <w:spacing w:before="450" w:after="450" w:line="312" w:lineRule="auto"/>
      </w:pPr>
      <w:r>
        <w:rPr>
          <w:rFonts w:ascii="宋体" w:hAnsi="宋体" w:eastAsia="宋体" w:cs="宋体"/>
          <w:color w:val="000"/>
          <w:sz w:val="28"/>
          <w:szCs w:val="28"/>
        </w:rPr>
        <w:t xml:space="preserve">11．地方县级以上人民政府要组织有关部门和单位加强人民防空疏散地域建设，做好城市人口流散安置和物资储运、供应的准备工作。</w:t>
      </w:r>
    </w:p>
    <w:p>
      <w:pPr>
        <w:ind w:left="0" w:right="0" w:firstLine="560"/>
        <w:spacing w:before="450" w:after="450" w:line="312" w:lineRule="auto"/>
      </w:pPr>
      <w:r>
        <w:rPr>
          <w:rFonts w:ascii="宋体" w:hAnsi="宋体" w:eastAsia="宋体" w:cs="宋体"/>
          <w:color w:val="000"/>
          <w:sz w:val="28"/>
          <w:szCs w:val="28"/>
        </w:rPr>
        <w:t xml:space="preserve">12．国家人民防空重点城市要按城区人口1‰到3‰的比例，组建群众防空组织，在人民防空部门的指导下，结合工作和生产进行专业训练和必要的演练；各有关部门及企业、事业单位；要依法承担必要的人员训练和装备器材费用，确保群众防空组织训练经费。训练器材和训练内容的落实。</w:t>
      </w:r>
    </w:p>
    <w:p>
      <w:pPr>
        <w:ind w:left="0" w:right="0" w:firstLine="560"/>
        <w:spacing w:before="450" w:after="450" w:line="312" w:lineRule="auto"/>
      </w:pPr>
      <w:r>
        <w:rPr>
          <w:rFonts w:ascii="宋体" w:hAnsi="宋体" w:eastAsia="宋体" w:cs="宋体"/>
          <w:color w:val="000"/>
          <w:sz w:val="28"/>
          <w:szCs w:val="28"/>
        </w:rPr>
        <w:t xml:space="preserve">13．重要经济目标的规划和建设，要充分考虑人民防空的需求，并征求有关军事机关和人民防空主管部门的意见。对适合地下工作环境的重点项目或关键部位，应结合平时建设，有计划地转入地下；不易转入地下的要采取防护措施，提高抗毁能力。重要经济目标所在单位要制定防护方案和应急抢修方案，进行必要的训练和演练。人民防空主管部门要会同政府有关部门，加强对重要经济目标的防护指导和监督检查工作。国务院有关部门要研究制定重要经济目标防护法规，明确有关领导管理体制、职能、防护规范和标准，使重要经济目标防护工作逐步走上规范化和制度化的轨道。</w:t>
      </w:r>
    </w:p>
    <w:p>
      <w:pPr>
        <w:ind w:left="0" w:right="0" w:firstLine="560"/>
        <w:spacing w:before="450" w:after="450" w:line="312" w:lineRule="auto"/>
      </w:pPr>
      <w:r>
        <w:rPr>
          <w:rFonts w:ascii="宋体" w:hAnsi="宋体" w:eastAsia="宋体" w:cs="宋体"/>
          <w:color w:val="000"/>
          <w:sz w:val="28"/>
          <w:szCs w:val="28"/>
        </w:rPr>
        <w:t xml:space="preserve">四、不断深化人民防空工作改革</w:t>
      </w:r>
    </w:p>
    <w:p>
      <w:pPr>
        <w:ind w:left="0" w:right="0" w:firstLine="560"/>
        <w:spacing w:before="450" w:after="450" w:line="312" w:lineRule="auto"/>
      </w:pPr>
      <w:r>
        <w:rPr>
          <w:rFonts w:ascii="宋体" w:hAnsi="宋体" w:eastAsia="宋体" w:cs="宋体"/>
          <w:color w:val="000"/>
          <w:sz w:val="28"/>
          <w:szCs w:val="28"/>
        </w:rPr>
        <w:t xml:space="preserve">14．人民防空建设与发展的根本出路在于不断深化改革。改革要有利于人民防空建设的长期准备，协调发展；有利于增强高技术局部战争条件下城市的人民防空能力；有利于发挥人民防空优势，促进经济发展；有利于动员社会力量，搞好人民防空建设。15．各级人民政府要充分发挥人民防空指挥、通信警报系统和群众防空组织的作用，使其积极参与城市平时的抢险救灾、应急救援工作，大力推进人民防空整体平战结合，逐步与国际民防接轨。</w:t>
      </w:r>
    </w:p>
    <w:p>
      <w:pPr>
        <w:ind w:left="0" w:right="0" w:firstLine="560"/>
        <w:spacing w:before="450" w:after="450" w:line="312" w:lineRule="auto"/>
      </w:pPr>
      <w:r>
        <w:rPr>
          <w:rFonts w:ascii="宋体" w:hAnsi="宋体" w:eastAsia="宋体" w:cs="宋体"/>
          <w:color w:val="000"/>
          <w:sz w:val="28"/>
          <w:szCs w:val="28"/>
        </w:rPr>
        <w:t xml:space="preserve">16．改革人民防空投资办法，实现投资主体多元化和投资来源多渠道。要进一步依法规范和落实企业、事业单位及个体工商户等社会负担的人民防空经费；要以市场为依托，改善投资环境，优化投资结构；要充分利用优惠政策，以合资、合作、股份制、独资。发行债券等多种投融资方式，面向社会广泛吸引资金，发展人民防空事业。</w:t>
      </w:r>
    </w:p>
    <w:p>
      <w:pPr>
        <w:ind w:left="0" w:right="0" w:firstLine="560"/>
        <w:spacing w:before="450" w:after="450" w:line="312" w:lineRule="auto"/>
      </w:pPr>
      <w:r>
        <w:rPr>
          <w:rFonts w:ascii="宋体" w:hAnsi="宋体" w:eastAsia="宋体" w:cs="宋体"/>
          <w:color w:val="000"/>
          <w:sz w:val="28"/>
          <w:szCs w:val="28"/>
        </w:rPr>
        <w:t xml:space="preserve">17．遵循社会主义市场经济规律，对现有人民防空设备设施，在保持和增强战备功能，安全保密的前提下，积极开发利用。要研究制定人民防空国有资产使用和管理办法，明晰人民防空设备设施的产权，实行产权与使用权、经营权的分离，把使用权、经营权推向市场，有偿出租、转让，为经济建设服务。</w:t>
      </w:r>
    </w:p>
    <w:p>
      <w:pPr>
        <w:ind w:left="0" w:right="0" w:firstLine="560"/>
        <w:spacing w:before="450" w:after="450" w:line="312" w:lineRule="auto"/>
      </w:pPr>
      <w:r>
        <w:rPr>
          <w:rFonts w:ascii="宋体" w:hAnsi="宋体" w:eastAsia="宋体" w:cs="宋体"/>
          <w:color w:val="000"/>
          <w:sz w:val="28"/>
          <w:szCs w:val="28"/>
        </w:rPr>
        <w:t xml:space="preserve">18．人民防空科研、设计、施工和技术管理工作，要与社会主义市场经济体制接轨。除指挥工程和通信警报工程等特殊建设项目外，其它项目要引入竞争机制，实行招标、投标制度。人民防空企业、事业单位要积极参与市场竞争，增强生机与活力。</w:t>
      </w:r>
    </w:p>
    <w:p>
      <w:pPr>
        <w:ind w:left="0" w:right="0" w:firstLine="560"/>
        <w:spacing w:before="450" w:after="450" w:line="312" w:lineRule="auto"/>
      </w:pPr>
      <w:r>
        <w:rPr>
          <w:rFonts w:ascii="宋体" w:hAnsi="宋体" w:eastAsia="宋体" w:cs="宋体"/>
          <w:color w:val="000"/>
          <w:sz w:val="28"/>
          <w:szCs w:val="28"/>
        </w:rPr>
        <w:t xml:space="preserve">19．要进一步建立健全人民防空科研领导体制，坚持科技强业，加强科研院校建设，开发应用现代高新技术，改造转化已有科研成果；要努力完善我国人民防空人才培养和政策、理论体系；要密切跟踪国外民防发展动态，加强学习和交流，借鉴先进技术和经验，不断提高人民防空建设的质量和水平。</w:t>
      </w:r>
    </w:p>
    <w:p>
      <w:pPr>
        <w:ind w:left="0" w:right="0" w:firstLine="560"/>
        <w:spacing w:before="450" w:after="450" w:line="312" w:lineRule="auto"/>
      </w:pPr>
      <w:r>
        <w:rPr>
          <w:rFonts w:ascii="宋体" w:hAnsi="宋体" w:eastAsia="宋体" w:cs="宋体"/>
          <w:color w:val="000"/>
          <w:sz w:val="28"/>
          <w:szCs w:val="28"/>
        </w:rPr>
        <w:t xml:space="preserve">五、依法建设和管理人民防空工作</w:t>
      </w:r>
    </w:p>
    <w:p>
      <w:pPr>
        <w:ind w:left="0" w:right="0" w:firstLine="560"/>
        <w:spacing w:before="450" w:after="450" w:line="312" w:lineRule="auto"/>
      </w:pPr>
      <w:r>
        <w:rPr>
          <w:rFonts w:ascii="宋体" w:hAnsi="宋体" w:eastAsia="宋体" w:cs="宋体"/>
          <w:color w:val="000"/>
          <w:sz w:val="28"/>
          <w:szCs w:val="28"/>
        </w:rPr>
        <w:t xml:space="preserve">20．要进一步制定、完善与《中华人民共和国人民防空法》相配套的法规规章，使人民防空各项建设和管理有法可依，有章可循。</w:t>
      </w:r>
    </w:p>
    <w:p>
      <w:pPr>
        <w:ind w:left="0" w:right="0" w:firstLine="560"/>
        <w:spacing w:before="450" w:after="450" w:line="312" w:lineRule="auto"/>
      </w:pPr>
      <w:r>
        <w:rPr>
          <w:rFonts w:ascii="宋体" w:hAnsi="宋体" w:eastAsia="宋体" w:cs="宋体"/>
          <w:color w:val="000"/>
          <w:sz w:val="28"/>
          <w:szCs w:val="28"/>
        </w:rPr>
        <w:t xml:space="preserve">21．县级以上人民政府要切实依法把人民防空建设纳入国民经济和社会发展计划，按照人民防空法律、法规开展人民防空工作。要努力加强人民防空执法队伍建设，严格执法、依法行政，维护《中华人民共和国人民防空法》的权威。</w:t>
      </w:r>
    </w:p>
    <w:p>
      <w:pPr>
        <w:ind w:left="0" w:right="0" w:firstLine="560"/>
        <w:spacing w:before="450" w:after="450" w:line="312" w:lineRule="auto"/>
      </w:pPr>
      <w:r>
        <w:rPr>
          <w:rFonts w:ascii="宋体" w:hAnsi="宋体" w:eastAsia="宋体" w:cs="宋体"/>
          <w:color w:val="000"/>
          <w:sz w:val="28"/>
          <w:szCs w:val="28"/>
        </w:rPr>
        <w:t xml:space="preserve">22．县级以上人民代表大会及其常务委员会应加强对政府贯彻落实人民防空法律、法规的监督检查力度；监察、司法等部门要积极支持人民防空执法工作，实现人民防空工作法治化。</w:t>
      </w:r>
    </w:p>
    <w:p>
      <w:pPr>
        <w:ind w:left="0" w:right="0" w:firstLine="560"/>
        <w:spacing w:before="450" w:after="450" w:line="312" w:lineRule="auto"/>
      </w:pPr>
      <w:r>
        <w:rPr>
          <w:rFonts w:ascii="宋体" w:hAnsi="宋体" w:eastAsia="宋体" w:cs="宋体"/>
          <w:color w:val="000"/>
          <w:sz w:val="28"/>
          <w:szCs w:val="28"/>
        </w:rPr>
        <w:t xml:space="preserve">六、积极创造人民防空工作的良好环境和条件</w:t>
      </w:r>
    </w:p>
    <w:p>
      <w:pPr>
        <w:ind w:left="0" w:right="0" w:firstLine="560"/>
        <w:spacing w:before="450" w:after="450" w:line="312" w:lineRule="auto"/>
      </w:pPr>
      <w:r>
        <w:rPr>
          <w:rFonts w:ascii="宋体" w:hAnsi="宋体" w:eastAsia="宋体" w:cs="宋体"/>
          <w:color w:val="000"/>
          <w:sz w:val="28"/>
          <w:szCs w:val="28"/>
        </w:rPr>
        <w:t xml:space="preserve">23．各级党委、政府和军事机关要把人民防空宣传教育纳入国防教育体系，统一部署，统筹安排；要把人民防空法律、法规的宣传教育，纳入社会普法教育规划；要认真研究新时期开展人民防空宣传教育的方式方法，采取多种形式和手段，不断增强全民的国防观念和人民防空意识；要重视和加强在校中小学生的人民防空知识教育。军队和地方的高、中等院校要增加人民防空知识的宣传教育。</w:t>
      </w:r>
    </w:p>
    <w:p>
      <w:pPr>
        <w:ind w:left="0" w:right="0" w:firstLine="560"/>
        <w:spacing w:before="450" w:after="450" w:line="312" w:lineRule="auto"/>
      </w:pPr>
      <w:r>
        <w:rPr>
          <w:rFonts w:ascii="宋体" w:hAnsi="宋体" w:eastAsia="宋体" w:cs="宋体"/>
          <w:color w:val="000"/>
          <w:sz w:val="28"/>
          <w:szCs w:val="28"/>
        </w:rPr>
        <w:t xml:space="preserve">24．加大财政对人民防空建设的投入力度。地方县以上各级人民政府，必须依法在同级财政预算中安排人民防空建设经费。国家对人民防空建设项目实施宏观调控，确保人民防空经费主要用于重要方向、重点项目的建设。各级人民政府对人民防空经费必须专款专用，不得挤占、截留和挪用。人民防空各项建设费用纳入人民防空经费预算管理。</w:t>
      </w:r>
    </w:p>
    <w:p>
      <w:pPr>
        <w:ind w:left="0" w:right="0" w:firstLine="560"/>
        <w:spacing w:before="450" w:after="450" w:line="312" w:lineRule="auto"/>
      </w:pPr>
      <w:r>
        <w:rPr>
          <w:rFonts w:ascii="宋体" w:hAnsi="宋体" w:eastAsia="宋体" w:cs="宋体"/>
          <w:color w:val="000"/>
          <w:sz w:val="28"/>
          <w:szCs w:val="28"/>
        </w:rPr>
        <w:t xml:space="preserve">25．国家对人民防空建设实行优惠政策。人民防空工程建设项目(包括配套设施及附属工程)属于国防工程和社会公益性建设项目，按照国家相关规定享受优惠政策。人民防空主管部门建设通信网、警报网以及发放警报信号所需的电(线)路、频率，广播电视、信息产业等部门要提供优先保障，并给以优惠。对人民防空部门平时安装、维护通信警报设施，组织人民防空演练等，有关部门要提供便利。人民防空战备设施用电，电力部门要给予优惠。</w:t>
      </w:r>
    </w:p>
    <w:p>
      <w:pPr>
        <w:ind w:left="0" w:right="0" w:firstLine="560"/>
        <w:spacing w:before="450" w:after="450" w:line="312" w:lineRule="auto"/>
      </w:pPr>
      <w:r>
        <w:rPr>
          <w:rFonts w:ascii="宋体" w:hAnsi="宋体" w:eastAsia="宋体" w:cs="宋体"/>
          <w:color w:val="000"/>
          <w:sz w:val="28"/>
          <w:szCs w:val="28"/>
        </w:rPr>
        <w:t xml:space="preserve">26．国家鼓励社会团体、企业、事业单位和个人投资开发利用人民防空设备设施，给予优惠政策；鼓励外商对我国人民防空工程投资建设、改造，并给予相应的税收优惠政策。</w:t>
      </w:r>
    </w:p>
    <w:p>
      <w:pPr>
        <w:ind w:left="0" w:right="0" w:firstLine="560"/>
        <w:spacing w:before="450" w:after="450" w:line="312" w:lineRule="auto"/>
      </w:pPr>
      <w:r>
        <w:rPr>
          <w:rFonts w:ascii="宋体" w:hAnsi="宋体" w:eastAsia="宋体" w:cs="宋体"/>
          <w:color w:val="000"/>
          <w:sz w:val="28"/>
          <w:szCs w:val="28"/>
        </w:rPr>
        <w:t xml:space="preserve">七、切实加强对人民防空工作的领导</w:t>
      </w:r>
    </w:p>
    <w:p>
      <w:pPr>
        <w:ind w:left="0" w:right="0" w:firstLine="560"/>
        <w:spacing w:before="450" w:after="450" w:line="312" w:lineRule="auto"/>
      </w:pPr>
      <w:r>
        <w:rPr>
          <w:rFonts w:ascii="宋体" w:hAnsi="宋体" w:eastAsia="宋体" w:cs="宋体"/>
          <w:color w:val="000"/>
          <w:sz w:val="28"/>
          <w:szCs w:val="28"/>
        </w:rPr>
        <w:t xml:space="preserve">27．人民防空工作实行政府和同级军事机关双重领导体制，并接受上级人民防空主管部门的领导。国家人民防空办公室设在总参谋部，是国家人民防空工作的主管部门，又是国家国防动员委员会的常设办事机构。要进一步加强地方各级人民政府人民防空办事机构建设，其领导班子成员的任免，必须征求同级军事机关和上级人民防空主管部门的意见，并由同级军、地党委共同任命。</w:t>
      </w:r>
    </w:p>
    <w:p>
      <w:pPr>
        <w:ind w:left="0" w:right="0" w:firstLine="560"/>
        <w:spacing w:before="450" w:after="450" w:line="312" w:lineRule="auto"/>
      </w:pPr>
      <w:r>
        <w:rPr>
          <w:rFonts w:ascii="宋体" w:hAnsi="宋体" w:eastAsia="宋体" w:cs="宋体"/>
          <w:color w:val="000"/>
          <w:sz w:val="28"/>
          <w:szCs w:val="28"/>
        </w:rPr>
        <w:t xml:space="preserve">28．各级党委、政府要把人民防空工作摆上议事日程，作为议军会的重要内容之一，及时研究解决人民防空建设遇到的重大问题。各级领导务必增强政治意识、国防意识、责任意识，认真履行职责。要把人民防空工作的成效，纳入政府任期目标，作为考核政府政绩的一个重要方面。</w:t>
      </w:r>
    </w:p>
    <w:p>
      <w:pPr>
        <w:ind w:left="0" w:right="0" w:firstLine="560"/>
        <w:spacing w:before="450" w:after="450" w:line="312" w:lineRule="auto"/>
      </w:pPr>
      <w:r>
        <w:rPr>
          <w:rFonts w:ascii="宋体" w:hAnsi="宋体" w:eastAsia="宋体" w:cs="宋体"/>
          <w:color w:val="000"/>
          <w:sz w:val="28"/>
          <w:szCs w:val="28"/>
        </w:rPr>
        <w:t xml:space="preserve">29．各级军事机关对搞好人民防空工作负有重要责任。要把人民防空建设作为贯彻落实新时期军事战略方针的一项重要内容抓紧抓好；要加强与地方政府的沟通和协调，积极主动配合地方政府搞好人民防空工作。要进一步加强大军区和省军区四戍区、警备区、人民防空办事机构建设，落实编制，充实力量。</w:t>
      </w:r>
    </w:p>
    <w:p>
      <w:pPr>
        <w:ind w:left="0" w:right="0" w:firstLine="560"/>
        <w:spacing w:before="450" w:after="450" w:line="312" w:lineRule="auto"/>
      </w:pPr>
      <w:r>
        <w:rPr>
          <w:rFonts w:ascii="宋体" w:hAnsi="宋体" w:eastAsia="宋体" w:cs="宋体"/>
          <w:color w:val="000"/>
          <w:sz w:val="28"/>
          <w:szCs w:val="28"/>
        </w:rPr>
        <w:t xml:space="preserve">30．地方县以上各级人民防空部门是本级政府人民防空工作主管部门。其他有关部门要积极配合和支持人民防空部门的工作。</w:t>
      </w:r>
    </w:p>
    <w:p>
      <w:pPr>
        <w:ind w:left="0" w:right="0" w:firstLine="560"/>
        <w:spacing w:before="450" w:after="450" w:line="312" w:lineRule="auto"/>
      </w:pPr>
      <w:r>
        <w:rPr>
          <w:rFonts w:ascii="宋体" w:hAnsi="宋体" w:eastAsia="宋体" w:cs="宋体"/>
          <w:color w:val="000"/>
          <w:sz w:val="28"/>
          <w:szCs w:val="28"/>
        </w:rPr>
        <w:t xml:space="preserve">31、各级人民防空部门要按照“准军事化”的要求、努力加强人民防空干部职工队伍的思想建设、组织建设、业务建设和作风纪律建设，切实履行职责，充分发挥职能作用，做到政治坚定、业务精湛、纪律严明、作风过硬、廉政高效。</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第五篇：区人民防空办公室201x工作总结和201x年工作要点</w:t>
      </w:r>
    </w:p>
    <w:p>
      <w:pPr>
        <w:ind w:left="0" w:right="0" w:firstLine="560"/>
        <w:spacing w:before="450" w:after="450" w:line="312" w:lineRule="auto"/>
      </w:pPr>
      <w:r>
        <w:rPr>
          <w:rFonts w:ascii="宋体" w:hAnsi="宋体" w:eastAsia="宋体" w:cs="宋体"/>
          <w:color w:val="000"/>
          <w:sz w:val="28"/>
          <w:szCs w:val="28"/>
        </w:rPr>
        <w:t xml:space="preserve">区人民防空办公室201x工作总结和201x年工作要点</w:t>
      </w:r>
    </w:p>
    <w:p>
      <w:pPr>
        <w:ind w:left="0" w:right="0" w:firstLine="560"/>
        <w:spacing w:before="450" w:after="450" w:line="312" w:lineRule="auto"/>
      </w:pPr>
      <w:r>
        <w:rPr>
          <w:rFonts w:ascii="宋体" w:hAnsi="宋体" w:eastAsia="宋体" w:cs="宋体"/>
          <w:color w:val="000"/>
          <w:sz w:val="28"/>
          <w:szCs w:val="28"/>
        </w:rPr>
        <w:t xml:space="preserve">201x年，人防办以提高人防“战时防空，平时服务，应急支援”的综合保障能力为重点，着眼于与经济建设融合发展，与城市建设协调发展，与公共安全、防灾应急管理配套发展，开拓创新，真抓实干，圆满完成了各项目标任务。</w:t>
      </w:r>
    </w:p>
    <w:p>
      <w:pPr>
        <w:ind w:left="0" w:right="0" w:firstLine="560"/>
        <w:spacing w:before="450" w:after="450" w:line="312" w:lineRule="auto"/>
      </w:pPr>
      <w:r>
        <w:rPr>
          <w:rFonts w:ascii="宋体" w:hAnsi="宋体" w:eastAsia="宋体" w:cs="宋体"/>
          <w:color w:val="000"/>
          <w:sz w:val="28"/>
          <w:szCs w:val="28"/>
        </w:rPr>
        <w:t xml:space="preserve">一、科学编制人防专项规划及方案</w:t>
      </w:r>
    </w:p>
    <w:p>
      <w:pPr>
        <w:ind w:left="0" w:right="0" w:firstLine="560"/>
        <w:spacing w:before="450" w:after="450" w:line="312" w:lineRule="auto"/>
      </w:pPr>
      <w:r>
        <w:rPr>
          <w:rFonts w:ascii="宋体" w:hAnsi="宋体" w:eastAsia="宋体" w:cs="宋体"/>
          <w:color w:val="000"/>
          <w:sz w:val="28"/>
          <w:szCs w:val="28"/>
        </w:rPr>
        <w:t xml:space="preserve">（一）启动人防工程规划编制修订工作</w:t>
      </w:r>
    </w:p>
    <w:p>
      <w:pPr>
        <w:ind w:left="0" w:right="0" w:firstLine="560"/>
        <w:spacing w:before="450" w:after="450" w:line="312" w:lineRule="auto"/>
      </w:pPr>
      <w:r>
        <w:rPr>
          <w:rFonts w:ascii="宋体" w:hAnsi="宋体" w:eastAsia="宋体" w:cs="宋体"/>
          <w:color w:val="000"/>
          <w:sz w:val="28"/>
          <w:szCs w:val="28"/>
        </w:rPr>
        <w:t xml:space="preserve">积极推进人民防空从规划层面深度融入城市建设，积极研究将地下空间集约利用和互联互通要求列入土地出让条件；</w:t>
      </w:r>
    </w:p>
    <w:p>
      <w:pPr>
        <w:ind w:left="0" w:right="0" w:firstLine="560"/>
        <w:spacing w:before="450" w:after="450" w:line="312" w:lineRule="auto"/>
      </w:pPr>
      <w:r>
        <w:rPr>
          <w:rFonts w:ascii="宋体" w:hAnsi="宋体" w:eastAsia="宋体" w:cs="宋体"/>
          <w:color w:val="000"/>
          <w:sz w:val="28"/>
          <w:szCs w:val="28"/>
        </w:rPr>
        <w:t xml:space="preserve">启动《郫都区人防专项规划》设计工作，结合城市开发重点区域，合理调整全区人防工程规划布点，为城市建成区配套公共人防工程。</w:t>
      </w:r>
    </w:p>
    <w:p>
      <w:pPr>
        <w:ind w:left="0" w:right="0" w:firstLine="560"/>
        <w:spacing w:before="450" w:after="450" w:line="312" w:lineRule="auto"/>
      </w:pPr>
      <w:r>
        <w:rPr>
          <w:rFonts w:ascii="宋体" w:hAnsi="宋体" w:eastAsia="宋体" w:cs="宋体"/>
          <w:color w:val="000"/>
          <w:sz w:val="28"/>
          <w:szCs w:val="28"/>
        </w:rPr>
        <w:t xml:space="preserve">（二）修订完善人防方案计划</w:t>
      </w:r>
    </w:p>
    <w:p>
      <w:pPr>
        <w:ind w:left="0" w:right="0" w:firstLine="560"/>
        <w:spacing w:before="450" w:after="450" w:line="312" w:lineRule="auto"/>
      </w:pPr>
      <w:r>
        <w:rPr>
          <w:rFonts w:ascii="宋体" w:hAnsi="宋体" w:eastAsia="宋体" w:cs="宋体"/>
          <w:color w:val="000"/>
          <w:sz w:val="28"/>
          <w:szCs w:val="28"/>
        </w:rPr>
        <w:t xml:space="preserve">一是完成辖区内一、二级重要经济目标的防护方案拟制，做好对相应重要经济目标单位的指导和督促，推进全区重要经济目标防护规范化、标准化建设。</w:t>
      </w:r>
    </w:p>
    <w:p>
      <w:pPr>
        <w:ind w:left="0" w:right="0" w:firstLine="560"/>
        <w:spacing w:before="450" w:after="450" w:line="312" w:lineRule="auto"/>
      </w:pPr>
      <w:r>
        <w:rPr>
          <w:rFonts w:ascii="宋体" w:hAnsi="宋体" w:eastAsia="宋体" w:cs="宋体"/>
          <w:color w:val="000"/>
          <w:sz w:val="28"/>
          <w:szCs w:val="28"/>
        </w:rPr>
        <w:t xml:space="preserve">二是结合现代田园城市建设和美丽乡村塑造行动，按照“四通六能”标准及人防疏散基地建设要求，根据城市建设的新变化新发展，完成全区部分街道（镇）的人口疏散基地点位调整，及相关的疏散接收方案修订完善工作，完成一处本级人口疏散基地建设。</w:t>
      </w:r>
    </w:p>
    <w:p>
      <w:pPr>
        <w:ind w:left="0" w:right="0" w:firstLine="560"/>
        <w:spacing w:before="450" w:after="450" w:line="312" w:lineRule="auto"/>
      </w:pPr>
      <w:r>
        <w:rPr>
          <w:rFonts w:ascii="宋体" w:hAnsi="宋体" w:eastAsia="宋体" w:cs="宋体"/>
          <w:color w:val="000"/>
          <w:sz w:val="28"/>
          <w:szCs w:val="28"/>
        </w:rPr>
        <w:t xml:space="preserve">二、突出工作重点，进一步完善人防指挥体系</w:t>
      </w:r>
    </w:p>
    <w:p>
      <w:pPr>
        <w:ind w:left="0" w:right="0" w:firstLine="560"/>
        <w:spacing w:before="450" w:after="450" w:line="312" w:lineRule="auto"/>
      </w:pPr>
      <w:r>
        <w:rPr>
          <w:rFonts w:ascii="宋体" w:hAnsi="宋体" w:eastAsia="宋体" w:cs="宋体"/>
          <w:color w:val="000"/>
          <w:sz w:val="28"/>
          <w:szCs w:val="28"/>
        </w:rPr>
        <w:t xml:space="preserve">（一）持续推进人防预警体系建设</w:t>
      </w:r>
    </w:p>
    <w:p>
      <w:pPr>
        <w:ind w:left="0" w:right="0" w:firstLine="560"/>
        <w:spacing w:before="450" w:after="450" w:line="312" w:lineRule="auto"/>
      </w:pPr>
      <w:r>
        <w:rPr>
          <w:rFonts w:ascii="宋体" w:hAnsi="宋体" w:eastAsia="宋体" w:cs="宋体"/>
          <w:color w:val="000"/>
          <w:sz w:val="28"/>
          <w:szCs w:val="28"/>
        </w:rPr>
        <w:t xml:space="preserve">在优化完善全区警报布点的基础上，加大灾害易发地和旅游景点等重要场所的警报建设力度。开展全区人防警报器的维护管理工作，确保警报设备设施完好无损，同时完成新建警报器1台。高标准完成“9.18”警报试鸣任务，确保演习中鸣响率、准确率达到100%。</w:t>
      </w:r>
    </w:p>
    <w:p>
      <w:pPr>
        <w:ind w:left="0" w:right="0" w:firstLine="560"/>
        <w:spacing w:before="450" w:after="450" w:line="312" w:lineRule="auto"/>
      </w:pPr>
      <w:r>
        <w:rPr>
          <w:rFonts w:ascii="宋体" w:hAnsi="宋体" w:eastAsia="宋体" w:cs="宋体"/>
          <w:color w:val="000"/>
          <w:sz w:val="28"/>
          <w:szCs w:val="28"/>
        </w:rPr>
        <w:t xml:space="preserve">（二）加快推进指挥信息化建设</w:t>
      </w:r>
    </w:p>
    <w:p>
      <w:pPr>
        <w:ind w:left="0" w:right="0" w:firstLine="560"/>
        <w:spacing w:before="450" w:after="450" w:line="312" w:lineRule="auto"/>
      </w:pPr>
      <w:r>
        <w:rPr>
          <w:rFonts w:ascii="宋体" w:hAnsi="宋体" w:eastAsia="宋体" w:cs="宋体"/>
          <w:color w:val="000"/>
          <w:sz w:val="28"/>
          <w:szCs w:val="28"/>
        </w:rPr>
        <w:t xml:space="preserve">切实加强人防机动指挥系统通信信息保障实际应用操作训练和日常维护保养、管理工作。在每月不低于四次通信信息保障实际应用操作训练的基础上，坚持每周五与市人防指挥通信系统互联互通，积极参加省、市、区三级指挥作业、协同配合的演练活动，确保通信装备拉的出，联的通，进一步提高我区人防应急指挥通信保障能力，做到“战时防空，平时服务，急时应急”。</w:t>
      </w:r>
    </w:p>
    <w:p>
      <w:pPr>
        <w:ind w:left="0" w:right="0" w:firstLine="560"/>
        <w:spacing w:before="450" w:after="450" w:line="312" w:lineRule="auto"/>
      </w:pPr>
      <w:r>
        <w:rPr>
          <w:rFonts w:ascii="宋体" w:hAnsi="宋体" w:eastAsia="宋体" w:cs="宋体"/>
          <w:color w:val="000"/>
          <w:sz w:val="28"/>
          <w:szCs w:val="28"/>
        </w:rPr>
        <w:t xml:space="preserve">（三）加强人防专业队伍建设</w:t>
      </w:r>
    </w:p>
    <w:p>
      <w:pPr>
        <w:ind w:left="0" w:right="0" w:firstLine="560"/>
        <w:spacing w:before="450" w:after="450" w:line="312" w:lineRule="auto"/>
      </w:pPr>
      <w:r>
        <w:rPr>
          <w:rFonts w:ascii="宋体" w:hAnsi="宋体" w:eastAsia="宋体" w:cs="宋体"/>
          <w:color w:val="000"/>
          <w:sz w:val="28"/>
          <w:szCs w:val="28"/>
        </w:rPr>
        <w:t xml:space="preserve">按照“平战结合、专业对口”原则，开展专业队伍规范化整组工作。组建成立了400人的人防专业队伍，并对60名骨干队员开展了针对性的训练。</w:t>
      </w:r>
    </w:p>
    <w:p>
      <w:pPr>
        <w:ind w:left="0" w:right="0" w:firstLine="560"/>
        <w:spacing w:before="450" w:after="450" w:line="312" w:lineRule="auto"/>
      </w:pPr>
      <w:r>
        <w:rPr>
          <w:rFonts w:ascii="宋体" w:hAnsi="宋体" w:eastAsia="宋体" w:cs="宋体"/>
          <w:color w:val="000"/>
          <w:sz w:val="28"/>
          <w:szCs w:val="28"/>
        </w:rPr>
        <w:t xml:space="preserve">（四）完成人防指挥所建设</w:t>
      </w:r>
    </w:p>
    <w:p>
      <w:pPr>
        <w:ind w:left="0" w:right="0" w:firstLine="560"/>
        <w:spacing w:before="450" w:after="450" w:line="312" w:lineRule="auto"/>
      </w:pPr>
      <w:r>
        <w:rPr>
          <w:rFonts w:ascii="宋体" w:hAnsi="宋体" w:eastAsia="宋体" w:cs="宋体"/>
          <w:color w:val="000"/>
          <w:sz w:val="28"/>
          <w:szCs w:val="28"/>
        </w:rPr>
        <w:t xml:space="preserve">落实省政府办公厅“六个一”建设要求，建立完善战备值班制度，实现基本指挥所建成投入使用。目前，基本指挥所正在进行信息化系统建设，计划12月中旬完工。</w:t>
      </w:r>
    </w:p>
    <w:p>
      <w:pPr>
        <w:ind w:left="0" w:right="0" w:firstLine="560"/>
        <w:spacing w:before="450" w:after="450" w:line="312" w:lineRule="auto"/>
      </w:pPr>
      <w:r>
        <w:rPr>
          <w:rFonts w:ascii="宋体" w:hAnsi="宋体" w:eastAsia="宋体" w:cs="宋体"/>
          <w:color w:val="000"/>
          <w:sz w:val="28"/>
          <w:szCs w:val="28"/>
        </w:rPr>
        <w:t xml:space="preserve">三、加强人防工程建设和管理，提高全区综合防护能力</w:t>
      </w:r>
    </w:p>
    <w:p>
      <w:pPr>
        <w:ind w:left="0" w:right="0" w:firstLine="560"/>
        <w:spacing w:before="450" w:after="450" w:line="312" w:lineRule="auto"/>
      </w:pPr>
      <w:r>
        <w:rPr>
          <w:rFonts w:ascii="宋体" w:hAnsi="宋体" w:eastAsia="宋体" w:cs="宋体"/>
          <w:color w:val="000"/>
          <w:sz w:val="28"/>
          <w:szCs w:val="28"/>
        </w:rPr>
        <w:t xml:space="preserve">（一）优化人防工程行政审查审批流程</w:t>
      </w:r>
    </w:p>
    <w:p>
      <w:pPr>
        <w:ind w:left="0" w:right="0" w:firstLine="560"/>
        <w:spacing w:before="450" w:after="450" w:line="312" w:lineRule="auto"/>
      </w:pPr>
      <w:r>
        <w:rPr>
          <w:rFonts w:ascii="宋体" w:hAnsi="宋体" w:eastAsia="宋体" w:cs="宋体"/>
          <w:color w:val="000"/>
          <w:sz w:val="28"/>
          <w:szCs w:val="28"/>
        </w:rPr>
        <w:t xml:space="preserve">结合行政效能提升行动，对人防工程报建、项目审核、综合验收、竣工备案等环节及人防工程审批事项进行梳理，减少中间环节，节省办事时间，不断提高业务科室工作人员审批验收办事效率，切实提高服务效能。全年人防工程建设审批办结率达100%，收取人防易地建设费1327.75万元，人防工程新报建面积达16万平方米。</w:t>
      </w:r>
    </w:p>
    <w:p>
      <w:pPr>
        <w:ind w:left="0" w:right="0" w:firstLine="560"/>
        <w:spacing w:before="450" w:after="450" w:line="312" w:lineRule="auto"/>
      </w:pPr>
      <w:r>
        <w:rPr>
          <w:rFonts w:ascii="宋体" w:hAnsi="宋体" w:eastAsia="宋体" w:cs="宋体"/>
          <w:color w:val="000"/>
          <w:sz w:val="28"/>
          <w:szCs w:val="28"/>
        </w:rPr>
        <w:t xml:space="preserve">（二）大力加强人防工程建设和工程质量监督</w:t>
      </w:r>
    </w:p>
    <w:p>
      <w:pPr>
        <w:ind w:left="0" w:right="0" w:firstLine="560"/>
        <w:spacing w:before="450" w:after="450" w:line="312" w:lineRule="auto"/>
      </w:pPr>
      <w:r>
        <w:rPr>
          <w:rFonts w:ascii="宋体" w:hAnsi="宋体" w:eastAsia="宋体" w:cs="宋体"/>
          <w:color w:val="000"/>
          <w:sz w:val="28"/>
          <w:szCs w:val="28"/>
        </w:rPr>
        <w:t xml:space="preserve">一是坚持“以建为主、应建必建”原则，加强人防工程建设，全年新增防空防灾工程9.3万平方米。</w:t>
      </w:r>
    </w:p>
    <w:p>
      <w:pPr>
        <w:ind w:left="0" w:right="0" w:firstLine="560"/>
        <w:spacing w:before="450" w:after="450" w:line="312" w:lineRule="auto"/>
      </w:pPr>
      <w:r>
        <w:rPr>
          <w:rFonts w:ascii="宋体" w:hAnsi="宋体" w:eastAsia="宋体" w:cs="宋体"/>
          <w:color w:val="000"/>
          <w:sz w:val="28"/>
          <w:szCs w:val="28"/>
        </w:rPr>
        <w:t xml:space="preserve">二是结合标准化工地创建活动，加强工程质量监督。健全完善人防工程工程质量监督管理体系，细化质量监管程序，规范建设管理行为。切实履行人防工程质量监督责任，做好辖区内新建人防工程技术交底、隐蔽工程检查，配合市人防办做好辖区内地铁人防工程的隐蔽检查等质量监督工作。</w:t>
      </w:r>
    </w:p>
    <w:p>
      <w:pPr>
        <w:ind w:left="0" w:right="0" w:firstLine="560"/>
        <w:spacing w:before="450" w:after="450" w:line="312" w:lineRule="auto"/>
      </w:pPr>
      <w:r>
        <w:rPr>
          <w:rFonts w:ascii="宋体" w:hAnsi="宋体" w:eastAsia="宋体" w:cs="宋体"/>
          <w:color w:val="000"/>
          <w:sz w:val="28"/>
          <w:szCs w:val="28"/>
        </w:rPr>
        <w:t xml:space="preserve">（三）切实加强工程维护管理和安全生产工作</w:t>
      </w:r>
    </w:p>
    <w:p>
      <w:pPr>
        <w:ind w:left="0" w:right="0" w:firstLine="560"/>
        <w:spacing w:before="450" w:after="450" w:line="312" w:lineRule="auto"/>
      </w:pPr>
      <w:r>
        <w:rPr>
          <w:rFonts w:ascii="宋体" w:hAnsi="宋体" w:eastAsia="宋体" w:cs="宋体"/>
          <w:color w:val="000"/>
          <w:sz w:val="28"/>
          <w:szCs w:val="28"/>
        </w:rPr>
        <w:t xml:space="preserve">建立健全人防工程管理维护和安全生产责任制。落实维护管理责任，安排专人管理人防工程档案和数字化信息管理系统，做到工程数据信息（含平站转换数据）和使用情况清楚，标识标牌规范。在全区开展人防工程维护管理及防火、防汛安全管理的检查、监督、培训工作，进一步加强日常检查，督促使用单位、产权单位落实工作责任，对重大事故隐患及时整改，与人防工程使用单位签订《人防工程维护管理责任书》和《安全生产责任书》，把责任落实到岗位和具体人，确保人防工程状态良好、安全无事故。</w:t>
      </w:r>
    </w:p>
    <w:p>
      <w:pPr>
        <w:ind w:left="0" w:right="0" w:firstLine="560"/>
        <w:spacing w:before="450" w:after="450" w:line="312" w:lineRule="auto"/>
      </w:pPr>
      <w:r>
        <w:rPr>
          <w:rFonts w:ascii="宋体" w:hAnsi="宋体" w:eastAsia="宋体" w:cs="宋体"/>
          <w:color w:val="000"/>
          <w:sz w:val="28"/>
          <w:szCs w:val="28"/>
        </w:rPr>
        <w:t xml:space="preserve">四、提高人防宣传教育效果，推进人防法制建设</w:t>
      </w:r>
    </w:p>
    <w:p>
      <w:pPr>
        <w:ind w:left="0" w:right="0" w:firstLine="560"/>
        <w:spacing w:before="450" w:after="450" w:line="312" w:lineRule="auto"/>
      </w:pPr>
      <w:r>
        <w:rPr>
          <w:rFonts w:ascii="宋体" w:hAnsi="宋体" w:eastAsia="宋体" w:cs="宋体"/>
          <w:color w:val="000"/>
          <w:sz w:val="28"/>
          <w:szCs w:val="28"/>
        </w:rPr>
        <w:t xml:space="preserve">（一）结合时机抓好人防宣传教育</w:t>
      </w:r>
    </w:p>
    <w:p>
      <w:pPr>
        <w:ind w:left="0" w:right="0" w:firstLine="560"/>
        <w:spacing w:before="450" w:after="450" w:line="312" w:lineRule="auto"/>
      </w:pPr>
      <w:r>
        <w:rPr>
          <w:rFonts w:ascii="宋体" w:hAnsi="宋体" w:eastAsia="宋体" w:cs="宋体"/>
          <w:color w:val="000"/>
          <w:sz w:val="28"/>
          <w:szCs w:val="28"/>
        </w:rPr>
        <w:t xml:space="preserve">利用“3.1国际民防日”、“5.12防灾减灾日”、“9.18国防教育日”等重要时间节点，采取开设专题讲座、设立咨询台、散发宣传单、发送宣传资料、配送人防应急包等方式，多形式多手段开展人防宣传教育进社区、学校、党校、机关、街道、乡镇、企业工作，切实强化全社会人防观念和民防意识。进一步巩固好初级中学人防教育传统阵地，年内完成初中学生人防知识教育4730人；</w:t>
      </w:r>
    </w:p>
    <w:p>
      <w:pPr>
        <w:ind w:left="0" w:right="0" w:firstLine="560"/>
        <w:spacing w:before="450" w:after="450" w:line="312" w:lineRule="auto"/>
      </w:pPr>
      <w:r>
        <w:rPr>
          <w:rFonts w:ascii="宋体" w:hAnsi="宋体" w:eastAsia="宋体" w:cs="宋体"/>
          <w:color w:val="000"/>
          <w:sz w:val="28"/>
          <w:szCs w:val="28"/>
        </w:rPr>
        <w:t xml:space="preserve">继续开展为社区免费发放人防应急包工作，全年完成组织采购和发放应急包1000个，结合应急包发放，指导社区居民开展好人防防护知识技能培训。完成宣传稿件组稿6篇，采用3篇。</w:t>
      </w:r>
    </w:p>
    <w:p>
      <w:pPr>
        <w:ind w:left="0" w:right="0" w:firstLine="560"/>
        <w:spacing w:before="450" w:after="450" w:line="312" w:lineRule="auto"/>
      </w:pPr>
      <w:r>
        <w:rPr>
          <w:rFonts w:ascii="宋体" w:hAnsi="宋体" w:eastAsia="宋体" w:cs="宋体"/>
          <w:color w:val="000"/>
          <w:sz w:val="28"/>
          <w:szCs w:val="28"/>
        </w:rPr>
        <w:t xml:space="preserve">（二）深入开展学法用法活动</w:t>
      </w:r>
    </w:p>
    <w:p>
      <w:pPr>
        <w:ind w:left="0" w:right="0" w:firstLine="560"/>
        <w:spacing w:before="450" w:after="450" w:line="312" w:lineRule="auto"/>
      </w:pPr>
      <w:r>
        <w:rPr>
          <w:rFonts w:ascii="宋体" w:hAnsi="宋体" w:eastAsia="宋体" w:cs="宋体"/>
          <w:color w:val="000"/>
          <w:sz w:val="28"/>
          <w:szCs w:val="28"/>
        </w:rPr>
        <w:t xml:space="preserve">积极开展学法、专家讲法活动，进一步强化人防干部职工的法制思维，提高运用法律法规解决问题、推动发展的能力。推进行政执法规范化建设，严格落实执法人员上岗资格审查制度，做好规范性文件的解读工作。</w:t>
      </w:r>
    </w:p>
    <w:p>
      <w:pPr>
        <w:ind w:left="0" w:right="0" w:firstLine="560"/>
        <w:spacing w:before="450" w:after="450" w:line="312" w:lineRule="auto"/>
      </w:pPr>
      <w:r>
        <w:rPr>
          <w:rFonts w:ascii="宋体" w:hAnsi="宋体" w:eastAsia="宋体" w:cs="宋体"/>
          <w:color w:val="000"/>
          <w:sz w:val="28"/>
          <w:szCs w:val="28"/>
        </w:rPr>
        <w:t xml:space="preserve">五、强化自身建设，不断提高履职能力</w:t>
      </w:r>
    </w:p>
    <w:p>
      <w:pPr>
        <w:ind w:left="0" w:right="0" w:firstLine="560"/>
        <w:spacing w:before="450" w:after="450" w:line="312" w:lineRule="auto"/>
      </w:pPr>
      <w:r>
        <w:rPr>
          <w:rFonts w:ascii="宋体" w:hAnsi="宋体" w:eastAsia="宋体" w:cs="宋体"/>
          <w:color w:val="000"/>
          <w:sz w:val="28"/>
          <w:szCs w:val="28"/>
        </w:rPr>
        <w:t xml:space="preserve">按照“准军事化”建设标准，抓好人防队伍建设，做到忠诚担当干净。严格落实党风廉政建设责任制，强化主体责任落实，健全廉政风险防控机制，完善内部管理制度建设，做到按制度办事、靠制度管人，不断提高党风廉政建设整体水平。加强职工的作风建设，教育引导干部职工进一步强化自信、主动作为、爱岗敬业，努力形成风清气正、干事创业的良好工作氛围。</w:t>
      </w:r>
    </w:p>
    <w:p>
      <w:pPr>
        <w:ind w:left="0" w:right="0" w:firstLine="560"/>
        <w:spacing w:before="450" w:after="450" w:line="312" w:lineRule="auto"/>
      </w:pPr>
      <w:r>
        <w:rPr>
          <w:rFonts w:ascii="宋体" w:hAnsi="宋体" w:eastAsia="宋体" w:cs="宋体"/>
          <w:color w:val="000"/>
          <w:sz w:val="28"/>
          <w:szCs w:val="28"/>
        </w:rPr>
        <w:t xml:space="preserve">201x年工作要点</w:t>
      </w:r>
    </w:p>
    <w:p>
      <w:pPr>
        <w:ind w:left="0" w:right="0" w:firstLine="560"/>
        <w:spacing w:before="450" w:after="450" w:line="312" w:lineRule="auto"/>
      </w:pPr>
      <w:r>
        <w:rPr>
          <w:rFonts w:ascii="宋体" w:hAnsi="宋体" w:eastAsia="宋体" w:cs="宋体"/>
          <w:color w:val="000"/>
          <w:sz w:val="28"/>
          <w:szCs w:val="28"/>
        </w:rPr>
        <w:t xml:space="preserve">一、加强人防工程建设，提高郫都区综合防护能力</w:t>
      </w:r>
    </w:p>
    <w:p>
      <w:pPr>
        <w:ind w:left="0" w:right="0" w:firstLine="560"/>
        <w:spacing w:before="450" w:after="450" w:line="312" w:lineRule="auto"/>
      </w:pPr>
      <w:r>
        <w:rPr>
          <w:rFonts w:ascii="宋体" w:hAnsi="宋体" w:eastAsia="宋体" w:cs="宋体"/>
          <w:color w:val="000"/>
          <w:sz w:val="28"/>
          <w:szCs w:val="28"/>
        </w:rPr>
        <w:t xml:space="preserve">结合成都国家中心城市建设目标，圆满完成人防工程对外开放的民生目标，新建防空防灾工程5万平方米以上；</w:t>
      </w:r>
    </w:p>
    <w:p>
      <w:pPr>
        <w:ind w:left="0" w:right="0" w:firstLine="560"/>
        <w:spacing w:before="450" w:after="450" w:line="312" w:lineRule="auto"/>
      </w:pPr>
      <w:r>
        <w:rPr>
          <w:rFonts w:ascii="宋体" w:hAnsi="宋体" w:eastAsia="宋体" w:cs="宋体"/>
          <w:color w:val="000"/>
          <w:sz w:val="28"/>
          <w:szCs w:val="28"/>
        </w:rPr>
        <w:t xml:space="preserve">同时积极协调，争取犀浦镇32000平方米的规模化公共人防工程项目启动建设；</w:t>
      </w:r>
    </w:p>
    <w:p>
      <w:pPr>
        <w:ind w:left="0" w:right="0" w:firstLine="560"/>
        <w:spacing w:before="450" w:after="450" w:line="312" w:lineRule="auto"/>
      </w:pPr>
      <w:r>
        <w:rPr>
          <w:rFonts w:ascii="宋体" w:hAnsi="宋体" w:eastAsia="宋体" w:cs="宋体"/>
          <w:color w:val="000"/>
          <w:sz w:val="28"/>
          <w:szCs w:val="28"/>
        </w:rPr>
        <w:t xml:space="preserve">完成《郫都区人防专项规划》设计工作。</w:t>
      </w:r>
    </w:p>
    <w:p>
      <w:pPr>
        <w:ind w:left="0" w:right="0" w:firstLine="560"/>
        <w:spacing w:before="450" w:after="450" w:line="312" w:lineRule="auto"/>
      </w:pPr>
      <w:r>
        <w:rPr>
          <w:rFonts w:ascii="宋体" w:hAnsi="宋体" w:eastAsia="宋体" w:cs="宋体"/>
          <w:color w:val="000"/>
          <w:sz w:val="28"/>
          <w:szCs w:val="28"/>
        </w:rPr>
        <w:t xml:space="preserve">二、切实加强防空防灾“两防一体”的应急体系建设</w:t>
      </w:r>
    </w:p>
    <w:p>
      <w:pPr>
        <w:ind w:left="0" w:right="0" w:firstLine="560"/>
        <w:spacing w:before="450" w:after="450" w:line="312" w:lineRule="auto"/>
      </w:pPr>
      <w:r>
        <w:rPr>
          <w:rFonts w:ascii="宋体" w:hAnsi="宋体" w:eastAsia="宋体" w:cs="宋体"/>
          <w:color w:val="000"/>
          <w:sz w:val="28"/>
          <w:szCs w:val="28"/>
        </w:rPr>
        <w:t xml:space="preserve">（一）在完善郫都区人防地下基本指挥所相关的配套设备设施，实现指挥所与人防机动指挥系统、地面指挥中心和省市人防指挥系统的联网并行，使郫都区人防指挥平台切实适应全区防空防灾、应急救援、保障社会安全稳定需要同时，积极协调省、市人防办以及县级相关部门，做好“六个一”项目的验收收尾工作。</w:t>
      </w:r>
    </w:p>
    <w:p>
      <w:pPr>
        <w:ind w:left="0" w:right="0" w:firstLine="560"/>
        <w:spacing w:before="450" w:after="450" w:line="312" w:lineRule="auto"/>
      </w:pPr>
      <w:r>
        <w:rPr>
          <w:rFonts w:ascii="宋体" w:hAnsi="宋体" w:eastAsia="宋体" w:cs="宋体"/>
          <w:color w:val="000"/>
          <w:sz w:val="28"/>
          <w:szCs w:val="28"/>
        </w:rPr>
        <w:t xml:space="preserve">（二）切实加强人防地面指挥中心、地下基本指挥所、机动指挥平台系统的操作训练和维护管理，适时组织一次与省市人防指挥系统连通的“实战”联合演习。</w:t>
      </w:r>
    </w:p>
    <w:p>
      <w:pPr>
        <w:ind w:left="0" w:right="0" w:firstLine="560"/>
        <w:spacing w:before="450" w:after="450" w:line="312" w:lineRule="auto"/>
      </w:pPr>
      <w:r>
        <w:rPr>
          <w:rFonts w:ascii="宋体" w:hAnsi="宋体" w:eastAsia="宋体" w:cs="宋体"/>
          <w:color w:val="000"/>
          <w:sz w:val="28"/>
          <w:szCs w:val="28"/>
        </w:rPr>
        <w:t xml:space="preserve">（三）进一步抓好警报设备设施维护管理，确保警报器常年备用；</w:t>
      </w:r>
    </w:p>
    <w:p>
      <w:pPr>
        <w:ind w:left="0" w:right="0" w:firstLine="560"/>
        <w:spacing w:before="450" w:after="450" w:line="312" w:lineRule="auto"/>
      </w:pPr>
      <w:r>
        <w:rPr>
          <w:rFonts w:ascii="宋体" w:hAnsi="宋体" w:eastAsia="宋体" w:cs="宋体"/>
          <w:color w:val="000"/>
          <w:sz w:val="28"/>
          <w:szCs w:val="28"/>
        </w:rPr>
        <w:t xml:space="preserve">圆满完成警报试鸣演习任务；</w:t>
      </w:r>
    </w:p>
    <w:p>
      <w:pPr>
        <w:ind w:left="0" w:right="0" w:firstLine="560"/>
        <w:spacing w:before="450" w:after="450" w:line="312" w:lineRule="auto"/>
      </w:pPr>
      <w:r>
        <w:rPr>
          <w:rFonts w:ascii="宋体" w:hAnsi="宋体" w:eastAsia="宋体" w:cs="宋体"/>
          <w:color w:val="000"/>
          <w:sz w:val="28"/>
          <w:szCs w:val="28"/>
        </w:rPr>
        <w:t xml:space="preserve">新增电声警报器1台。</w:t>
      </w:r>
    </w:p>
    <w:p>
      <w:pPr>
        <w:ind w:left="0" w:right="0" w:firstLine="560"/>
        <w:spacing w:before="450" w:after="450" w:line="312" w:lineRule="auto"/>
      </w:pPr>
      <w:r>
        <w:rPr>
          <w:rFonts w:ascii="宋体" w:hAnsi="宋体" w:eastAsia="宋体" w:cs="宋体"/>
          <w:color w:val="000"/>
          <w:sz w:val="28"/>
          <w:szCs w:val="28"/>
        </w:rPr>
        <w:t xml:space="preserve">（四）按照“平战结合、专业对口、分类建设”原则，开展认真扎实的专业队伍规范化整组、训练工作。</w:t>
      </w:r>
    </w:p>
    <w:p>
      <w:pPr>
        <w:ind w:left="0" w:right="0" w:firstLine="560"/>
        <w:spacing w:before="450" w:after="450" w:line="312" w:lineRule="auto"/>
      </w:pPr>
      <w:r>
        <w:rPr>
          <w:rFonts w:ascii="宋体" w:hAnsi="宋体" w:eastAsia="宋体" w:cs="宋体"/>
          <w:color w:val="000"/>
          <w:sz w:val="28"/>
          <w:szCs w:val="28"/>
        </w:rPr>
        <w:t xml:space="preserve">三、进一步加大人防宣传教育力度</w:t>
      </w:r>
    </w:p>
    <w:p>
      <w:pPr>
        <w:ind w:left="0" w:right="0" w:firstLine="560"/>
        <w:spacing w:before="450" w:after="450" w:line="312" w:lineRule="auto"/>
      </w:pPr>
      <w:r>
        <w:rPr>
          <w:rFonts w:ascii="宋体" w:hAnsi="宋体" w:eastAsia="宋体" w:cs="宋体"/>
          <w:color w:val="000"/>
          <w:sz w:val="28"/>
          <w:szCs w:val="28"/>
        </w:rPr>
        <w:t xml:space="preserve">201x年，我办将紧扣《中共中央、国务院、中央军委关于推进人民防空改革发展若干问题的决定》和省市有关贯彻落实的意见精神，大力开展防空、防灾、减灾、应急救援宣传教育进社区、机关、企业、乡镇、党校、大中专院校、中学和网络工作，配发应急救援器材1000个，开展群众性应急救援知识培训以及开放式的人防知识宣传展览活动2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2025-07-09T16:05:00+08:00</dcterms:created>
  <dcterms:modified xsi:type="dcterms:W3CDTF">2025-07-09T16:05:00+08:00</dcterms:modified>
</cp:coreProperties>
</file>

<file path=docProps/custom.xml><?xml version="1.0" encoding="utf-8"?>
<Properties xmlns="http://schemas.openxmlformats.org/officeDocument/2006/custom-properties" xmlns:vt="http://schemas.openxmlformats.org/officeDocument/2006/docPropsVTypes"/>
</file>