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县第十一届五次全委扩大会议讲话</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县第十一届五次全委扩大会议讲话坚持科学发展观切实提高执政能力同志们：经县委常委会研究决定，今天召开中共XX县第十一届五次全委扩大会议。这次会议的主要任务是回顾总结县委2024年的工作，安排部署2024年的工作。会议的主题是：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第一篇：县第十一届五次全委扩大会议讲话</w:t>
      </w:r>
    </w:p>
    <w:p>
      <w:pPr>
        <w:ind w:left="0" w:right="0" w:firstLine="560"/>
        <w:spacing w:before="450" w:after="450" w:line="312" w:lineRule="auto"/>
      </w:pPr>
      <w:r>
        <w:rPr>
          <w:rFonts w:ascii="宋体" w:hAnsi="宋体" w:eastAsia="宋体" w:cs="宋体"/>
          <w:color w:val="000"/>
          <w:sz w:val="28"/>
          <w:szCs w:val="28"/>
        </w:rPr>
        <w:t xml:space="preserve">坚持科学发展观切实提高执政能力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经县委常委会研究决定，今天召开中共XX县第十一届五次全委扩大会议。这次会议的主要任务是回顾总结县委2024年的工作，安排部署2024年的工作。</w:t>
      </w:r>
    </w:p>
    <w:p>
      <w:pPr>
        <w:ind w:left="0" w:right="0" w:firstLine="560"/>
        <w:spacing w:before="450" w:after="450" w:line="312" w:lineRule="auto"/>
      </w:pPr>
      <w:r>
        <w:rPr>
          <w:rFonts w:ascii="宋体" w:hAnsi="宋体" w:eastAsia="宋体" w:cs="宋体"/>
          <w:color w:val="000"/>
          <w:sz w:val="28"/>
          <w:szCs w:val="28"/>
        </w:rPr>
        <w:t xml:space="preserve">会议的主题是：坚持科学发展观，切实提高执政能力，为实现升位翻番目标而努力奋斗。</w:t>
      </w:r>
    </w:p>
    <w:p>
      <w:pPr>
        <w:ind w:left="0" w:right="0" w:firstLine="560"/>
        <w:spacing w:before="450" w:after="450" w:line="312" w:lineRule="auto"/>
      </w:pPr>
      <w:r>
        <w:rPr>
          <w:rFonts w:ascii="宋体" w:hAnsi="宋体" w:eastAsia="宋体" w:cs="宋体"/>
          <w:color w:val="000"/>
          <w:sz w:val="28"/>
          <w:szCs w:val="28"/>
        </w:rPr>
        <w:t xml:space="preserve">下面，我代表中共XX县第十一届常委会向大会作工作报告。请予审议。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一、迎难而上，奋力攻坚，2024年工作成效显著</w:t>
      </w:r>
    </w:p>
    <w:p>
      <w:pPr>
        <w:ind w:left="0" w:right="0" w:firstLine="560"/>
        <w:spacing w:before="450" w:after="450" w:line="312" w:lineRule="auto"/>
      </w:pPr>
      <w:r>
        <w:rPr>
          <w:rFonts w:ascii="宋体" w:hAnsi="宋体" w:eastAsia="宋体" w:cs="宋体"/>
          <w:color w:val="000"/>
          <w:sz w:val="28"/>
          <w:szCs w:val="28"/>
        </w:rPr>
        <w:t xml:space="preserve">刚刚过去的2024年，是本届县委任期的第二个年头，在市委的正确领导下，县委高举邓小平理论伟大旗帜，躬身实践 “三个代表”重要思想，认真贯彻落实党的十六大和十六届三中、四中全会精神，牢固树立和落实科学发展观，扭住升位翻番目标不放松，继续按照“强工业、兴交通、调结构、活三产、美城市、增效益”的18字工作思路，团结和带领全县人民，克服各种困难，艰苦奋斗，真抓实干，实现了全县物质文明、政治文明、精神文明协调发展。预计全年GDp实现8.9亿元，比上年（下同）增长17.2%，其中：一产业增加值2.9亿元，增长6.5%，二产业增加值3.46亿元，增长30.3%，三产业增加值2.54亿元，增长13%；县财政一般预算收入完成5009万元，增长5.6%，其中：地方财政一般预算收入2675万元，增长17%；全社会固定资产投资完成5.55亿元，增长52.4%，升位翻番目标稳步推进。2024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在动力，县委把思想发动作为首要工作来抓。年初，制定了工作目标，落实了工作责任，增强了发展的使命感、紧迫感。随后，组织县级四套班子领导、乡镇和部分县级部门负责人分别赴彭山、青神、蒲江、夹江、眉山工业园区、乐山高新技术开发区参观、考察、学习，横比找差距，“知耻而后勇”。庚即，发动全县进行发展大讨论，针对小富即安、不思进取，坐井观天、盲目自大，自甘落后、作风懒散、行动迟缓，谋官不谋事等问题，通过强烈的对比，深入的剖析，热烈的讨论，达到了思想发动的良好效果，进一步坚定了升位翻番的信心和强工的发展方向，增添了发展的内在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工业强县”的发展战略，坚持把抓工业摆在经济工作的首位，县四大班子主要领导牵头主抓重点工业产业，所有县级领导联系重点企业、重点项目，明确责任，绩效挂钩，形成了全县总动员，集中精力苦干实干，推动工业大上快上的良好氛围。一是发展目标思路更加明确。在进行深入调研的基础上，制定了《关于加快推进新型工业化的实施意见》、《关于贯彻余斌同志指示精神加速全县工业发展的意见》，编制了《XX县工业发展规划》。二是项目投入力度加大。千方百计实施企业技改扩建工程，全年工业净投入3.7亿元，增长54.5%，其中更新改造投资2.5亿元，增长119.2%，完成玉祥公司技改、富彩瓷厂煤改气、强华瓷厂红改白续建、4家化工企业热电联产、应林化工扩建8万吨中性元明粉生产线等重点工程，华康化工3万吨硫化碱生产线即将竣工。通过改革、拍卖或租赁等方式，克服重重困难，成功盘活了丹齿公司和荣建、建伟、诚鹏、新华鹏等陶瓷企业及丝绸厂。三是工业园区逐步壮大。投入1400万元进行工业园区基础设施建设。园区主干道已全部硬化，供气、供水专用管道、供电专线和电视、电话、光纤网络等全部接通，吸引了明宏光学、喜洋洋光学、汇康中药、三月饲料、一点通公司、佳源齿轮厂等企业入驻，引资金额达到5800万元，还有多家企业正在洽谈，工业园区正逐渐成为我县经济发展的新骨干。四是服务工作更加优质。县级领导带头联系企业，采取召开企业座谈会、银电企联席会、企业现场办公会和向重点工业企业派驻联络员等形式，指导企业完善发展规划、加强内部管理，协调解决企业在用电、用气、运输、资金方面的困难，供电部门全年不停电，电力供应在芒硝企业新增自发电的情况下比上年增长10%，金融部门新增工业贷款3530万元。全县工业经济创历年最好水平，全社会工业增加值实现2.3亿元，增长26%；规模以上工业增加值实现1.6亿元，增长45.8%；芒硝产量达到34.5万吨，瓷砖产量达4025万平方米；工业经济效益明显好转，产品销售率达到99.3%，全年实现盈利1223万元，增长164.7%，工业税收实现2474万元；企业出口扩大，有10个企业获得国家进出口经营权，出口创汇450万美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认真贯彻中央1号文件和中央、省、市农村工作会议精神，不折不扣地落实农业税率降低3个百分点和粮食直补等各项减负增收政策，农民从事农业生产和农村基础设施建设的热情空前高涨，农村经济发展呈现了多年未有的良好形势。农业总产值实现5.46亿元，增长8.1%；农民人均纯收入达到3035元，增长460元，增幅是去年的2倍多；粮食总产量达到8.5万吨，增4.8%。农业产业结构调整在公司加农户、基地加农户、业主加农户模式的推动下向调高、调优、调畅的目标迈进，六大基地新增经济作物2.6万亩；成功申报了魔芋、水稻、脐橙等绿色食品品牌5个，完成了省级无公害畜产品基地3个和国家级无公害肉牛生产基地的认证。积极推进农业产业化经营，引进、培育了国荣丝绸、禾森餐饮养殖、“红运橙”、“金陆捌”等一批重点龙头企业，新发展农村专合组织7个。生猪生产走出多年低谷，出栏20.9万头；新增奶牛650头，存栏达到2150头。拓宽农村劳务输出渠道，全县转移农村剩余劳动力3.4万人，劳务收入达1.3亿元。加强XX新村和农田水利基本建设，投入资金1亿多元，修复水毁工程350处、整治病险水库11座、改造中低产田土2600亩、解决3900人饮水困难、改造农民住房2024户；农村户办“六小”工程得到普遍推广；新修乡村水泥路136.5公里，农民生活环境和质量得到显著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资金向民间资本转变，营造“亲商、重商、敬商”的社会氛围，宣传兑现优惠政策，简化办事手续，提高服务质量，让各类社会财富在商贸领域得到充分涌流，全年新发展民营企业56户、个体工商户1013户，实现社会消费品零售总额3.35亿元，促进了城乡经济繁荣。金融运行平稳，全县金融机构存款余额7.95亿元，增长14.6%，贷款余额5.29亿元，增长8.5%。重视旅游发展，积极打造“两山两线”旅游品牌。九龙山景区公路全面硬化，景区设施进一步完善；龙鹄山开发总体保持稳定，在磨合中逐步向前推进。丹蒲路、丹顺路休闲旅游带依托交通便利、风景秀丽的优势得到快速发展，新增餐饮旅游休闲场所18家，其中2家被命名为市级休闲娱乐区（点），尤其是逸兴苑以其生态园林规模和幽雅的川西民居风格在周围市县产生较大影响，被旅游卫视列为推荐景点，吸引了大批游客慕名来丹。全年接待游客25.8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（五）抓基础建设，人居环境显著改善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面完成了总投资3400万元的丹蒲路改建工程和总投资1400万元的仁中路、张王路改建工程，水泥路通乡率达100%、通村率达88%、通社率达66%。二是改善生态环境。治理水土流失面积5平方公里，农区种草5000亩，成片造林1.18万亩，退耕还林4000亩，全县森林覆盖率达到34.6%，城镇及交通沿线的绿化进一步提高；重点治理污染企业11家，全县生态环境进一步改善，被确定为国家级生态建设示范区试点县。三是完善城市功能。完成城市规划修编工作，稳步建设“娇小美城”，中泰花园、世纪商厦、沧浪桥相继建成，完成丹中校、中医院搬迁新建，打通南北干道，改造大小南街，唢呐艺术长廊、世代二期、中泰二期、三星级宾馆、金宇花园、阳光花园、文庙商业广场正抓紧施工，整治改造县城进出口，城市交通环线初步形成；广泛发动群众深入开展“双创”工作，大力实施城市“美化、绿化、亮化、净化”工程，城市功能更加完善，县城面貌日新月异，成功创建为省级卫生县城。</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一般性竞争领域的要求，积极开展国有和集体所有制企业的改革工作，理顺机制，轻装上阵，加快发展。主要抓了丹齿公司、丝绸公司和商贸企业的改制。针对丹齿公司停产后，改制工作集中面对各种困难、矛盾的情况，县委精心部署，沉着应对，县级各部门按照统一部署在帮联丹齿职工中做了大量艰苦细致、卓有成效的工作，确保了改制工作顺利推进，实现了中车（集团）总公司及下属7436厂对丹齿公司的整体兼并；目前中车丹齿公司已投入设备维修和技改资金3000多万元，企业运转正常，正在逐步调精、调优产品结构，开拓市场，扩大生产规模，向既定的3年内达到产值5亿元的目标奋进。原县丝绸公司由井研国荣丝绸公司收购盘活；已完成5个原国营商贸企业改制工作；粮食企业改制目前进入关键阶段，职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对竞争激烈的招商形势，我县不畏强手，奋起直追，领导带头，全民动员，全力以赴抓招商。创新招商引资考核和奖励办法，大幅度提高了招商工作在各部门、各乡镇年终目标考核中的比重和对引资成功者的奖励额度，实行了招商“朝会”制度。全县上下招商引资的压力增大、办法增多、渠道拓宽，加强了与沿海及周边省市的交流，与达州万源市结为友好县，与江苏省金坛市进行了友好交往。全年实现招商引资协议资金6.1亿元，实际到位资金4.1亿元。引进了中车汽修、国荣丝绸、喜洋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牢记“立党为公、执政为民”要求，坚持时刻把群众的安危冷暖放在心头。一是大力开展争当“爱民书记和爱民干部”评比表彰活动。先后有19名优秀党委书记和村支部书记受到市、县表彰。二是扎实开展消灭无墙户工作。采取联系部门出资一点，所在乡镇资助一点，村社党员干部群众投工投劳一点，农户自筹一点的办法改造无墙户或危房户108户。三是做好群众急、难、险、困的救助工作。组织慰问贫困群众、贫困党员近2024人，发放慰问金45万元。制发了灾民救助卡、特困户救助证、五保供养证，对农村295户特困户和五保户实行了低保补助；重点解决农村退伍军人和老复员军人在生活中的“三难”问题。四是实施“星光工程”，投资建成县老年人活动中心。五是切实做好信访工作。全面推行依法逐级信访，县级领导率先垂范，在信访办轮流值班接待来访群众，对突出的信访问题包案处理；全年共受理群众信访535件，及时化解社会各类矛盾纠纷1236件。2024年，我县是全市唯一到市以上机关无序上访指标为零的县。</w:t>
      </w:r>
    </w:p>
    <w:p>
      <w:pPr>
        <w:ind w:left="0" w:right="0" w:firstLine="560"/>
        <w:spacing w:before="450" w:after="450" w:line="312" w:lineRule="auto"/>
      </w:pPr>
      <w:r>
        <w:rPr>
          <w:rFonts w:ascii="宋体" w:hAnsi="宋体" w:eastAsia="宋体" w:cs="宋体"/>
          <w:color w:val="000"/>
          <w:sz w:val="28"/>
          <w:szCs w:val="28"/>
        </w:rPr>
        <w:t xml:space="preserve">（八）抓政治文明，社会环境祥和稳定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坚持和完善人民代表大会制度，进一步加强和改善党对县人大工作的领导，坚持把人大工作纳入县委工作部署，支持人大及其常委会依法行使职权。坚持和完善多党合作和政</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第二篇：第四届五次全委扩大会议</w:t>
      </w:r>
    </w:p>
    <w:p>
      <w:pPr>
        <w:ind w:left="0" w:right="0" w:firstLine="560"/>
        <w:spacing w:before="450" w:after="450" w:line="312" w:lineRule="auto"/>
      </w:pPr>
      <w:r>
        <w:rPr>
          <w:rFonts w:ascii="宋体" w:hAnsi="宋体" w:eastAsia="宋体" w:cs="宋体"/>
          <w:color w:val="000"/>
          <w:sz w:val="28"/>
          <w:szCs w:val="28"/>
        </w:rPr>
        <w:t xml:space="preserve">阜阳市委四届五次全体（扩大）会议召开</w:t>
      </w:r>
    </w:p>
    <w:p>
      <w:pPr>
        <w:ind w:left="0" w:right="0" w:firstLine="560"/>
        <w:spacing w:before="450" w:after="450" w:line="312" w:lineRule="auto"/>
      </w:pPr>
      <w:r>
        <w:rPr>
          <w:rFonts w:ascii="宋体" w:hAnsi="宋体" w:eastAsia="宋体" w:cs="宋体"/>
          <w:color w:val="000"/>
          <w:sz w:val="28"/>
          <w:szCs w:val="28"/>
        </w:rPr>
        <w:t xml:space="preserve">12月6日，中国共产党阜阳市第四届委员会第五次全体（扩大）会议召开，学习贯彻党的十八大和省委九届六次全会精神，听取市委常委会工作报告，安排部署贯彻落实党的十八大精神工作。市委书记宋卫平主持会议，代表市委常委会向全委会作工作报告，并在会议结束时讲话。市领导于勇、亓龙、李平、许刚、耿玲、孙仁、卢仕仁、倪建胜、刘辉、汤春和等出席会议并在主席台就座。</w:t>
      </w:r>
    </w:p>
    <w:p>
      <w:pPr>
        <w:ind w:left="0" w:right="0" w:firstLine="560"/>
        <w:spacing w:before="450" w:after="450" w:line="312" w:lineRule="auto"/>
      </w:pPr>
      <w:r>
        <w:rPr>
          <w:rFonts w:ascii="宋体" w:hAnsi="宋体" w:eastAsia="宋体" w:cs="宋体"/>
          <w:color w:val="000"/>
          <w:sz w:val="28"/>
          <w:szCs w:val="28"/>
        </w:rPr>
        <w:t xml:space="preserve">宋卫平在报告工作时说，今年以来，在省委的正确领导下，市委常委会高举中国特色社会主义伟大旗帜，坚持以邓小平理论、“三个代表”重要思想、科学发展观为指导，围绕打造“四个阜阳”、建设区域中心城市的目标任务，团结带领全市广大干部群众，牢牢把握稳中求进的工作总基调，全力推进稳增长、调结构、惠民生、抓改革、促和谐等各项工作，有力促进了经济和社会各项事业的发展，开创了阜阳科学发展、加速崛起的新局面。同时，从经济保持平稳较快发展、城市化进程加速推进、发展活力不断增强、民主政治建设进程加快、文化事业产业繁荣发展、社会各项事业协调发展、社会大局和谐稳定、党的建设持续加强等八个方面，全面总结了今年以来市委常委会的工作。</w:t>
      </w:r>
    </w:p>
    <w:p>
      <w:pPr>
        <w:ind w:left="0" w:right="0" w:firstLine="560"/>
        <w:spacing w:before="450" w:after="450" w:line="312" w:lineRule="auto"/>
      </w:pPr>
      <w:r>
        <w:rPr>
          <w:rFonts w:ascii="宋体" w:hAnsi="宋体" w:eastAsia="宋体" w:cs="宋体"/>
          <w:color w:val="000"/>
          <w:sz w:val="28"/>
          <w:szCs w:val="28"/>
        </w:rPr>
        <w:t xml:space="preserve">宋卫平讲话时要求，深入学习宣传党的十八大精神，切实把思想和行动统一到中央重大部署上来。全市各级党组织一定要以高度的政治责任感和历史使命感，切实加强领导，精心组织实施，迅速兴起学习宣传贯彻党的十八大精神热潮，奋力开创阜阳各项工作新局面。要深刻领会和准确把握科学发展观的历史定位、中国特色社会主义的丰富内涵、全面建成小康社会和全面深化改革开放的目标要求、中国特色社会主义五位一体的战略部署、提高党建科学化水平的重大任务，通过加强组织领导、加大宣传力度、营造浓厚氛围，深入学习宣传贯彻十八大精神，确保取得实效。</w:t>
      </w:r>
    </w:p>
    <w:p>
      <w:pPr>
        <w:ind w:left="0" w:right="0" w:firstLine="560"/>
        <w:spacing w:before="450" w:after="450" w:line="312" w:lineRule="auto"/>
      </w:pPr>
      <w:r>
        <w:rPr>
          <w:rFonts w:ascii="宋体" w:hAnsi="宋体" w:eastAsia="宋体" w:cs="宋体"/>
          <w:color w:val="000"/>
          <w:sz w:val="28"/>
          <w:szCs w:val="28"/>
        </w:rPr>
        <w:t xml:space="preserve">宋卫平指出，要坚持以党的十八大精神为统领，加快推进全面建成小康社会进程。明年是全面深入贯彻落实党的十八大精神的开局之年，是实施“十二五”规划承前启后的关键一年，也是为全面建成小康社会奠定坚实基础的重要一年，做好明年的各项工作意义十分重大。要更加突出地抓好四化同步、产城一体，着力为全面建成小康社会奠定坚实的物质基础；更加突出改革开放、创新驱动，着力为全面建成小康社会注入强大的发展活力；更加突出精神引领、文化强市，着力为全面建成小康社会提供不竭的精神动力；更加突出民主法治、保障民生，着力为全面建成小康社会提供和谐的社会环境；更加突出环境保护、绿色发展，着力为全面建成小康社会打造宜居的生态环境。</w:t>
      </w:r>
    </w:p>
    <w:p>
      <w:pPr>
        <w:ind w:left="0" w:right="0" w:firstLine="560"/>
        <w:spacing w:before="450" w:after="450" w:line="312" w:lineRule="auto"/>
      </w:pPr>
      <w:r>
        <w:rPr>
          <w:rFonts w:ascii="宋体" w:hAnsi="宋体" w:eastAsia="宋体" w:cs="宋体"/>
          <w:color w:val="000"/>
          <w:sz w:val="28"/>
          <w:szCs w:val="28"/>
        </w:rPr>
        <w:t xml:space="preserve">宋卫平强调，要全面提高党的建设科学化水平，为全面建成小康社会提供坚强保证。要坚守共产党人的精神追求，矢志不渝为中国特色社会主义共同理想而奋斗；要牢记为人民服务的根本宗旨，始终保持党同人民群众的血肉联系；要坚持民主与集中相结合的根本组织原则，不断增强党的创造活力与团结统一；要深化干部人事制度改革，着力建设高素质执政骨干队伍；要全面推进各领域基层党建工作，夯实党执政的组织基础；要坚持不懈加强反腐倡廉建设，进一步营造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宋卫平最后强调，党的十八大为我们今后的工作指明了方向，提出了更高的要求。全市各级党组织和广大党员干部要紧密团结在以习近平同志为核心的党中央周围，高举中国特色社会主义伟大旗帜，坚持以邓小平理论、“三个代表”重要思想、科学发展观为指导，全面深入学习贯彻十八大精神，进一步解放思想、改革开放、凝聚力量、攻坚克难，为实现十八大提出的各项目标任务，为打造“四个阜阳”、建设有实力有活力有竞争力的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八大会议精神，全面落实中央经济工作会议和自治区党委八届四次全委（扩大）会议精神，按照地委扩大会议的总体部署，总结去年工作，安排今年工作，动员全县广大党员干部和各族群众，解放思想，凝心聚力，攻坚克难，砥砺奋进，为建设幸福新额敏而努力奋斗。</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一、认真学习，深刻领会，深入贯彻落实党的十八大精神</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绘就了全面建成小康社会的宏伟蓝图，对于推动党和国家事业发展具有十分重大的意义。学习贯彻党的十八大精神，是当前和今后一个时期的首要政治任务。各级党组织要紧密联系本单位、本部门工作实际，认真谋划落实十八大精神的新思路和新举措，做到谋大、谋远、谋深、谋透。要同贯彻中央经济工作会议、自治区八届四次全委（扩大）会议和地委扩大会议紧密结合起来，抓好落实。</w:t>
      </w:r>
    </w:p>
    <w:p>
      <w:pPr>
        <w:ind w:left="0" w:right="0" w:firstLine="560"/>
        <w:spacing w:before="450" w:after="450" w:line="312" w:lineRule="auto"/>
      </w:pPr>
      <w:r>
        <w:rPr>
          <w:rFonts w:ascii="宋体" w:hAnsi="宋体" w:eastAsia="宋体" w:cs="宋体"/>
          <w:color w:val="000"/>
          <w:sz w:val="28"/>
          <w:szCs w:val="28"/>
        </w:rPr>
        <w:t xml:space="preserve">一要落实到解放思想、狠抓落实上来。要进一步解放思想，更新观念，转变作风，增强跨越发展、后发赶超的使命感、责任感和紧迫感，创新工作举措，狠抓工作落实，全面建成小康社会。</w:t>
      </w:r>
    </w:p>
    <w:p>
      <w:pPr>
        <w:ind w:left="0" w:right="0" w:firstLine="560"/>
        <w:spacing w:before="450" w:after="450" w:line="312" w:lineRule="auto"/>
      </w:pPr>
      <w:r>
        <w:rPr>
          <w:rFonts w:ascii="宋体" w:hAnsi="宋体" w:eastAsia="宋体" w:cs="宋体"/>
          <w:color w:val="000"/>
          <w:sz w:val="28"/>
          <w:szCs w:val="28"/>
        </w:rPr>
        <w:t xml:space="preserve">二要落实到推动“三化”建设上来。坚持以富民强县为目标，以“三化”建设为实现途径，继续实施“1234”发展战略，做大做强“四大”支柱产业。</w:t>
      </w:r>
    </w:p>
    <w:p>
      <w:pPr>
        <w:ind w:left="0" w:right="0" w:firstLine="560"/>
        <w:spacing w:before="450" w:after="450" w:line="312" w:lineRule="auto"/>
      </w:pPr>
      <w:r>
        <w:rPr>
          <w:rFonts w:ascii="宋体" w:hAnsi="宋体" w:eastAsia="宋体" w:cs="宋体"/>
          <w:color w:val="000"/>
          <w:sz w:val="28"/>
          <w:szCs w:val="28"/>
        </w:rPr>
        <w:t xml:space="preserve">三要落实到保护生态环境、建设绿色家园上来。牢牢把握五位一体总体布局，切实加强环境保护，确保额敏的天更蓝、水更清、草更绿、花更艳。</w:t>
      </w:r>
    </w:p>
    <w:p>
      <w:pPr>
        <w:ind w:left="0" w:right="0" w:firstLine="560"/>
        <w:spacing w:before="450" w:after="450" w:line="312" w:lineRule="auto"/>
      </w:pPr>
      <w:r>
        <w:rPr>
          <w:rFonts w:ascii="宋体" w:hAnsi="宋体" w:eastAsia="宋体" w:cs="宋体"/>
          <w:color w:val="000"/>
          <w:sz w:val="28"/>
          <w:szCs w:val="28"/>
        </w:rPr>
        <w:t xml:space="preserve">四要落实到保障和改善民生上来。要坚持“民生优先、群众第一、基层重要”的理念，以提高各族群众幸福指数为目标，大力加强“三房”建设，大力发展科技、教育和卫生事业，切实解决群众最关心的问题，着力促进社会各项事业发展。</w:t>
      </w:r>
    </w:p>
    <w:p>
      <w:pPr>
        <w:ind w:left="0" w:right="0" w:firstLine="560"/>
        <w:spacing w:before="450" w:after="450" w:line="312" w:lineRule="auto"/>
      </w:pPr>
      <w:r>
        <w:rPr>
          <w:rFonts w:ascii="宋体" w:hAnsi="宋体" w:eastAsia="宋体" w:cs="宋体"/>
          <w:color w:val="000"/>
          <w:sz w:val="28"/>
          <w:szCs w:val="28"/>
        </w:rPr>
        <w:t xml:space="preserve">五要落实到凝心聚力、激扬斗志上来。要坚持以现代文化为引领，大力弘扬新疆精神，践行新疆效率，提高全民素质，凝心聚力，以昂扬的斗志和良好的精神状态投入到工作中来。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六要落实到提高党的建设科学化水平上来。以加强党的执政能力建设、先进性和纯洁性建设为主线，大力加强“六好”班子建设，不断夯实基层基础，深入推进反腐倡廉建设，着力营造风清气正的干事创业氛围。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二、总结成绩，激扬斗志，坚定建设幸福新额敏的信心和决心</w:t>
      </w:r>
    </w:p>
    <w:p>
      <w:pPr>
        <w:ind w:left="0" w:right="0" w:firstLine="560"/>
        <w:spacing w:before="450" w:after="450" w:line="312" w:lineRule="auto"/>
      </w:pPr>
      <w:r>
        <w:rPr>
          <w:rFonts w:ascii="宋体" w:hAnsi="宋体" w:eastAsia="宋体" w:cs="宋体"/>
          <w:color w:val="000"/>
          <w:sz w:val="28"/>
          <w:szCs w:val="28"/>
        </w:rPr>
        <w:t xml:space="preserve">在刚刚过去的一年里，全县各级党组织和各族干部群众，在县委的坚强领导下，围绕既定工作目标，坚持只有努力才能改变，只要努力就能改变，践行新疆效率，弘扬新疆精神，创新工作，奋勇争先，经济和社会各项事业发展实现了“三大突破、四个明显”，多项经济指标名列地区前茅，招商引资考核获得全地区第一名，干部综合考核、党风廉政建设和绩效考评均排在地区前列。新型城镇化进程明显加快，城乡发展步入快车道,民生改善明显加强，社会各项事业得到长足发展。“民生建设年”和“文化教育发展年”工程顺利实施，兵地文化相融共生。教育基础设施投入XX亿元，是历年来投入资金最多的一年。居民住房得到有效保障，xxx套安居富民房和xxxxx户定居兴牧工程建设完成，干部职工集资建房一期工程将于今年初竣工，二期工程已经启动。</w:t>
      </w:r>
    </w:p>
    <w:p>
      <w:pPr>
        <w:ind w:left="0" w:right="0" w:firstLine="560"/>
        <w:spacing w:before="450" w:after="450" w:line="312" w:lineRule="auto"/>
      </w:pPr>
      <w:r>
        <w:rPr>
          <w:rFonts w:ascii="宋体" w:hAnsi="宋体" w:eastAsia="宋体" w:cs="宋体"/>
          <w:color w:val="000"/>
          <w:sz w:val="28"/>
          <w:szCs w:val="28"/>
        </w:rPr>
        <w:t xml:space="preserve">社会治安明显好转，社会管理体制不断创新。</w:t>
      </w:r>
    </w:p>
    <w:p>
      <w:pPr>
        <w:ind w:left="0" w:right="0" w:firstLine="560"/>
        <w:spacing w:before="450" w:after="450" w:line="312" w:lineRule="auto"/>
      </w:pPr>
      <w:r>
        <w:rPr>
          <w:rFonts w:ascii="宋体" w:hAnsi="宋体" w:eastAsia="宋体" w:cs="宋体"/>
          <w:color w:val="000"/>
          <w:sz w:val="28"/>
          <w:szCs w:val="28"/>
        </w:rPr>
        <w:t xml:space="preserve">组织工作满意度明显提升，党的建设得到新加强。各级领导班子建设整体推进，干部人事制度改革不断深化，人才和干部人才援疆工作全面加强，创先争优和基层组织建设年活动扎实开展。党风廉政建设和反腐败斗争取得新成效，查处违纪案件xx件xxxx人，审结xxxxx件xxxxxx人，真正起到了查处一个，处理一起，警示一片的作用。</w:t>
      </w:r>
    </w:p>
    <w:p>
      <w:pPr>
        <w:ind w:left="0" w:right="0" w:firstLine="560"/>
        <w:spacing w:before="450" w:after="450" w:line="312" w:lineRule="auto"/>
      </w:pPr>
      <w:r>
        <w:rPr>
          <w:rFonts w:ascii="宋体" w:hAnsi="宋体" w:eastAsia="宋体" w:cs="宋体"/>
          <w:color w:val="000"/>
          <w:sz w:val="28"/>
          <w:szCs w:val="28"/>
        </w:rPr>
        <w:t xml:space="preserve">过去一年里取得的成绩充分证明，县委确定的“1234”发展战略是正确的，是符合额敏发展实际的，并得到了上级的充分肯定，必须长期坚持并不断丰富。过去一年的丰富实践，使我们深刻体会到，要实现富民强县这一宏伟目标，必须坚持把新型工业化放在“三化”之首，作为第一推动力，以工业化带动农业现代化和新型城镇化发展，高起点推进“三化”建设；必须坚持把项目工作作为推进经济社会发展的重要支撑，积极争取上级项目和资金，加快改善我县基础设施建设薄弱现状，着力加强和改善民生；必须坚持把招商引资作为我县跨越发展、后发赶超的重要抓手，加快扩张工业经济总量，不断提升综合经济实力；必须坚持党要管党、从严治党，坚持不懈地加强党的先进性建设和纯洁性建设，不断提高党组织的创造力、凝聚力和战斗力。这些经验，是我们实现跨越发展、后发赶超的宝贵精神财富，必须倍加珍惜、长期坚持、不断发展。</w:t>
      </w:r>
    </w:p>
    <w:p>
      <w:pPr>
        <w:ind w:left="0" w:right="0" w:firstLine="560"/>
        <w:spacing w:before="450" w:after="450" w:line="312" w:lineRule="auto"/>
      </w:pPr>
      <w:r>
        <w:rPr>
          <w:rFonts w:ascii="宋体" w:hAnsi="宋体" w:eastAsia="宋体" w:cs="宋体"/>
          <w:color w:val="000"/>
          <w:sz w:val="28"/>
          <w:szCs w:val="28"/>
        </w:rPr>
        <w:t xml:space="preserve">成绩令人振奋，使命催人奋进。党的十八大吹响了我们前进的号角、擂动了奋斗的战鼓。今后五到十年，是我县大有作为、后发赶超的重要战略机遇期，全县各级党组织和广大党员干部一定要把握机遇、用好机遇，在千帆竞发、百舸争流、你追我赶的竞争中抢占发展先机，切实把思想</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第五篇：县委全委扩大会议讲话</w:t>
      </w:r>
    </w:p>
    <w:p>
      <w:pPr>
        <w:ind w:left="0" w:right="0" w:firstLine="560"/>
        <w:spacing w:before="450" w:after="450" w:line="312" w:lineRule="auto"/>
      </w:pPr>
      <w:r>
        <w:rPr>
          <w:rFonts w:ascii="宋体" w:hAnsi="宋体" w:eastAsia="宋体" w:cs="宋体"/>
          <w:color w:val="000"/>
          <w:sz w:val="28"/>
          <w:szCs w:val="28"/>
        </w:rPr>
        <w:t xml:space="preserve">刚才，*书记代表县委常委会向全委扩大会作了一个很好的工作报告，与会同志对我县2024干部选拔任用工作、选拔任用干部和基层党建工作进行了民主评议，福荣书记传达了12月13日闭幕的市委全委会会议精神，大家要认真学习，深刻领会，全面贯彻落实。特别是*书记的重要讲话，总结回顾了今</w:t>
      </w:r>
    </w:p>
    <w:p>
      <w:pPr>
        <w:ind w:left="0" w:right="0" w:firstLine="560"/>
        <w:spacing w:before="450" w:after="450" w:line="312" w:lineRule="auto"/>
      </w:pPr>
      <w:r>
        <w:rPr>
          <w:rFonts w:ascii="宋体" w:hAnsi="宋体" w:eastAsia="宋体" w:cs="宋体"/>
          <w:color w:val="000"/>
          <w:sz w:val="28"/>
          <w:szCs w:val="28"/>
        </w:rPr>
        <w:t xml:space="preserve">年以来的重点工作，深入分析了当前我县经济发展形势，对“十二五”和明年工作进行了整体展望，具有很强的思想性、实践性和针对性，对于我们认清形势，统一思想，增进团结，形成共识，加快我县转型跨越发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下面，我就当前工作和明年工作讲两点意见。</w:t>
      </w:r>
    </w:p>
    <w:p>
      <w:pPr>
        <w:ind w:left="0" w:right="0" w:firstLine="560"/>
        <w:spacing w:before="450" w:after="450" w:line="312" w:lineRule="auto"/>
      </w:pPr>
      <w:r>
        <w:rPr>
          <w:rFonts w:ascii="宋体" w:hAnsi="宋体" w:eastAsia="宋体" w:cs="宋体"/>
          <w:color w:val="000"/>
          <w:sz w:val="28"/>
          <w:szCs w:val="28"/>
        </w:rPr>
        <w:t xml:space="preserve">一、善始善终，再接再励，今冬明春高度重视切实抓好10项工作，保重点、抓难点，迎接元旦、春节“双节”及明年全国“两会”胜利召开</w:t>
      </w:r>
    </w:p>
    <w:p>
      <w:pPr>
        <w:ind w:left="0" w:right="0" w:firstLine="560"/>
        <w:spacing w:before="450" w:after="450" w:line="312" w:lineRule="auto"/>
      </w:pPr>
      <w:r>
        <w:rPr>
          <w:rFonts w:ascii="宋体" w:hAnsi="宋体" w:eastAsia="宋体" w:cs="宋体"/>
          <w:color w:val="000"/>
          <w:sz w:val="28"/>
          <w:szCs w:val="28"/>
        </w:rPr>
        <w:t xml:space="preserve">当前，正值“十一五”收官、“十二五”开局承上启下之时，各级各部门依然保持了热火朝天的工作状态和奋发有为的精神风貌，呈现出踏实工作、主动工作、加快工作、创新工作的良好局面。这里我特别强调一下今冬明春要全力抓好的10项工作：</w:t>
      </w:r>
    </w:p>
    <w:p>
      <w:pPr>
        <w:ind w:left="0" w:right="0" w:firstLine="560"/>
        <w:spacing w:before="450" w:after="450" w:line="312" w:lineRule="auto"/>
      </w:pPr>
      <w:r>
        <w:rPr>
          <w:rFonts w:ascii="宋体" w:hAnsi="宋体" w:eastAsia="宋体" w:cs="宋体"/>
          <w:color w:val="000"/>
          <w:sz w:val="28"/>
          <w:szCs w:val="28"/>
        </w:rPr>
        <w:t xml:space="preserve">一要妥善安排好城乡困难群众的基本生活，广泛开展送温暖活动，保证每个群众都能过上欢乐祥和的春节。二要认真抓好节日市场供应和监管，保持市场供应充足、有序流通，确保人民群众身体健康和生命安全。三要高度重视安全生产，严格落实安全责任制，认真开展安全生产打非治违专项行动，继续深入推进非煤矿山、危险化学品、烟花爆竹、民爆物品以及“八大行业”（指冶金、有色、建材、机械、轻工、纺织、烟草、商贸）安全生产专项整治工作，重视交通、建筑、消防、学校的安全监管，防范和处理好采空区塌陷安全隐患，严防重大安全事故发生。四要做好道路交通和护林防火工作。县交通局、交警大队要采取有效措施，既要确保辖区道路安全畅通，又要最大限度地预防和减少道路交通事故的发生。这里我要提一下11月15日**一栋高层公寓发生的大火，起火点位于10-12层之间，整栋楼都被大火包围，导致58人遇难，另有70余人正在接受治疗。事故原因有三：一是由无证电焊工违章操作引起，二是因装修工程违法违规、层层多次分包，事故现场违规使用大量尼龙网、聚氨酯泡沫等易燃材料，三是有关部门安全监管不力等问题。县消防大队要吸取**大火的教训，继续对全县所有高层建筑和人员密集场所开展全面细致的火灾隐患排查，尽快完善消防安全设施。五要加强社会治安综合治理，妥善处理好群众信访问题，确保社会政治稳定。昨天我去**村就解决信访问题和干部群众面对面进行了交流，派去的工作组也在认真开展工作。我的一个看法是，越是到年关，信访稳定和社会治安越不能掉以轻心。各级各部门要站在讲政治、讲大局的高度警惕信访反弹和违法案件反弹，确保社会和谐稳定。六要做好应急管理工作。各级各部门要进一步完善各项应急预案，对事故处置程序加以规范，对相关部门、单位、人员的责任加以明确。要采取有力措施，确保强降温天气情况下群众的正常生活和市场供应，特别要确保居民供暖和水、电、气、油及日常生活必需品的供应。要高度重视应急值守工作，严格执行领导带班和24小时值班制度。七要做好稳定消费价格工作，落实好扶持农业生产的各项政策措施，全力保障粮食、蔬菜、生猪等农副产品供应。要认真贯彻上级有关精神，把党和政府的补贴措施落实到位。八要做好春耕生产的准备工作，有关部门要尽快规划落实好资金、种子、化肥等物资，特别要加强农资市场管理，严肃查处制售假冒伪劣农资产品坑农害农问题。要帮助农民拓宽销售渠道，尽最大努力为春耕生产筹足资金。要搞好农民冬季科技培训，不断提高农民的科技素质。要抓紧筹划明年的劳务输出工作，争取在明年有一个好的开端。九要根据“三创建”的需要，进一步加强居民办等有关部门的职能，重视发挥社区的作用。要面向社会做好县城部分道路、公园名称征集工作，提升我县道路、公园名称的文化品位和可识别性。十要切实加强廉政建设，大力倡导勤俭节约、文明过节新风尚，维护党和政府的良好形象。最后还要强调的是，“十二五”规划的编制，在财大提供蓝本的基础上，“两办”要广泛征求意见，各部门要积极配合，加快进行第二稿的修订。</w:t>
      </w:r>
    </w:p>
    <w:p>
      <w:pPr>
        <w:ind w:left="0" w:right="0" w:firstLine="560"/>
        <w:spacing w:before="450" w:after="450" w:line="312" w:lineRule="auto"/>
      </w:pPr>
      <w:r>
        <w:rPr>
          <w:rFonts w:ascii="宋体" w:hAnsi="宋体" w:eastAsia="宋体" w:cs="宋体"/>
          <w:color w:val="000"/>
          <w:sz w:val="28"/>
          <w:szCs w:val="28"/>
        </w:rPr>
        <w:t xml:space="preserve">二、及早谋划8项工作，为全县“三年大变样”再立新功，为“十二五”率先实现“四年翻一番，五年再造两个新**，迈向全国中部百强县”的宏伟目标开创新局</w:t>
      </w:r>
    </w:p>
    <w:p>
      <w:pPr>
        <w:ind w:left="0" w:right="0" w:firstLine="560"/>
        <w:spacing w:before="450" w:after="450" w:line="312" w:lineRule="auto"/>
      </w:pPr>
      <w:r>
        <w:rPr>
          <w:rFonts w:ascii="宋体" w:hAnsi="宋体" w:eastAsia="宋体" w:cs="宋体"/>
          <w:color w:val="000"/>
          <w:sz w:val="28"/>
          <w:szCs w:val="28"/>
        </w:rPr>
        <w:t xml:space="preserve">（一）把“工业强县”作为实现跨越式发展的主攻方向。实践证明，工业化是现代化不可逾越的发展阶段。就我县而言，近年来的较快发展，主要得益于园区工业；与府谷等发达地区的差距，主要表现在工业化整体水平偏低上。因此，推动县域经济跨越式发展，必须把“工业强县”摆到经济工作的首位。一要抓主导产业培育。紧紧抓住省市“十二五”建设综合能源基地、新型</w:t>
      </w:r>
    </w:p>
    <w:p>
      <w:pPr>
        <w:ind w:left="0" w:right="0" w:firstLine="560"/>
        <w:spacing w:before="450" w:after="450" w:line="312" w:lineRule="auto"/>
      </w:pPr>
      <w:r>
        <w:rPr>
          <w:rFonts w:ascii="宋体" w:hAnsi="宋体" w:eastAsia="宋体" w:cs="宋体"/>
          <w:color w:val="000"/>
          <w:sz w:val="28"/>
          <w:szCs w:val="28"/>
        </w:rPr>
        <w:t xml:space="preserve">材料工业基地、新型煤化工基地等机遇，围绕我县初步形成的“煤电铝化建油气”等7大主导产业，特别要集中力量突破王家岭煤矿、氧化铝、国电6×100万千瓦超超临界煤电一体化、白家沟煤化工、煤层气转换等项目，提升全县工业经济实力。二要抓平台建设。要按照“突出发展园区工业，加快发展乡镇工业，推动工业经济多极增长”的发展思路，坚持以县城周边乡镇为龙头，以区域中心镇为支撑，加快形成工业园区和乡镇工业集中区梯度发展、互补共进的多级工业发展平台。园区建设，要在进一步完善基础设施建设的同时，坚持“高”字当头，培育引进“高效益、高产业链、高附加值、高节能环保”的好项目；坚持“大”字当家，集中建设像新型煤化工、绿色农牧产品加工业这样的大基地，着力引进大项目。</w:t>
      </w:r>
    </w:p>
    <w:p>
      <w:pPr>
        <w:ind w:left="0" w:right="0" w:firstLine="560"/>
        <w:spacing w:before="450" w:after="450" w:line="312" w:lineRule="auto"/>
      </w:pPr>
      <w:r>
        <w:rPr>
          <w:rFonts w:ascii="宋体" w:hAnsi="宋体" w:eastAsia="宋体" w:cs="宋体"/>
          <w:color w:val="000"/>
          <w:sz w:val="28"/>
          <w:szCs w:val="28"/>
        </w:rPr>
        <w:t xml:space="preserve">（二）把项目建设作为实现跨越式发展的重要支撑。不管是招商引资，还是争取上级投资，都必须通过具体项目来落实。县域经济发展能力和综合实力的竞争，越来越集中地体现为项目竞争。“十二五”的发展关键取决于速度和质量。因此，抓总量扩张关键要靠项目的高强度投入带动，抓速度和质量提升关键要靠招商引资的强力推进。明年项目建设总的要求是“开工建设一批，竣工投产一批，签约储备一批”。无论是工业项目、农业项目、城建项目、交通项目还是民生工程项目，都要时刻盯紧盯牢，确保签约项目抓落地，落地项目抓开工，开工项目抓进度，完工项目抓投产。今年固定资产投资突破50亿大关，明年有望实现70亿。特别是在亿元红枣片区开发、氧化铝项目、500亿白家沟煤化工、梅花路改造工程、忻保高速公路连接线、王家岭煤业、吉港冠宇水泥等事关全局的40多个重大项目推进上，无论涉及哪个部门、哪个人，都要有“事不过夜”的紧迫感，要求一天完成的，绝不能两天办，这一点要成为项目建设重点督查内容。前几天，我们随李市长到****考察，感受很深很多，最重要的一点就是要开放，要走出去。下一步，招商引资工作要更高密度、更宽幅度、更大强度地持续推进，关键是要“勤走出去，常请进来”，充分利用节庆、展会等各种契机，开展灵活多样、特色务实的招商活动，重点围绕我县有优势、有潜力、有特色的产业，组织好项目对接。总的来说，不管是项目建设还是招商引资，各级各部门都应该发扬“钉子精神”，每个工程、每个项目、每个客商、每个意向都必须切实盯紧抓牢。</w:t>
      </w:r>
    </w:p>
    <w:p>
      <w:pPr>
        <w:ind w:left="0" w:right="0" w:firstLine="560"/>
        <w:spacing w:before="450" w:after="450" w:line="312" w:lineRule="auto"/>
      </w:pPr>
      <w:r>
        <w:rPr>
          <w:rFonts w:ascii="宋体" w:hAnsi="宋体" w:eastAsia="宋体" w:cs="宋体"/>
          <w:color w:val="000"/>
          <w:sz w:val="28"/>
          <w:szCs w:val="28"/>
        </w:rPr>
        <w:t xml:space="preserve">（三）把推进农业产业化作为实现跨越式发展的重要举措。一要抓特色。进一步整合生产要素，着力在资金投入、技术推广、项目布局、人才服务等方面，加大对“两红”、“两杂”特色产业的支持力度，引导企业和农民扩大基地规模，提升集约化经营水平。有关涉农部门要树立全局观念，密切配合，分工协作，分产业拿出实实在在的扶持措施，促进特色产业健康发展。二要扶龙头。坚持引进与培育并举，继续加大对具有潜力的龙头企业的扶持力度，促其做大做强，发挥带动辐射作用；要重点针对特色产业中的薄弱环节，加快引进几个实力雄厚的农产品加工营销企业，尽快提升农业综合竞争能力。三要育品牌。以科技进步为手段，坚持政府引导、服务，群众、企业主动参与，进一步扩大无公害农产品生产基础，积极实施贴牌种养，务求在争创全省、全国绿色、无公害农产品和著名、驰名商品上实现突破，推进农产品进超市，提升农产品市场份额。当前，特别要把做大做强红枣产业作为富民强县第一突破。要依托省里红枣片区扶贫开发契机，今明两年省市县及民企将陆续投入5000万元，三年累计投入亿元以上，充分发挥千年御枣文化积淀效应，打造晋西北首个现代化红枣产业园区，高品质、高档次把**红枣做成全国知名品牌，届时这一项目将惠及我县西南6个乡镇73个贫困村近2万枣农。</w:t>
      </w:r>
    </w:p>
    <w:p>
      <w:pPr>
        <w:ind w:left="0" w:right="0" w:firstLine="560"/>
        <w:spacing w:before="450" w:after="450" w:line="312" w:lineRule="auto"/>
      </w:pPr>
      <w:r>
        <w:rPr>
          <w:rFonts w:ascii="宋体" w:hAnsi="宋体" w:eastAsia="宋体" w:cs="宋体"/>
          <w:color w:val="000"/>
          <w:sz w:val="28"/>
          <w:szCs w:val="28"/>
        </w:rPr>
        <w:t xml:space="preserve">（四）把进一步繁荣现代服务业作为实现跨越式发展的有力抓手。一要加快发展商贸物流业。继续加强和完善县乡集贸市场、商业街区等商贸载体建设；积极培育和发展现代经营业态，加快连锁超市、便利店、放心店向乡村延伸，以城带乡，以镇带村，全面繁荣城乡市场。二要积极发展新型服务业。进一步加强和规范房地产市场监管，积极稳妥地推进房地产开发，尤其要加快推进中心镇房地产开发，促进乡镇改善面貌。进一步适应经济社会发展要求，以通信、网络、传媒等信息业和会计、审计、资产评估、咨询、法律等中介服务业为牵动，大力发展知识型服务业，提升服务业发展品位。三要主动融入沿黄文化旅游圈和**旅游圈，扩大旅游业对外开放度。要突出民歌特色资源，打造一台能走出去、叫得响的民间文化盛宴，提升**文化软实力。</w:t>
      </w:r>
    </w:p>
    <w:p>
      <w:pPr>
        <w:ind w:left="0" w:right="0" w:firstLine="560"/>
        <w:spacing w:before="450" w:after="450" w:line="312" w:lineRule="auto"/>
      </w:pPr>
      <w:r>
        <w:rPr>
          <w:rFonts w:ascii="宋体" w:hAnsi="宋体" w:eastAsia="宋体" w:cs="宋体"/>
          <w:color w:val="000"/>
          <w:sz w:val="28"/>
          <w:szCs w:val="28"/>
        </w:rPr>
        <w:t xml:space="preserve">（五）把大力发展劳务经济作为实现跨越式发展的有效途径。一要抓技能培育。重点依托职业中学大力实施职业技术人才培训工程，着力培养一批本土人才；以市场为导向，突出实用技能，丰富培训内容，努力培养一批知识型、技能型的现代新农民。继续加强政策扶持和舆论引导，鼓励有成就的农民回乡创业。二要抓体系建设。规范劳动力市场管理，鼓励并扶持劳务中介组织依法经营，着力拓展沿海发达地区劳动力就业市场，逐步形成一批比较稳固的劳动力转移就业基地，提高劳务输出能力。三要抓权益保障。积极加强与外出务工人员及输入地用工企业的联系与沟通，及时为农民工提供维权服务，使其合法权益得到保障。</w:t>
      </w:r>
    </w:p>
    <w:p>
      <w:pPr>
        <w:ind w:left="0" w:right="0" w:firstLine="560"/>
        <w:spacing w:before="450" w:after="450" w:line="312" w:lineRule="auto"/>
      </w:pPr>
      <w:r>
        <w:rPr>
          <w:rFonts w:ascii="宋体" w:hAnsi="宋体" w:eastAsia="宋体" w:cs="宋体"/>
          <w:color w:val="000"/>
          <w:sz w:val="28"/>
          <w:szCs w:val="28"/>
        </w:rPr>
        <w:t xml:space="preserve">（六）把加快大县城和新农村建设作为实现跨越式发展的重要载体。一要持续加大“旧改、东扩、西延”城建力度，实现城市超常扩容上档。国家“十二五”规划提出要把城镇化由今年的46%提高到65%，这对我们是一个积极的信号，带来了新的机遇和契机。当前要按照省市要求规范化运作已成立的城投公司，引进大企业、大集团，整体开发西城区。要做好西城开发宣传工作和征迁工作，为明年实施大规模开发扫清障碍，统一人心。二要强化经营城镇理念，尽快完善城镇体系规划修编工作，合理配置要素资源，拉大框架，增强功能，提升品位，切实把中心镇打造成为区域性经济重镇。三要稳步推进新农村建设。在已取得成绩的基础上，继续取得新的更大的成绩。</w:t>
      </w:r>
    </w:p>
    <w:p>
      <w:pPr>
        <w:ind w:left="0" w:right="0" w:firstLine="560"/>
        <w:spacing w:before="450" w:after="450" w:line="312" w:lineRule="auto"/>
      </w:pPr>
      <w:r>
        <w:rPr>
          <w:rFonts w:ascii="宋体" w:hAnsi="宋体" w:eastAsia="宋体" w:cs="宋体"/>
          <w:color w:val="000"/>
          <w:sz w:val="28"/>
          <w:szCs w:val="28"/>
        </w:rPr>
        <w:t xml:space="preserve">（七）把大力推进民营化作为富民强县的根本出路。一要培育壮大民营经济发展规模，进一步营造亲工扶商的社会氛围，切实在政策、服务、环境、要素供给等各个方面，支持民营企业做大做强，逐步形成县域经济的骨干和支柱。要结合推进城镇化和加快第三产业发展，大力推动全民创业，加快催生1000个个体工商户和中小民营企业，形成“铺天盖地”的发展态势。二要加快推进现代企业制度建设。培育壮大民营企业，关键要引导其加快建立现代企业制度，进一步加强经营管理人员培训，鼓励和支持大中专毕业生到民企创业，提高民企人才队伍素质。三要切实解决中小企业融资难题。完善融信担保公司等担保机构的运作机制，积极探索培育担保公司，加强银企、银政合作交流平台建设，切实解决中小企业贷款难问题，为民营经济发展提供资金支持。</w:t>
      </w:r>
    </w:p>
    <w:p>
      <w:pPr>
        <w:ind w:left="0" w:right="0" w:firstLine="560"/>
        <w:spacing w:before="450" w:after="450" w:line="312" w:lineRule="auto"/>
      </w:pPr>
      <w:r>
        <w:rPr>
          <w:rFonts w:ascii="宋体" w:hAnsi="宋体" w:eastAsia="宋体" w:cs="宋体"/>
          <w:color w:val="000"/>
          <w:sz w:val="28"/>
          <w:szCs w:val="28"/>
        </w:rPr>
        <w:t xml:space="preserve">（八）把优化发展环境作为实现跨越式发展的重要保障。一要着力打造高效优质的服务环境，进一步转变政府职能，加强机关效能建设，强化服务意识，把中央、省市有关禁令和“限时服务、两次终结、特事特办”三项制度，作为全体公务人员的行为准则和工作规范，认真落到实处。二要着力打造规范有序的法治环境。全县所有行政执法部门的行政审批、行政收费、行政处罚等具体行政执法项目，明年要再次进行一次全面清理。不合法、不合规、不利于**发展的执法项目要坚决取消，合法批准的项目要公开公示；要层层分解执法职权，严禁越权执法；要进一步强化执法责任，分门别类制定出具体的负责追究措施，切实把行政执法责任制落到实处。要重点结合“平安**”创建活动，加强社会治安综合治理，严厉打击强买强卖、敲诈勒索等各种影响企业正常生产经营秩序的违法违规行为。目前，我县没有1个市级、省级认定的工业园区，这不利于园区发挥项目集聚效应，要尽快按标准培育成熟1-2个市级、省级工业园区，争取促成1-2个企业成功上市，形成跨园区联动引资的大格局，真正把园区建成资金的洼地、创新的高地。三要正式拉开国家平安、卫生、文明县城“三创建”大幕。总体目标是：2024年要在巩固连续婵联“省级卫生县城”荣誉的基础上，积极创建“省级平安县城”和“市级文明县城”。2024年积极创建 “省级文明县城”，“三创”整体工作严格对照国家标准，进行排查自验。2024年为“三创”攻坚年，力争相继由国家组织验收，全力达标，基本实现晋西北最佳宜居城市的目标，在此基础上继续巩固提升。我们今年搞的“三整治”是开场白，城建与重点工程是硬铺垫，广大干部群众希望**发展越来越好的愿景非常强烈，直接或间接为“三创建”创造了充分的条件。如今我们成立了高规格的“三创建”领导组，下设三个指挥部。可以说，明年我们有信心、有决心打好“三创”新战役。</w:t>
      </w:r>
    </w:p>
    <w:p>
      <w:pPr>
        <w:ind w:left="0" w:right="0" w:firstLine="560"/>
        <w:spacing w:before="450" w:after="450" w:line="312" w:lineRule="auto"/>
      </w:pPr>
      <w:r>
        <w:rPr>
          <w:rFonts w:ascii="宋体" w:hAnsi="宋体" w:eastAsia="宋体" w:cs="宋体"/>
          <w:color w:val="000"/>
          <w:sz w:val="28"/>
          <w:szCs w:val="28"/>
        </w:rPr>
        <w:t xml:space="preserve">同志们，立足高起点，瞄准大目标，实现新跨越，是历史和人民赋予我们的光荣使命。年底工作琐碎，但事关全年成败，明年工作更加繁重，时间更加紧迫。让我们在县委的正确领导下，认真贯彻中央、省市部署和本次全委扩大会议精神，以更加坚定的信心、更加务实的态度、更加有力的措施，为加速推动**经济社会大跨越、尽快把我县建设成为晋西北经济社会一流强县和晋西北最佳宜居城市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下面，请全体起立，奏《国际歌》。</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2025-06-20T12:52:00+08:00</dcterms:created>
  <dcterms:modified xsi:type="dcterms:W3CDTF">2025-06-20T12:52:00+08:00</dcterms:modified>
</cp:coreProperties>
</file>

<file path=docProps/custom.xml><?xml version="1.0" encoding="utf-8"?>
<Properties xmlns="http://schemas.openxmlformats.org/officeDocument/2006/custom-properties" xmlns:vt="http://schemas.openxmlformats.org/officeDocument/2006/docPropsVTypes"/>
</file>