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2024年物业公司安全生产总结汇报(三篇)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安全生产总结汇报一博学之，审问之，慎思之，明辩之，笃行之。这是一个严谨的符合逻辑的事物认识和发展的过程。我将从这几个方面并结合自己的切身体会来谈谈我对绿城及绿城企业文化的认识和感受。太史公“行万里路，读万卷书”的箴言让我明白：如何让...</w:t>
      </w:r>
    </w:p>
    <w:p>
      <w:pPr>
        <w:ind w:left="0" w:right="0" w:firstLine="560"/>
        <w:spacing w:before="450" w:after="450" w:line="312" w:lineRule="auto"/>
      </w:pPr>
      <w:r>
        <w:rPr>
          <w:rFonts w:ascii="黑体" w:hAnsi="黑体" w:eastAsia="黑体" w:cs="黑体"/>
          <w:color w:val="000000"/>
          <w:sz w:val="36"/>
          <w:szCs w:val="36"/>
          <w:b w:val="1"/>
          <w:bCs w:val="1"/>
        </w:rPr>
        <w:t xml:space="preserve">物业公司安全生产总结汇报一</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物业公司安全生产总结汇报二</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物业公司安全生产总结汇报三</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2025-05-16T16:28:45+08:00</dcterms:created>
  <dcterms:modified xsi:type="dcterms:W3CDTF">2025-05-16T16:28:45+08:00</dcterms:modified>
</cp:coreProperties>
</file>

<file path=docProps/custom.xml><?xml version="1.0" encoding="utf-8"?>
<Properties xmlns="http://schemas.openxmlformats.org/officeDocument/2006/custom-properties" xmlns:vt="http://schemas.openxmlformats.org/officeDocument/2006/docPropsVTypes"/>
</file>