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工程师年终个人工作总结最新6篇</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表现的客观评价，帮助我们不断提高，通过写工作总结，我们可以不断的完善自己的工作方式，小编今天就为您带来了工程师年终个人工作总结最新6篇，相信一定会对你有所帮助。工程师年终个人工作总结篇1岁月如梭，光阴荏苒。时间就象流水一...</w:t>
      </w:r>
    </w:p>
    <w:p>
      <w:pPr>
        <w:ind w:left="0" w:right="0" w:firstLine="560"/>
        <w:spacing w:before="450" w:after="450" w:line="312" w:lineRule="auto"/>
      </w:pPr>
      <w:r>
        <w:rPr>
          <w:rFonts w:ascii="宋体" w:hAnsi="宋体" w:eastAsia="宋体" w:cs="宋体"/>
          <w:color w:val="000"/>
          <w:sz w:val="28"/>
          <w:szCs w:val="28"/>
        </w:rPr>
        <w:t xml:space="preserve">工作总结是对自己工作表现的客观评价，帮助我们不断提高，通过写工作总结，我们可以不断的完善自己的工作方式，小编今天就为您带来了工程师年终个人工作总结最新6篇，相信一定会对你有所帮助。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工程师年终个人工作总结篇1</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猪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x月x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xx%以上，不合格产品的原因也都是因为材料不良上，我们始终坚信产品质量是生产出来的，只要生产部的每一个员工都有高度的质量意识，并付诸于生产操作的每一环节中，产品质量将会稳步提高，从而实现成品质量检验不良xx%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各种生产设备运转完好率据统计已达xx%以上，尚未出现一起因设备原因影响生产的事故。可以说是因为大部分设备都是新设备，故障率较低。但我们设备维护还是按照xx及xx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工程师年终个人工作总结篇2</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20xx年上半年，我主要参与了开发区中央商务区软基处理工程现场监理工作，下半年，主要参与了旅游度假区人工沙滩工程现场监理工作。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工程师年终个人工作总结篇3</w:t>
      </w:r>
    </w:p>
    <w:p>
      <w:pPr>
        <w:ind w:left="0" w:right="0" w:firstLine="560"/>
        <w:spacing w:before="450" w:after="450" w:line="312" w:lineRule="auto"/>
      </w:pPr>
      <w:r>
        <w:rPr>
          <w:rFonts w:ascii="宋体" w:hAnsi="宋体" w:eastAsia="宋体" w:cs="宋体"/>
          <w:color w:val="000"/>
          <w:sz w:val="28"/>
          <w:szCs w:val="28"/>
        </w:rPr>
        <w:t xml:space="preserve">本人于20xx年加入了集团至今，在职务，负责整个集团公司的能源技术改造和新建项目的技术支持和工艺审核。现将近年来专业技术工作总结如下：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这个公司集团，并担任现在的职务，加入公司更是贴近了自己的本专业，在工作中自己在大学学到的专业技能有了更好的利用，在公司的工作中不断的学习和完善自己，并且在许多工程项目上做出了自己的努力，例如在干熄焦，烟道气余热回收，在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w:t>
      </w:r>
    </w:p>
    <w:p>
      <w:pPr>
        <w:ind w:left="0" w:right="0" w:firstLine="560"/>
        <w:spacing w:before="450" w:after="450" w:line="312" w:lineRule="auto"/>
      </w:pPr>
      <w:r>
        <w:rPr>
          <w:rFonts w:ascii="宋体" w:hAnsi="宋体" w:eastAsia="宋体" w:cs="宋体"/>
          <w:color w:val="000"/>
          <w:sz w:val="28"/>
          <w:szCs w:val="28"/>
        </w:rPr>
        <w:t xml:space="preserve">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宋体" w:hAnsi="宋体" w:eastAsia="宋体" w:cs="宋体"/>
          <w:color w:val="000"/>
          <w:sz w:val="28"/>
          <w:szCs w:val="28"/>
        </w:rPr>
        <w:t xml:space="preserve">工程师年终个人工作总结篇4</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按照公司制度，试用期于20__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__x经理和同事们的帮助下，我很快就得以把全部精力投入到项目中来。在这个项目中，我用到了一些专业知识，与此同时让我更加欣喜的是，我也接触到了以前尚未真正接触的__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工程师年终个人工作总结篇5</w:t>
      </w:r>
    </w:p>
    <w:p>
      <w:pPr>
        <w:ind w:left="0" w:right="0" w:firstLine="560"/>
        <w:spacing w:before="450" w:after="450" w:line="312" w:lineRule="auto"/>
      </w:pPr>
      <w:r>
        <w:rPr>
          <w:rFonts w:ascii="宋体" w:hAnsi="宋体" w:eastAsia="宋体" w:cs="宋体"/>
          <w:color w:val="000"/>
          <w:sz w:val="28"/>
          <w:szCs w:val="28"/>
        </w:rPr>
        <w:t xml:space="preserve">一年来，goa系统、国外销售网站、游戏麦网站、各收货商网站等等都是我们项目部的职能范围。20xx年上半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工程师年终个人工作总结篇6</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2、存在的不足以及改进措施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3、完成目标计划的措施以及建议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2025-07-09T02:01:10+08:00</dcterms:created>
  <dcterms:modified xsi:type="dcterms:W3CDTF">2025-07-09T02:01:10+08:00</dcterms:modified>
</cp:coreProperties>
</file>

<file path=docProps/custom.xml><?xml version="1.0" encoding="utf-8"?>
<Properties xmlns="http://schemas.openxmlformats.org/officeDocument/2006/custom-properties" xmlns:vt="http://schemas.openxmlformats.org/officeDocument/2006/docPropsVTypes"/>
</file>