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天然气销售工作总结</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天然气销售工作总结 20_年即将结束，又到了写总结的时候了。下面整理了几篇范文，欢迎参考。  &gt;(1)天然气销售工作总结  &gt;一、 领导重视是搞好天然气销售部工作的关键  天然气项目从筹备、接受移交到安全平稳运行，能源公司领导高度重视，公司...</w:t>
      </w:r>
    </w:p>
    <w:p>
      <w:pPr>
        <w:ind w:left="0" w:right="0" w:firstLine="560"/>
        <w:spacing w:before="450" w:after="450" w:line="312" w:lineRule="auto"/>
      </w:pPr>
      <w:r>
        <w:rPr>
          <w:rFonts w:ascii="宋体" w:hAnsi="宋体" w:eastAsia="宋体" w:cs="宋体"/>
          <w:color w:val="000"/>
          <w:sz w:val="28"/>
          <w:szCs w:val="28"/>
        </w:rPr>
        <w:t xml:space="preserve">天然气销售工作总结</w:t>
      </w:r>
    </w:p>
    <w:p>
      <w:pPr>
        <w:ind w:left="0" w:right="0" w:firstLine="560"/>
        <w:spacing w:before="450" w:after="450" w:line="312" w:lineRule="auto"/>
      </w:pPr>
      <w:r>
        <w:rPr>
          <w:rFonts w:ascii="宋体" w:hAnsi="宋体" w:eastAsia="宋体" w:cs="宋体"/>
          <w:color w:val="000"/>
          <w:sz w:val="28"/>
          <w:szCs w:val="28"/>
        </w:rPr>
        <w:t xml:space="preserve">20_年即将结束，又到了写总结的时候了。下面整理了几篇范文，欢迎参考。</w:t>
      </w:r>
    </w:p>
    <w:p>
      <w:pPr>
        <w:ind w:left="0" w:right="0" w:firstLine="560"/>
        <w:spacing w:before="450" w:after="450" w:line="312" w:lineRule="auto"/>
      </w:pPr>
      <w:r>
        <w:rPr>
          <w:rFonts w:ascii="宋体" w:hAnsi="宋体" w:eastAsia="宋体" w:cs="宋体"/>
          <w:color w:val="000"/>
          <w:sz w:val="28"/>
          <w:szCs w:val="28"/>
        </w:rPr>
        <w:t xml:space="preserve">&gt;(1)天然气销售工作总结</w:t>
      </w:r>
    </w:p>
    <w:p>
      <w:pPr>
        <w:ind w:left="0" w:right="0" w:firstLine="560"/>
        <w:spacing w:before="450" w:after="450" w:line="312" w:lineRule="auto"/>
      </w:pPr>
      <w:r>
        <w:rPr>
          <w:rFonts w:ascii="宋体" w:hAnsi="宋体" w:eastAsia="宋体" w:cs="宋体"/>
          <w:color w:val="000"/>
          <w:sz w:val="28"/>
          <w:szCs w:val="28"/>
        </w:rPr>
        <w:t xml:space="preserve">&gt;一、 领导重视是搞好天然气销售部工作的关键</w:t>
      </w:r>
    </w:p>
    <w:p>
      <w:pPr>
        <w:ind w:left="0" w:right="0" w:firstLine="560"/>
        <w:spacing w:before="450" w:after="450" w:line="312" w:lineRule="auto"/>
      </w:pPr>
      <w:r>
        <w:rPr>
          <w:rFonts w:ascii="宋体" w:hAnsi="宋体" w:eastAsia="宋体" w:cs="宋体"/>
          <w:color w:val="000"/>
          <w:sz w:val="28"/>
          <w:szCs w:val="28"/>
        </w:rPr>
        <w:t xml:space="preserve">天然气项目从筹备、接受移交到安全平稳运行，能源公司领导高度重视，公司经理严文年在天然气项目接收时，就提出了“安全要保证，管理要创新，项目要有效益”的要求，并在人员、资金、车辆等方面给予了保证，公司张副经理作为项目经理，精心部署天然气项目运行工作，现场查看、资料整理、运行方案的制定都亲力亲为，给其他员工作了很好的表率作用，从而使项目工作达到起点高、速度快、运行好的目标。目前，天然气销售部建立健全了各项管理制度，消除密闭泄漏点45处，天然气管网安全运行，完成油田公司及物业公司20个食堂 项维修工作，天然气计量交接准确率100%，气款回收率100%，员工持证上岗率100%，员工精神面貌好，工作积极主动。</w:t>
      </w:r>
    </w:p>
    <w:p>
      <w:pPr>
        <w:ind w:left="0" w:right="0" w:firstLine="560"/>
        <w:spacing w:before="450" w:after="450" w:line="312" w:lineRule="auto"/>
      </w:pPr>
      <w:r>
        <w:rPr>
          <w:rFonts w:ascii="宋体" w:hAnsi="宋体" w:eastAsia="宋体" w:cs="宋体"/>
          <w:color w:val="000"/>
          <w:sz w:val="28"/>
          <w:szCs w:val="28"/>
        </w:rPr>
        <w:t xml:space="preserve">&gt;二、 弘扬能源精神，稳定员工队伍</w:t>
      </w:r>
    </w:p>
    <w:p>
      <w:pPr>
        <w:ind w:left="0" w:right="0" w:firstLine="560"/>
        <w:spacing w:before="450" w:after="450" w:line="312" w:lineRule="auto"/>
      </w:pPr>
      <w:r>
        <w:rPr>
          <w:rFonts w:ascii="宋体" w:hAnsi="宋体" w:eastAsia="宋体" w:cs="宋体"/>
          <w:color w:val="000"/>
          <w:sz w:val="28"/>
          <w:szCs w:val="28"/>
        </w:rPr>
        <w:t xml:space="preserve">针对划转员工由于工作环境、管理模式等方面的变化，思想波动比较大，我们通过个别交谈和班前会等方式，适时了解员工的真实想法，学习领会公司的经营管理理念、服务宗旨和公司价值观，讲解能源公司发展历程，倡导能源精神，消除了员工思想顾虑，目前员工队伍稳定，工作态度端正，精神面貌好，经常加班加点整改天然气管线漏点和存在的安全隐患，许多员工从天然气项目接收到现在没有休一天假，员工的工作精神和态度得到公司有关部门和领导的肯定，为做好工作奠定良好的基础。</w:t>
      </w:r>
    </w:p>
    <w:p>
      <w:pPr>
        <w:ind w:left="0" w:right="0" w:firstLine="560"/>
        <w:spacing w:before="450" w:after="450" w:line="312" w:lineRule="auto"/>
      </w:pPr>
      <w:r>
        <w:rPr>
          <w:rFonts w:ascii="宋体" w:hAnsi="宋体" w:eastAsia="宋体" w:cs="宋体"/>
          <w:color w:val="000"/>
          <w:sz w:val="28"/>
          <w:szCs w:val="28"/>
        </w:rPr>
        <w:t xml:space="preserve">&gt;三、 建立天然气销售部各项管理制度</w:t>
      </w:r>
    </w:p>
    <w:p>
      <w:pPr>
        <w:ind w:left="0" w:right="0" w:firstLine="560"/>
        <w:spacing w:before="450" w:after="450" w:line="312" w:lineRule="auto"/>
      </w:pPr>
      <w:r>
        <w:rPr>
          <w:rFonts w:ascii="宋体" w:hAnsi="宋体" w:eastAsia="宋体" w:cs="宋体"/>
          <w:color w:val="000"/>
          <w:sz w:val="28"/>
          <w:szCs w:val="28"/>
        </w:rPr>
        <w:t xml:space="preserve">按照科学、实用、可行的原则及公司领导“管理创新” 的要求。制定了《天然气安全管理制度》、《天然气销售部岗位责任制》、《天然气销售部</w:t>
      </w:r>
    </w:p>
    <w:p>
      <w:pPr>
        <w:ind w:left="0" w:right="0" w:firstLine="560"/>
        <w:spacing w:before="450" w:after="450" w:line="312" w:lineRule="auto"/>
      </w:pPr>
      <w:r>
        <w:rPr>
          <w:rFonts w:ascii="宋体" w:hAnsi="宋体" w:eastAsia="宋体" w:cs="宋体"/>
          <w:color w:val="000"/>
          <w:sz w:val="28"/>
          <w:szCs w:val="28"/>
        </w:rPr>
        <w:t xml:space="preserve">hse“两书一表”》、《 天然气销售部抢险救援应急预案》、《天然气销售部服务规范》、《天然气销售部业绩考核办法》，起草了《天然气停气降压管理规定》、《天然气新增用户管理规定》，使天然气管网运行有章可循。建立完善了各种基础资料，基础资料达到“齐全”、“真实”、“准确”。在建章立制加强管理的同时，积极营造良好的工作环境，推行以人为本的管理理念，在班前班中注意观察员工的思想情绪变化，以防止作业人员因家庭困难或其它原因导致作业思想不集中，从而形成事故隐患。强调员工之间互相关心、互相帮助，及早发现作业人员存在的不良情绪并采取相应措施。形成了团队整体的合力，克服工作中的各种困难，完成公司下达的工作任务。</w:t>
      </w:r>
    </w:p>
    <w:p>
      <w:pPr>
        <w:ind w:left="0" w:right="0" w:firstLine="560"/>
        <w:spacing w:before="450" w:after="450" w:line="312" w:lineRule="auto"/>
      </w:pPr>
      <w:r>
        <w:rPr>
          <w:rFonts w:ascii="宋体" w:hAnsi="宋体" w:eastAsia="宋体" w:cs="宋体"/>
          <w:color w:val="000"/>
          <w:sz w:val="28"/>
          <w:szCs w:val="28"/>
        </w:rPr>
        <w:t xml:space="preserve">&gt;四、制定确实可行的管理控制措施，加大对风险点源的监控力度</w:t>
      </w:r>
    </w:p>
    <w:p>
      <w:pPr>
        <w:ind w:left="0" w:right="0" w:firstLine="560"/>
        <w:spacing w:before="450" w:after="450" w:line="312" w:lineRule="auto"/>
      </w:pPr>
      <w:r>
        <w:rPr>
          <w:rFonts w:ascii="宋体" w:hAnsi="宋体" w:eastAsia="宋体" w:cs="宋体"/>
          <w:color w:val="000"/>
          <w:sz w:val="28"/>
          <w:szCs w:val="28"/>
        </w:rPr>
        <w:t xml:space="preserve">制定了《鄯善1#、2#、3#配气站及天然气管网风险识别及控制措施》，加大对风险点源的监控力度，根据风险点源的危害程度及发生事故的概率，把风险点源划分为a、b、c三类进行管理。a类风险源有：人员密集区的阀井、废弃闲置阀井、管线压盖处、管线探测点、泄漏点、配气站，对a类风险源实行挂牌管理制度，每日必须巡检，并在风险点所挂的牌上进行记录，严密进行a类风险点的监控，及早发现隐患及早进行处理。b类风险源有：林带道路穿越区、施工点、3#配气站6#线、3#线管线腐蚀严重的部位、离建筑物达不到安全距离的管线，对b类风险源，每周必须进行巡检。其它风险源纳入c类进行管理，c类风险源至少15天巡检一次。从而保证了天然气管网的安全运行。</w:t>
      </w:r>
    </w:p>
    <w:p>
      <w:pPr>
        <w:ind w:left="0" w:right="0" w:firstLine="560"/>
        <w:spacing w:before="450" w:after="450" w:line="312" w:lineRule="auto"/>
      </w:pPr>
      <w:r>
        <w:rPr>
          <w:rFonts w:ascii="宋体" w:hAnsi="宋体" w:eastAsia="宋体" w:cs="宋体"/>
          <w:color w:val="000"/>
          <w:sz w:val="28"/>
          <w:szCs w:val="28"/>
        </w:rPr>
        <w:t xml:space="preserve">&gt;五、加强员工安全知识、专业知识的学习和培训</w:t>
      </w:r>
    </w:p>
    <w:p>
      <w:pPr>
        <w:ind w:left="0" w:right="0" w:firstLine="560"/>
        <w:spacing w:before="450" w:after="450" w:line="312" w:lineRule="auto"/>
      </w:pPr>
      <w:r>
        <w:rPr>
          <w:rFonts w:ascii="宋体" w:hAnsi="宋体" w:eastAsia="宋体" w:cs="宋体"/>
          <w:color w:val="000"/>
          <w:sz w:val="28"/>
          <w:szCs w:val="28"/>
        </w:rPr>
        <w:t xml:space="preserve">采取各种方式，利用休息、班前会、安全活动等时间，对员工进行培训，每月对员工所学知识进行考试，提高员工的安全知识和安全技能。</w:t>
      </w:r>
    </w:p>
    <w:p>
      <w:pPr>
        <w:ind w:left="0" w:right="0" w:firstLine="560"/>
        <w:spacing w:before="450" w:after="450" w:line="312" w:lineRule="auto"/>
      </w:pPr>
      <w:r>
        <w:rPr>
          <w:rFonts w:ascii="宋体" w:hAnsi="宋体" w:eastAsia="宋体" w:cs="宋体"/>
          <w:color w:val="000"/>
          <w:sz w:val="28"/>
          <w:szCs w:val="28"/>
        </w:rPr>
        <w:t xml:space="preserve">&gt;(2)天然气公司员工工作总结</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xx的成长也就是我的成长，在共同的努力中，我已完成了自己人生的转折，不再是年轻没有失败的代言了，从现在起我将可以成熟、理智、自豪的站在属于自己的舞台上从容的面对一切工作与生活，面对自己的人生，永不言败。xx三年，学习三年。</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w:t>
      </w:r>
    </w:p>
    <w:p>
      <w:pPr>
        <w:ind w:left="0" w:right="0" w:firstLine="560"/>
        <w:spacing w:before="450" w:after="450" w:line="312" w:lineRule="auto"/>
      </w:pPr>
      <w:r>
        <w:rPr>
          <w:rFonts w:ascii="宋体" w:hAnsi="宋体" w:eastAsia="宋体" w:cs="宋体"/>
          <w:color w:val="000"/>
          <w:sz w:val="28"/>
          <w:szCs w:val="28"/>
        </w:rPr>
        <w:t xml:space="preserve">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2025-05-10T10:31:57+08:00</dcterms:created>
  <dcterms:modified xsi:type="dcterms:W3CDTF">2025-05-10T10:31:57+08:00</dcterms:modified>
</cp:coreProperties>
</file>

<file path=docProps/custom.xml><?xml version="1.0" encoding="utf-8"?>
<Properties xmlns="http://schemas.openxmlformats.org/officeDocument/2006/custom-properties" xmlns:vt="http://schemas.openxmlformats.org/officeDocument/2006/docPropsVTypes"/>
</file>