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不忘初心牢记使命作用发挥方面存在的问题</w:t>
      </w:r>
      <w:bookmarkEnd w:id="1"/>
    </w:p>
    <w:p>
      <w:pPr>
        <w:jc w:val="center"/>
        <w:spacing w:before="0" w:after="450"/>
      </w:pPr>
      <w:r>
        <w:rPr>
          <w:rFonts w:ascii="Arial" w:hAnsi="Arial" w:eastAsia="Arial" w:cs="Arial"/>
          <w:color w:val="999999"/>
          <w:sz w:val="20"/>
          <w:szCs w:val="20"/>
        </w:rPr>
        <w:t xml:space="preserve">来源：网络  作者：烟雨迷离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开展“不忘初心、牢记使命”主题教育，是一次“接力跑”。要贯彻守初心、担使命，找差距、抓落实的总要求，达到理论学习有收获、思想政治受洗礼、干事创业敢担当、为民服务解难题、清正廉洁作表率的目标。本站今天为大家精心准备了不忘初心牢记使命作用发挥方...</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一次“接力跑”。要贯彻守初心、担使命，找差距、抓落实的总要求，达到理论学习有收获、思想政治受洗礼、干事创业敢担当、为民服务解难题、清正廉洁作表率的目标。本站今天为大家精心准备了不忘初心牢记使命作用发挥方面存在的问题，希望对大家有所帮助![_TAG_h3]　　不忘初心牢记使命作用发挥方面存在的问题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组织开展“不忘初心、牢记使命”主题教育，就是要教育引导我们党员干部进一步用习近平新时代中国特色社会主义思想武装头脑，增强“四个意识”、坚定“四个自信”、做到“两个维护”。贯彻守初心、担使命，找差距、抓落实的总要求，牢记宗旨守初心，攻坚克难担使命，坚持对照找差距，崇尚实干抓落实，作为一名党员，要守好初心，不忘使命。守好岗位，恪尽职责，担好使命，对党忠诚，对照检查，全面自省，改变作风，务求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是我们党员政治生命的源泉。但结合工作，我在理论学习认识上，缺乏自觉与主动。平时忙于工作，常轻视和忽视理论学习的精神，对理论学习的重要性在认识上缺乏主动性与自觉性。有时被动地参加理论学习，缺乏学习的主动自觉。在学习效果上，存在着为了理论学习而学习的被动意识，所学的理论与实际工作有脱节现象，不能很好的起到理论指导实践的应有效果。平时处理工作经验化，对工作规律总结不足，忙于事务性工作，没有沉下心深入研究新方式和方法。</w:t>
      </w:r>
    </w:p>
    <w:p>
      <w:pPr>
        <w:ind w:left="0" w:right="0" w:firstLine="560"/>
        <w:spacing w:before="450" w:after="450" w:line="312" w:lineRule="auto"/>
      </w:pPr>
      <w:r>
        <w:rPr>
          <w:rFonts w:ascii="宋体" w:hAnsi="宋体" w:eastAsia="宋体" w:cs="宋体"/>
          <w:color w:val="000"/>
          <w:sz w:val="28"/>
          <w:szCs w:val="28"/>
        </w:rPr>
        <w:t xml:space="preserve">　　在个人思想境界和政治理论学习的高度还不够，在履行党员义务，认真学习新时代中国特色社会主义思想方面有欠缺，虽能通过集中学习与个人自学等方式加强理论知识储备，但不善于从讲政治高度分析问题，存在对中央精神了解不够及时，对上级出台政策标准执行力度上有一定差距。</w:t>
      </w:r>
    </w:p>
    <w:p>
      <w:pPr>
        <w:ind w:left="0" w:right="0" w:firstLine="560"/>
        <w:spacing w:before="450" w:after="450" w:line="312" w:lineRule="auto"/>
      </w:pPr>
      <w:r>
        <w:rPr>
          <w:rFonts w:ascii="宋体" w:hAnsi="宋体" w:eastAsia="宋体" w:cs="宋体"/>
          <w:color w:val="000"/>
          <w:sz w:val="28"/>
          <w:szCs w:val="28"/>
        </w:rPr>
        <w:t xml:space="preserve">　　思想经验化，由于自身从基层工作走来，认为足够了解基层，缺乏对基层的深入调查研究，联系基层工作不到位，忙于业务工作时，导致与基层员工交流上存在断层，有时没能站在基层立场和困难上考虑和帮助基层解决问题。</w:t>
      </w:r>
    </w:p>
    <w:p>
      <w:pPr>
        <w:ind w:left="0" w:right="0" w:firstLine="560"/>
        <w:spacing w:before="450" w:after="450" w:line="312" w:lineRule="auto"/>
      </w:pPr>
      <w:r>
        <w:rPr>
          <w:rFonts w:ascii="宋体" w:hAnsi="宋体" w:eastAsia="宋体" w:cs="宋体"/>
          <w:color w:val="000"/>
          <w:sz w:val="28"/>
          <w:szCs w:val="28"/>
        </w:rPr>
        <w:t xml:space="preserve">　　表率作用发挥不足，虽然在平时工作生活中，自已也时刻注意严以律已，应该做什么不该做什么，但还存在标准不高，自我满足的状态。要更严格执行自律准则，自觉抵制“坏分子”，严格执行相关规章制度。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自觉性不够强。在思想政治方面，能够牢固树立“四个意识”，自觉与党中央保持高度一致，但面对新形势新变化，缺少坚定理论自信，期望以干带学，放松对理论的再学习和对自身建设的要求，对党性锻炼的要求和保持党员先进性的追求，直接影响自身思想进步和工作推进。二是坚守纪律规矩的坚决性不够强。在执行纪律上，能够时刻坚定地维护党，在大是大非面前头脑清醒，旗帜鲜明，立场坚定，但在执行各项规章制度上不够严格，工作忙碌时会产生纪律松懈的情况，没有严格按照一名合格党员的标准来规范自已的生活和工作。三是在发挥作用方面，随着参加工作时间的增加和工作环境的变化，勇于担当作为，干事创业、奋发有为的劲头和积极性减弱，缺乏像“当代愚公”黄大发同志那样的责任担当、攻坚克难、坚定信念和无私的精神，在工作积极性、主动性、创造性上不够强。四是随着工作和生活条件的改善，对艰苦奋斗、吃苦耐劳和奋斗精神有所下降，存在有时自我约束不严，管理过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不继加强自我学习。深入学习贯彻习近平新时代中国特色社会主义思想和系列重要讲话精神，做到原原本本学、系统深入学、带着责任和问题学、挤出时间学，以思想自觉引导行动自觉，最终把学习教育成果体现在推动工作上，按照学习计划，充分利用闲暇时间进行学习，积极参加支部组织生活，与支部党员多讨论交流、检摆问题、接受教育，共同进步。</w:t>
      </w:r>
    </w:p>
    <w:p>
      <w:pPr>
        <w:ind w:left="0" w:right="0" w:firstLine="560"/>
        <w:spacing w:before="450" w:after="450" w:line="312" w:lineRule="auto"/>
      </w:pPr>
      <w:r>
        <w:rPr>
          <w:rFonts w:ascii="宋体" w:hAnsi="宋体" w:eastAsia="宋体" w:cs="宋体"/>
          <w:color w:val="000"/>
          <w:sz w:val="28"/>
          <w:szCs w:val="28"/>
        </w:rPr>
        <w:t xml:space="preserve">　　二是坚定不移，全面执行党的基本路线，基本纲领，基本方针政策，切实增强“四个自信”，牢固树立“四个意识”，坚决做到“两个维护”，自觉做到讲政治、讲规矩，锤炼对党绝对忠诚的政治品格，始终与党保持一个声音、一个步调，自觉把思想统一起来，将工作落实到底。</w:t>
      </w:r>
    </w:p>
    <w:p>
      <w:pPr>
        <w:ind w:left="0" w:right="0" w:firstLine="560"/>
        <w:spacing w:before="450" w:after="450" w:line="312" w:lineRule="auto"/>
      </w:pPr>
      <w:r>
        <w:rPr>
          <w:rFonts w:ascii="宋体" w:hAnsi="宋体" w:eastAsia="宋体" w:cs="宋体"/>
          <w:color w:val="000"/>
          <w:sz w:val="28"/>
          <w:szCs w:val="28"/>
        </w:rPr>
        <w:t xml:space="preserve">　　三是严格执行中央八项规定，牢固树立大局观和全局意识，自觉遵守党的纪律和政治规矩，用《党章》规范约束自己的一言一行，守住廉洁自律底线，做好本职工作，干好分内事务，树立良好党员形象。</w:t>
      </w:r>
    </w:p>
    <w:p>
      <w:pPr>
        <w:ind w:left="0" w:right="0" w:firstLine="560"/>
        <w:spacing w:before="450" w:after="450" w:line="312" w:lineRule="auto"/>
      </w:pPr>
      <w:r>
        <w:rPr>
          <w:rFonts w:ascii="宋体" w:hAnsi="宋体" w:eastAsia="宋体" w:cs="宋体"/>
          <w:color w:val="000"/>
          <w:sz w:val="28"/>
          <w:szCs w:val="28"/>
        </w:rPr>
        <w:t xml:space="preserve">　　四是认真履职尽责，坚持深入基层，坚持掌握第一手资料，查找工作中存在的问题和不足，一切从基层角度想问题，寻找解决问题的办法。</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不忘初心牢记使命作用发挥方面存在的问题</w:t>
      </w:r>
    </w:p>
    <w:p>
      <w:pPr>
        <w:ind w:left="0" w:right="0" w:firstLine="560"/>
        <w:spacing w:before="450" w:after="450" w:line="312" w:lineRule="auto"/>
      </w:pPr>
      <w:r>
        <w:rPr>
          <w:rFonts w:ascii="宋体" w:hAnsi="宋体" w:eastAsia="宋体" w:cs="宋体"/>
          <w:color w:val="000"/>
          <w:sz w:val="28"/>
          <w:szCs w:val="28"/>
        </w:rPr>
        <w:t xml:space="preserve">　　按照公司主题教育活动的统一安排部署，自己紧扣守初心、担使命，找差距、抓落实总要求，认真对照党章、《关于新形式下党内政治生活的若干准则》《中国共产党纪律处分条例》，结合自身思想、生活和工作实际，认真查找存在的突出问题，深入剖析思想根源，进一步明确了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党章》、《廉洁自律准则》和《纪律处分条例》思想上有了新的收获，对党员干部怎样保持良好心态，特别是用党章自我约束与监督方面有了新的认识。当前在全党深入贯彻中央《八项规定》努力践行“三严三实”行动的总体形势下，加强对党员学习《党章》、《廉洁自律准则》和《纪律处分条例》尤为重要，只有通过全面地学习和了解《党章》、《廉洁自律准则》和《纪律处分条例》要旨，打牢思想政治基础，筑严思想政治防线，才能牢固树立马克思列宁主义的世界观、人生观和价值观，牢固树立正确的权力观、地位观和利益观，并努力为全面开创“大产业”建设新局面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按照“对照党章党规找差距”要求对照的3个方面18个问题，我坚持把自己摆进去、把职责摆进去、把工作摆进去，深入开展检视自查，查找出了以下突出问题：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对照党章，能积极向党组织靠拢，认真学习党的理论、路线、方略，认真履行党员义务，践行入党誓言，严格遵守党的组织制度，严守党的政治纪律和政治规矩。对照党的初心和使命，结合自身实际发现，有时候个人把理论学习当作软指标，与实际工作结合不够紧密，存在重实践轻理论倾向，对习近平新时代中国特色社会主义思想和党的十九大精神等缺乏系统学习和全面把握，以后的工作生活中要学有所得，学以致用。</w:t>
      </w:r>
    </w:p>
    <w:p>
      <w:pPr>
        <w:ind w:left="0" w:right="0" w:firstLine="560"/>
        <w:spacing w:before="450" w:after="450" w:line="312" w:lineRule="auto"/>
      </w:pPr>
      <w:r>
        <w:rPr>
          <w:rFonts w:ascii="宋体" w:hAnsi="宋体" w:eastAsia="宋体" w:cs="宋体"/>
          <w:color w:val="000"/>
          <w:sz w:val="28"/>
          <w:szCs w:val="28"/>
        </w:rPr>
        <w:t xml:space="preserve">　　存在下问题和不足：</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五位一体”总体布局和“四个全面”战略布局。查摆出的问题是：理论学习不够系统全面，学得不深，对坚持党的性质宗旨的理解还不够透彻，对学习的重要性认识不足，缺乏学习新理论、新知识的强烈愿望，常把学习当作软任务，在党性分析活动中考虑不多、把握不细、对照不深，不能用一些新的理论知识更好的指导实际工作，存在抓生产、要产值和利润的思想。</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的问题是：创新意识和大局意识有待加强，面对设备统管新机遇、遇到新问题缺乏创新意识，存在片面追求中心利益的现象，大局意识不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查摆出的问题是：一是敬业奉献精神不强，担当作为不够，应对设备统管新局势新任务新挑战措施不丰富，对如何围绕中心工作，充分发挥“管理+服务”、以服务促管理的作用思考不深、站位不高，“大产业”建设担当不够。二是有时存在“重部署、轻落实，重形式、轻实效”的现象，对公司安排的一些重点工作往往重决策、布置任务，不重视具体指导和协调。</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政令畅通。查摆出的问题是：对中心班子成员监督不到位，对党员干部纪律规矩教育不够，对中心可能涉及党风廉政工作的班子成员谈心谈话、教育警示不够。</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查摆出的问题是：一是密切联系群众方面做得不够，日常工作中自己与普通员工交流不深，关心不够，没有解决好职称评审、工资待遇等问题，存在同岗不同酬现象，影响职工工作积极性;二是工作深入实际现场指导不够，深入生产现场少，对现场情况了解不够，导致对于存在的问题不能及时发现和解决。</w:t>
      </w:r>
    </w:p>
    <w:p>
      <w:pPr>
        <w:ind w:left="0" w:right="0" w:firstLine="560"/>
        <w:spacing w:before="450" w:after="450" w:line="312" w:lineRule="auto"/>
      </w:pPr>
      <w:r>
        <w:rPr>
          <w:rFonts w:ascii="宋体" w:hAnsi="宋体" w:eastAsia="宋体" w:cs="宋体"/>
          <w:color w:val="000"/>
          <w:sz w:val="28"/>
          <w:szCs w:val="28"/>
        </w:rPr>
        <w:t xml:space="preserve">　　(二)在对照准则方面</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对照准则，坚定马克思主义信仰和社会主义信念，坚定不移贯彻党的基本路线，在大是大非面前站稳政治立场;坚决维护以习近平同志为核心的党中央权威和集中统一领导，牢固树立“四个意识”，增强“四个自信”。通过反思，对马克思主义理想信念的精神实质和科学内涵领悟不深，没有真正做到深学、细照、笃行。</w:t>
      </w:r>
    </w:p>
    <w:p>
      <w:pPr>
        <w:ind w:left="0" w:right="0" w:firstLine="560"/>
        <w:spacing w:before="450" w:after="450" w:line="312" w:lineRule="auto"/>
      </w:pPr>
      <w:r>
        <w:rPr>
          <w:rFonts w:ascii="宋体" w:hAnsi="宋体" w:eastAsia="宋体" w:cs="宋体"/>
          <w:color w:val="000"/>
          <w:sz w:val="28"/>
          <w:szCs w:val="28"/>
        </w:rPr>
        <w:t xml:space="preserve">　　存在下问题和不足：</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职工群众感受到理想信念的强大力量。查摆出的问题是：对习近平总书记系列重要论述的学习和领悟还比较薄弱，需进一步加强党的理论知识、习近平新时代中国特色社会主义思想的学习，通过学习新知识，提高政治站位，为集团公司设立“陕北区域设备调剂中心”提供产业方案。</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查摆出的问题是：对新时期党面临的“四大危险”(精神懈怠的危险、能力不足的危险、脱离群众的危险、消极腐败的危险)、“四大考验”(执政考验、改革开放考验、市场经济考验、外部环境考验)的认识不深，缺乏高度的警惕性和斗争性。</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经查摆，工作中能够严格执行重大问题请示报告制度，没有这方面的问题。</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的问题是：纪检工作日常检查督导不够，在抓纪律、抓作风方面，有时还拉不下脸，在正风肃纪上用力不够，存在办公用品、日常消耗材料领用审核把关不严而造成浪费现象等。</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主动听取不同意见，自觉服从组织分工安排，不独断专行或各自为政。经查摆，工作中能够坚持民主集中制原则，执行“三重一大”事项决策制度，没有这方面的问题。</w:t>
      </w:r>
    </w:p>
    <w:p>
      <w:pPr>
        <w:ind w:left="0" w:right="0" w:firstLine="560"/>
        <w:spacing w:before="450" w:after="450" w:line="312" w:lineRule="auto"/>
      </w:pPr>
      <w:r>
        <w:rPr>
          <w:rFonts w:ascii="宋体" w:hAnsi="宋体" w:eastAsia="宋体" w:cs="宋体"/>
          <w:color w:val="000"/>
          <w:sz w:val="28"/>
          <w:szCs w:val="28"/>
        </w:rPr>
        <w:t xml:space="preserve">　　6、是否坚持坚持正确选人用人导向，坚持好干部标准，自觉防范和纠正用人上的不正之风和种种偏向。经查摆，能坚持正确选人用人导向，没有这方面的问题。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查摆出的问题是：批评与自我批评还不够彻底。批评层面，在组织生活中，有时怕伤中心班子成员之间和气，存在留情面或不彻底的情况，相互之间出汗不够。自我批评层面，存在怕丢面子的思想，检视问题不够深入。</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查摆出的问题是：中心党风廉政建设工作开展形式单一，对廉政提醒、警示教育等活动组织较少，工作开展中创新少，富有创造性地开展党风廉政工作指导不力、办法不多。</w:t>
      </w:r>
    </w:p>
    <w:p>
      <w:pPr>
        <w:ind w:left="0" w:right="0" w:firstLine="560"/>
        <w:spacing w:before="450" w:after="450" w:line="312" w:lineRule="auto"/>
      </w:pPr>
      <w:r>
        <w:rPr>
          <w:rFonts w:ascii="宋体" w:hAnsi="宋体" w:eastAsia="宋体" w:cs="宋体"/>
          <w:color w:val="000"/>
          <w:sz w:val="28"/>
          <w:szCs w:val="28"/>
        </w:rPr>
        <w:t xml:space="preserve">　　(三)在对照条例方面</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对照条例，在重大原则问题上同党中央保持一致，自觉执行党组织决定，不存在生活奢靡、追求低级趣味等问题。工作推进的韧劲不足有时存在浮躁、急躁现象，尤其在陕北矿业公司设备统管方面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　　存在下问题和不足：</w:t>
      </w:r>
    </w:p>
    <w:p>
      <w:pPr>
        <w:ind w:left="0" w:right="0" w:firstLine="560"/>
        <w:spacing w:before="450" w:after="450" w:line="312" w:lineRule="auto"/>
      </w:pPr>
      <w:r>
        <w:rPr>
          <w:rFonts w:ascii="宋体" w:hAnsi="宋体" w:eastAsia="宋体" w:cs="宋体"/>
          <w:color w:val="000"/>
          <w:sz w:val="28"/>
          <w:szCs w:val="28"/>
        </w:rPr>
        <w:t xml:space="preserve">　　1、是否在重大原则问题上同上级党组织保持一致，自觉执行党组织决定。没有这方面的问题。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2、是否存在滥用职权、谋取私利，违规收受礼品礼金、经商办企业，违反公务接待管理、会议活动管理、办公用房管理等有关规定的问题。没有这方面的问题。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3、是否存在优亲厚友，弄虚作假等损害职工群众利益等问题。没有这方面的问题。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4、是否存在工作不负责任，搞形式主义、官僚主义等问题。查摆出的问题是：深入现场深入职工不够，对待难解决的问题有回避思想，对待不良现象当老好人，对部门之间界定不清的工作有推诿现象等。</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查摆出的问题是：面对陕北矿业公司设备统管新机遇、新挑战，艰苦奋斗、开拓创新的精神不足，有畏难情绪，主动出击意识不强，存在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宗旨意识有所淡化，对习近平新时代中国特色社会主义思想的认识还缺乏宏大的理论视野和高度的政治自觉。面对新形势新变化，缺少更加坚定的理论自信，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 政治理论水平不够高，虽然参加了公司和中心举办的一系列讲座、培训和学习班，但是对政治理论的学习还是停留在掌握知识层面，习惯于依靠经验推动工作，对不断更新的专业知识关注学习不够。</w:t>
      </w:r>
    </w:p>
    <w:p>
      <w:pPr>
        <w:ind w:left="0" w:right="0" w:firstLine="560"/>
        <w:spacing w:before="450" w:after="450" w:line="312" w:lineRule="auto"/>
      </w:pPr>
      <w:r>
        <w:rPr>
          <w:rFonts w:ascii="宋体" w:hAnsi="宋体" w:eastAsia="宋体" w:cs="宋体"/>
          <w:color w:val="000"/>
          <w:sz w:val="28"/>
          <w:szCs w:val="28"/>
        </w:rPr>
        <w:t xml:space="preserve">　　(三)政治敏锐性和政治鉴别力不够，对管党治党的规律认识不够深刻，认为全面从严治党已经取得了重大成果，低估了“四风”问题的顽固性、反复性。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面对设备统管新形势、新挑战，执着不够，担当精神弱化，缺乏攻坚克难的敬业精神，工作抓实、抓细、抓具体，“一竿子插到底”的实干精神还不够强，工作主动性、“钉钉子精神”和创造性不足。</w:t>
      </w:r>
    </w:p>
    <w:p>
      <w:pPr>
        <w:ind w:left="0" w:right="0" w:firstLine="560"/>
        <w:spacing w:before="450" w:after="450" w:line="312" w:lineRule="auto"/>
      </w:pPr>
      <w:r>
        <w:rPr>
          <w:rFonts w:ascii="宋体" w:hAnsi="宋体" w:eastAsia="宋体" w:cs="宋体"/>
          <w:color w:val="000"/>
          <w:sz w:val="28"/>
          <w:szCs w:val="28"/>
        </w:rPr>
        <w:t xml:space="preserve">　　(五)落实党风廉政建设的“两个责任”意识还不够强。对落实中央八项规定精神的长期性、艰巨性认识需要加强，日常工作中监督指导的力度还不够大;对中心班子成员履职尽责不到位的问题，批评教育多、追究问责较少。</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不忘初心牢记使命作用发挥方面存在的问题</w:t>
      </w:r>
    </w:p>
    <w:p>
      <w:pPr>
        <w:ind w:left="0" w:right="0" w:firstLine="560"/>
        <w:spacing w:before="450" w:after="450" w:line="312" w:lineRule="auto"/>
      </w:pPr>
      <w:r>
        <w:rPr>
          <w:rFonts w:ascii="宋体" w:hAnsi="宋体" w:eastAsia="宋体" w:cs="宋体"/>
          <w:color w:val="000"/>
          <w:sz w:val="28"/>
          <w:szCs w:val="28"/>
        </w:rPr>
        <w:t xml:space="preserve">　　“不忘初心牢记使命”专题民主生活会对照检查发言提纲　　近日，通过个人自学、支部引学、座谈讨论等多种形式，对“不忘初心、牢记使命”有了进一步的认识和反思，现结合个人工作、学习、生活实际，将个人情况对照如下，不妥之处请大家批评指正。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坚持把“不忘初心牢记使命”作为自己的修身之本、为政之道、成事之要。对照高标准、严要求，经反复检索审视，还存在着一些不足：</w:t>
      </w:r>
    </w:p>
    <w:p>
      <w:pPr>
        <w:ind w:left="0" w:right="0" w:firstLine="560"/>
        <w:spacing w:before="450" w:after="450" w:line="312" w:lineRule="auto"/>
      </w:pPr>
      <w:r>
        <w:rPr>
          <w:rFonts w:ascii="宋体" w:hAnsi="宋体" w:eastAsia="宋体" w:cs="宋体"/>
          <w:color w:val="000"/>
          <w:sz w:val="28"/>
          <w:szCs w:val="28"/>
        </w:rPr>
        <w:t xml:space="preserve">　　一是政治理论学习不系统深入。虽然也注重政策理论和业务知识学习，但在学习上缺乏系统性、深入性和持久性，存在学习时紧时松和以学代干现象，有时因忙于工作和琐事，没有挤时间静下心来深钻细研。理论联系实际不够紧密，学用结合做得不够。</w:t>
      </w:r>
    </w:p>
    <w:p>
      <w:pPr>
        <w:ind w:left="0" w:right="0" w:firstLine="560"/>
        <w:spacing w:before="450" w:after="450" w:line="312" w:lineRule="auto"/>
      </w:pPr>
      <w:r>
        <w:rPr>
          <w:rFonts w:ascii="宋体" w:hAnsi="宋体" w:eastAsia="宋体" w:cs="宋体"/>
          <w:color w:val="000"/>
          <w:sz w:val="28"/>
          <w:szCs w:val="28"/>
        </w:rPr>
        <w:t xml:space="preserve">　　二是联系群众工作不到位。在下基层过程中，自认为在基层工作多年，对基层工作情况比较了解，自己见的多了，习以为常，有懈怠思想和惰性心理，造成了密切联系群众不到位。</w:t>
      </w:r>
    </w:p>
    <w:p>
      <w:pPr>
        <w:ind w:left="0" w:right="0" w:firstLine="560"/>
        <w:spacing w:before="450" w:after="450" w:line="312" w:lineRule="auto"/>
      </w:pPr>
      <w:r>
        <w:rPr>
          <w:rFonts w:ascii="宋体" w:hAnsi="宋体" w:eastAsia="宋体" w:cs="宋体"/>
          <w:color w:val="000"/>
          <w:sz w:val="28"/>
          <w:szCs w:val="28"/>
        </w:rPr>
        <w:t xml:space="preserve">　　三是敢闯敢试的劲头不足。习惯于用传统的定向思维办事，缺乏深钻细研的进取</w:t>
      </w:r>
    </w:p>
    <w:p>
      <w:pPr>
        <w:ind w:left="0" w:right="0" w:firstLine="560"/>
        <w:spacing w:before="450" w:after="450" w:line="312" w:lineRule="auto"/>
      </w:pPr>
      <w:r>
        <w:rPr>
          <w:rFonts w:ascii="宋体" w:hAnsi="宋体" w:eastAsia="宋体" w:cs="宋体"/>
          <w:color w:val="000"/>
          <w:sz w:val="28"/>
          <w:szCs w:val="28"/>
        </w:rPr>
        <w:t xml:space="preserve">　　意识、忧患意识和创新精神。对创新举措硬督实查还有顾虑，在思想上、行动上放不开，一些新办法仅停留在心动或私下想一想，没有投入实际行动大胆地去闯。</w:t>
      </w:r>
    </w:p>
    <w:p>
      <w:pPr>
        <w:ind w:left="0" w:right="0" w:firstLine="560"/>
        <w:spacing w:before="450" w:after="450" w:line="312" w:lineRule="auto"/>
      </w:pPr>
      <w:r>
        <w:rPr>
          <w:rFonts w:ascii="宋体" w:hAnsi="宋体" w:eastAsia="宋体" w:cs="宋体"/>
          <w:color w:val="000"/>
          <w:sz w:val="28"/>
          <w:szCs w:val="28"/>
        </w:rPr>
        <w:t xml:space="preserve">　　四是思想上存在惰性，有了松劲情绪。自己2024年毕业参加工作，长期在基层，自以为业务比较熟悉，轻车熟路，因而产生了二、对照“初心”存在的问题和不足</w:t>
      </w:r>
    </w:p>
    <w:p>
      <w:pPr>
        <w:ind w:left="0" w:right="0" w:firstLine="560"/>
        <w:spacing w:before="450" w:after="450" w:line="312" w:lineRule="auto"/>
      </w:pPr>
      <w:r>
        <w:rPr>
          <w:rFonts w:ascii="宋体" w:hAnsi="宋体" w:eastAsia="宋体" w:cs="宋体"/>
          <w:color w:val="000"/>
          <w:sz w:val="28"/>
          <w:szCs w:val="28"/>
        </w:rPr>
        <w:t xml:space="preserve">　　对照“不忘初心，牢记使命”要求，认真查摆，发现“四风”问题和“不严不实”问题在自己身上不同程度存在，主要表现在以下几个方面: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(一)理论学习不够扎实。我虽然了参加县人大、县委组织的不同形式的学习和聆听市委宣讲团的宣讲报告，以及市委组织部组织的县处级领导干部集中轮</w:t>
      </w:r>
    </w:p>
    <w:p>
      <w:pPr>
        <w:ind w:left="0" w:right="0" w:firstLine="560"/>
        <w:spacing w:before="450" w:after="450" w:line="312" w:lineRule="auto"/>
      </w:pPr>
      <w:r>
        <w:rPr>
          <w:rFonts w:ascii="宋体" w:hAnsi="宋体" w:eastAsia="宋体" w:cs="宋体"/>
          <w:color w:val="000"/>
          <w:sz w:val="28"/>
          <w:szCs w:val="28"/>
        </w:rPr>
        <w:t xml:space="preserve">　　(四)模范带头作用发挥不充分。作为共产党员，要在生产、工作、学习和社会生活中起到先锋模范作用。我时时不忘党员身份，处处争做模范表率，但只满足于自己做到位，忽视了带动大家，忽视了下属或身边同志是否做到位，作为一名党员领导干部这是不应该的。</w:t>
      </w:r>
    </w:p>
    <w:p>
      <w:pPr>
        <w:ind w:left="0" w:right="0" w:firstLine="560"/>
        <w:spacing w:before="450" w:after="450" w:line="312" w:lineRule="auto"/>
      </w:pPr>
      <w:r>
        <w:rPr>
          <w:rFonts w:ascii="宋体" w:hAnsi="宋体" w:eastAsia="宋体" w:cs="宋体"/>
          <w:color w:val="000"/>
          <w:sz w:val="28"/>
          <w:szCs w:val="28"/>
        </w:rPr>
        <w:t xml:space="preserve">　　(五)开展批评与自我批评做得不够。作为共产党员，要切实开展批评和自我批评。虽然自己也知道批评与自我批评是党的三大优良作风之一，任何时候都不能丢，但在实际行动上还是做得不够。还存在自我批评不够经常;批评别人打不开情面，怕伤害同志间感情，不利于工作顺利开展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要时刻牢记自己在党旗下的誓言，不忘入党的初心，时常拿党章党纪对照自己的言行，坚定自己最初的信仰，始终相信党，听党的话，坚定理想信念，要在实际行中、在抓工作落实中，真正做到</w:t>
      </w:r>
    </w:p>
    <w:p>
      <w:pPr>
        <w:ind w:left="0" w:right="0" w:firstLine="560"/>
        <w:spacing w:before="450" w:after="450" w:line="312" w:lineRule="auto"/>
      </w:pPr>
      <w:r>
        <w:rPr>
          <w:rFonts w:ascii="宋体" w:hAnsi="宋体" w:eastAsia="宋体" w:cs="宋体"/>
          <w:color w:val="000"/>
          <w:sz w:val="28"/>
          <w:szCs w:val="28"/>
        </w:rPr>
        <w:t xml:space="preserve">　　“不忘初心，牢记使命”。</w:t>
      </w:r>
    </w:p>
    <w:p>
      <w:pPr>
        <w:ind w:left="0" w:right="0" w:firstLine="560"/>
        <w:spacing w:before="450" w:after="450" w:line="312" w:lineRule="auto"/>
      </w:pPr>
      <w:r>
        <w:rPr>
          <w:rFonts w:ascii="宋体" w:hAnsi="宋体" w:eastAsia="宋体" w:cs="宋体"/>
          <w:color w:val="000"/>
          <w:sz w:val="28"/>
          <w:szCs w:val="28"/>
        </w:rPr>
        <w:t xml:space="preserve">　　(一)坚定信念，坚持党的坚强领导。要牢固树立“四个意识”,尤其是看齐意识和核心意识,始终把人大各项工作置于党委的领导之下,坚决维护党委总揽全局、协调各方的领导核心地位。要自觉把学习十九大精神所取得的认识成果转化为推动人大工作的坚强意志、谋划工作的正确思路、领导发展的实际能力。人大工作是在党的领导下依法开展的。要准确定位,主动接受党的领导,在尊重人民意愿的前提下,适时把党的主张通过法定程序变为国家意志和全体人民的共同行为规范,从制度上、法律上保证党的路线方针政策的贯彻实施,确保实现党的领导、人民当家作主与依法办事的有机统一。要把对党负责和对人民负责有机结合起来,促进和保障党委决策的贯彻落实,确保党委意图的实现和国家机关的正常运转,积极发挥国家权力机关应有的作用。</w:t>
      </w:r>
    </w:p>
    <w:p>
      <w:pPr>
        <w:ind w:left="0" w:right="0" w:firstLine="560"/>
        <w:spacing w:before="450" w:after="450" w:line="312" w:lineRule="auto"/>
      </w:pPr>
      <w:r>
        <w:rPr>
          <w:rFonts w:ascii="宋体" w:hAnsi="宋体" w:eastAsia="宋体" w:cs="宋体"/>
          <w:color w:val="000"/>
          <w:sz w:val="28"/>
          <w:szCs w:val="28"/>
        </w:rPr>
        <w:t xml:space="preserve">　　(二)强化学习，提升政治理论水平。通过多种形式,迅速投身到深入学习贯彻党的十九大精神的热潮中去,着力在深钻细研、学懂弄通、融会贯通、学以致用上下功夫,真正使党的十九大提出的一系列新思想、新观点、新论断,成为做好新时期人大工作的精神支柱和行动指南。同时,要将学习贯彻十九大精神和实现我县第十八次党代会确定的奋斗目标结合起来,全面提升人大工作水平,不断开创人大工作新局面。</w:t>
      </w:r>
    </w:p>
    <w:p>
      <w:pPr>
        <w:ind w:left="0" w:right="0" w:firstLine="560"/>
        <w:spacing w:before="450" w:after="450" w:line="312" w:lineRule="auto"/>
      </w:pPr>
      <w:r>
        <w:rPr>
          <w:rFonts w:ascii="宋体" w:hAnsi="宋体" w:eastAsia="宋体" w:cs="宋体"/>
          <w:color w:val="000"/>
          <w:sz w:val="28"/>
          <w:szCs w:val="28"/>
        </w:rPr>
        <w:t xml:space="preserve">　　(三)夯实作风，精心做好人大工作。要围绕中心大局认真履职,积极推动经济社会发展。继续坚持“在监督中参与、在参与中服务、在服务中作为”的工作理念,积极围绕县委决策部署、政府着力推进人民群众普遍关注的重点项目建设、民生保障、精准扶贫脱贫,旅游文化发展、师资队伍和城区学校建设、大众创业和社会保障、食品安全和医改等事项开展监督,有计划有重点地开展听取和审议专项工作报告、实施法律检查、组织专题视察、集中调研等活动,及时提出意见和建议,不断完善和细化各项具体监督措施,实行连续监督跟踪问效,推动工作开展,促进问题解决。</w:t>
      </w:r>
    </w:p>
    <w:p>
      <w:pPr>
        <w:ind w:left="0" w:right="0" w:firstLine="560"/>
        <w:spacing w:before="450" w:after="450" w:line="312" w:lineRule="auto"/>
      </w:pPr>
      <w:r>
        <w:rPr>
          <w:rFonts w:ascii="宋体" w:hAnsi="宋体" w:eastAsia="宋体" w:cs="宋体"/>
          <w:color w:val="000"/>
          <w:sz w:val="28"/>
          <w:szCs w:val="28"/>
        </w:rPr>
        <w:t xml:space="preserve">　　xx月xx日，中国共产党第十九次全国代表大会在北京人民大会堂开幕。习近平代表第十八届中央委员会向大会作报告。大会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习近平代表第十八届中央委员会向大会作的报告共分13个部分:一、过去五年的工作和历史性变革;二、新时代中国共产党的历史使命;三、新时代中国特色社会主义思想和基本方略;四、决胜全面建成小康社会，开启全面建设社会主义现代化国家新征程;五、贯彻新发展理念，建设现代化经济体系;六、健全人民当家作主制度体系，发展社会主义民主政治;七、坚定文化自信，推动社会主义文化繁荣兴盛;八、提高保障和改善民生水平，加强和创新社会治理;九、加快生态文明体制改革，建设美丽中国;十、坚持走中国特色强军之路，全面推进国防和军队现代化;十一、</w:t>
      </w:r>
    </w:p>
    <w:p>
      <w:pPr>
        <w:ind w:left="0" w:right="0" w:firstLine="560"/>
        <w:spacing w:before="450" w:after="450" w:line="312" w:lineRule="auto"/>
      </w:pPr>
      <w:r>
        <w:rPr>
          <w:rFonts w:ascii="宋体" w:hAnsi="宋体" w:eastAsia="宋体" w:cs="宋体"/>
          <w:color w:val="000"/>
          <w:sz w:val="28"/>
          <w:szCs w:val="28"/>
        </w:rPr>
        <w:t xml:space="preserve">　　坚持“一国两制”，推进祖国统一;十二、坚持和平发展道路，推动构建人类命运共同体;十三、坚定不移全面从严治党，不断提高党的执政能力和领导水平。</w:t>
      </w:r>
    </w:p>
    <w:p>
      <w:pPr>
        <w:ind w:left="0" w:right="0" w:firstLine="560"/>
        <w:spacing w:before="450" w:after="450" w:line="312" w:lineRule="auto"/>
      </w:pPr>
      <w:r>
        <w:rPr>
          <w:rFonts w:ascii="宋体" w:hAnsi="宋体" w:eastAsia="宋体" w:cs="宋体"/>
          <w:color w:val="000"/>
          <w:sz w:val="28"/>
          <w:szCs w:val="28"/>
        </w:rPr>
        <w:t xml:space="preserve">　　身为一名基层党员干部，我完全赞成和坚决拥护习近平同志所作的报告。报告气势恢宏、高瞻远瞩、引领时代，是中国共产党不忘初心、担当使命、继续前进的政治宣言书，是决胜全面建成小康社会、夺取新时代中国特色社会主义伟大胜利的进军号角，是开启全面建设社会主义现代化强国新征程、实现中华民族伟大复兴中国梦的行动纲领，是马克思主义理论的光辉篇章。十八大以来五年的历史性变革和历史性成就，功在当代、利在千秋，是继承、是创新、是开启、是奠基。以习近平同志为核心的党中央带领我们走进了中国特色社会主义新时代，为实现中华民族伟大复兴中国梦奠定了非凡的基础，最根本的是形成了习近平新时代中国特色社会主义思想，确立了习近平总书记在党中央、在全党的核心地位。</w:t>
      </w:r>
    </w:p>
    <w:p>
      <w:pPr>
        <w:ind w:left="0" w:right="0" w:firstLine="560"/>
        <w:spacing w:before="450" w:after="450" w:line="312" w:lineRule="auto"/>
      </w:pPr>
      <w:r>
        <w:rPr>
          <w:rFonts w:ascii="宋体" w:hAnsi="宋体" w:eastAsia="宋体" w:cs="宋体"/>
          <w:color w:val="000"/>
          <w:sz w:val="28"/>
          <w:szCs w:val="28"/>
        </w:rPr>
        <w:t xml:space="preserve">　　实现十九大确立的奋斗目标，关键在党，根本的保证是全面从严治党。总书记提出，新时期加强党的建设要抓好八个方面的任务，把党的政治建设摆在首位;用新时代中国特色社会主义思想武装全党;建设高素质专业化干部队伍;加强基层组织建设;持之以恒正风肃纪;夺取反腐败斗争压倒性胜利;健全党和国家监督体系;全面增强执政本领。要实现宏伟蓝图、伟大目标及对人民的承诺，关键是要干、要做。广大基层工作者要迅速掀起学习宣传贯彻党的十九大精神的热潮，用十九大精神统一思想认识、统一行动步调，认真落实“三个着力”重要要求，撸起袖子加油干，以工作的实际成效践行“四个意识”、坚决维护核心，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会议以认真学习领会习近平新时代中国特色社会主义思想、坚定维护以习近平同志为核心的党中央权威和集中统一领导、全面贯彻落实党的十九大各项决策部署为主题，重点对照党章、加强和维护党中央集中统一领导的若干规定和中央八项规定实施细则精神、初心和使命，结合思想和工作实际，查找和解决陕西省委常委班子及成员存在的问题，深刻剖析思想根源，认真开展批评和自我批评，进一步明确努力方向和整改措施。</w:t>
      </w:r>
    </w:p>
    <w:p>
      <w:pPr>
        <w:ind w:left="0" w:right="0" w:firstLine="560"/>
        <w:spacing w:before="450" w:after="450" w:line="312" w:lineRule="auto"/>
      </w:pPr>
      <w:r>
        <w:rPr>
          <w:rFonts w:ascii="宋体" w:hAnsi="宋体" w:eastAsia="宋体" w:cs="宋体"/>
          <w:color w:val="000"/>
          <w:sz w:val="28"/>
          <w:szCs w:val="28"/>
        </w:rPr>
        <w:t xml:space="preserve">　　陕西省委书记胡和平主持会议。中央纪委、中组部派员全程指导。</w:t>
      </w:r>
    </w:p>
    <w:p>
      <w:pPr>
        <w:ind w:left="0" w:right="0" w:firstLine="560"/>
        <w:spacing w:before="450" w:after="450" w:line="312" w:lineRule="auto"/>
      </w:pPr>
      <w:r>
        <w:rPr>
          <w:rFonts w:ascii="宋体" w:hAnsi="宋体" w:eastAsia="宋体" w:cs="宋体"/>
          <w:color w:val="000"/>
          <w:sz w:val="28"/>
          <w:szCs w:val="28"/>
        </w:rPr>
        <w:t xml:space="preserve">　　陕西省委常委会对开好民主生活会高度重视，会前制定了安排方案，组织班子成员深入学习习近平新时代中国特色社会主义思想和党的十九大精神，深入学习习近平总书记在中央政治局民主生活会上的重要讲话和来陕视察重要讲话，采取多种方式广泛征求了各方面的意见建议。胡和平与班子成员、班子成员之间、班子成员与分管部门主要负责同志之间深入谈心谈话，真正把问题谈开谈准、思想谈通谈透。胡和平主持起草省委常委班子对照检查材料，班子成员认真撰写个人发言提纲，为开好民主生活会作了认真充分的准备。</w:t>
      </w:r>
    </w:p>
    <w:p>
      <w:pPr>
        <w:ind w:left="0" w:right="0" w:firstLine="560"/>
        <w:spacing w:before="450" w:after="450" w:line="312" w:lineRule="auto"/>
      </w:pPr>
      <w:r>
        <w:rPr>
          <w:rFonts w:ascii="宋体" w:hAnsi="宋体" w:eastAsia="宋体" w:cs="宋体"/>
          <w:color w:val="000"/>
          <w:sz w:val="28"/>
          <w:szCs w:val="28"/>
        </w:rPr>
        <w:t xml:space="preserve">　　会议首先通报了省委常委班子上年度民主生活会整改措施落实情况。会议指出，一年来陕西省委常委会始终把整改工作牢牢抓在手上，从具体问题改起，逐项分工抓落实，全面完成了既定整改任务。一是坚决维护党的核心，牢固树立“四个意识”，坚定“四个自信”，始终同以习近平同志为核心的党中央保持高度一致。二是切实坚定理想信念，持之以恒强化理论武装，扎实推进“两学一做”学习教育常态化制度化，巩固了全省上下团结奋斗的共同思想基础。三是始终严守纪律规矩，严明政治纪律，强化用人导向，持续正风肃纪，深入开展反腐败斗争，推动了全面从严治党向纵深发展。四是严肃党内政治生活，坚决贯彻民主集中制，提高组织生活质量，强化党内监督，增强了党内政治生活的政治性、时代性、原则性、战斗性。五是立说立行真抓实干，深入贯彻新发展理念，全面深化重点领域和关键环节改革，保持了经济社会健康发展的良好态势。</w:t>
      </w:r>
    </w:p>
    <w:p>
      <w:pPr>
        <w:ind w:left="0" w:right="0" w:firstLine="560"/>
        <w:spacing w:before="450" w:after="450" w:line="312" w:lineRule="auto"/>
      </w:pPr>
      <w:r>
        <w:rPr>
          <w:rFonts w:ascii="宋体" w:hAnsi="宋体" w:eastAsia="宋体" w:cs="宋体"/>
          <w:color w:val="000"/>
          <w:sz w:val="28"/>
          <w:szCs w:val="28"/>
        </w:rPr>
        <w:t xml:space="preserve">　　会上，胡和平代表陕西省委常委班子深入查摆了在学习贯彻习近平新时代中国特色社会主义思想、执行党中央决策部署、对党忠诚老实、履行全面从严治党责任、纠正“四风”、执行廉洁自律准则等六个方面存在的问题，从解放思想、树立新发展理念、落实以人民为中心的发展思想、批评和自我批评等角度深刻剖析了问题产生的原因，提出了深入学习贯彻习近平新时代中国特色社会主义思想和十九大精神、不折不扣落实党中央决策部署、推动追赶超越在新时代有新气象新作为、切实满足三秦百姓日益增长的美好生活需要、不断加强常委会自身建设、毫不放松推进全面从严治党等整改措施。</w:t>
      </w:r>
    </w:p>
    <w:p>
      <w:pPr>
        <w:ind w:left="0" w:right="0" w:firstLine="560"/>
        <w:spacing w:before="450" w:after="450" w:line="312" w:lineRule="auto"/>
      </w:pPr>
      <w:r>
        <w:rPr>
          <w:rFonts w:ascii="宋体" w:hAnsi="宋体" w:eastAsia="宋体" w:cs="宋体"/>
          <w:color w:val="000"/>
          <w:sz w:val="28"/>
          <w:szCs w:val="28"/>
        </w:rPr>
        <w:t xml:space="preserve">　　随后，胡和平首先作了个人对照检查，认真贯彻整风精神，深刻剖析问题不足，提出了改进方向和措施。之后，常委同志逐一发言，坚持把自己摆进去、把思想摆进去、把工作摆进去，勇于自我革命，深入具体进行了党性分析，做到了见人见事见思想。每位常委发言后，其他同志都严肃认真地提出批评意见和建议。</w:t>
      </w:r>
    </w:p>
    <w:p>
      <w:pPr>
        <w:ind w:left="0" w:right="0" w:firstLine="560"/>
        <w:spacing w:before="450" w:after="450" w:line="312" w:lineRule="auto"/>
      </w:pPr>
      <w:r>
        <w:rPr>
          <w:rFonts w:ascii="宋体" w:hAnsi="宋体" w:eastAsia="宋体" w:cs="宋体"/>
          <w:color w:val="000"/>
          <w:sz w:val="28"/>
          <w:szCs w:val="28"/>
        </w:rPr>
        <w:t xml:space="preserve">　　胡和平在总结讲话中指出，这次民主生活会大家政治站位高，征求意见广泛，对照检查认真，相互批评坦诚，整改措施实在，充分体现了应有的政治觉悟、思想境界和责任担当，达到了统一思想、明确方向、促进团结、凝聚力量的目的。在今后工作中要认真学习贯彻习近平新时代中国特色社会主义思想，全面落实好新时代党的建设总要求，努力把省委常委班子建设得更加坚强有力。</w:t>
      </w:r>
    </w:p>
    <w:p>
      <w:pPr>
        <w:ind w:left="0" w:right="0" w:firstLine="560"/>
        <w:spacing w:before="450" w:after="450" w:line="312" w:lineRule="auto"/>
      </w:pPr>
      <w:r>
        <w:rPr>
          <w:rFonts w:ascii="宋体" w:hAnsi="宋体" w:eastAsia="宋体" w:cs="宋体"/>
          <w:color w:val="000"/>
          <w:sz w:val="28"/>
          <w:szCs w:val="28"/>
        </w:rPr>
        <w:t xml:space="preserve">　　胡和平强调，陕西省委常委班子要带头坚定维护习近平总书记党中央的核心、全党的核心地位，坚决维护党中央权威和集中统一领导，牢固树立“四个意识”，增强政治认同、思想认同、情感认同，始终同以习近平同志为核心的党中央保持高度一致。要带头学习贯彻习近平新时代中国特色社会主义思想和十九大精神，牢牢把握习近平新时代中国特色社会主义思想所蕴含的“革命理想高于天”的价值取向、贯穿的马克思主义立场观点方法、浸透的以人民为中心的发展思想，切实做到真学真懂真信真用。</w:t>
      </w:r>
    </w:p>
    <w:p>
      <w:pPr>
        <w:ind w:left="0" w:right="0" w:firstLine="560"/>
        <w:spacing w:before="450" w:after="450" w:line="312" w:lineRule="auto"/>
      </w:pPr>
      <w:r>
        <w:rPr>
          <w:rFonts w:ascii="宋体" w:hAnsi="宋体" w:eastAsia="宋体" w:cs="宋体"/>
          <w:color w:val="000"/>
          <w:sz w:val="28"/>
          <w:szCs w:val="28"/>
        </w:rPr>
        <w:t xml:space="preserve">　　胡和平要求，要带头学习习近平总书记来陕视察重要讲话，进一步增强忧患意识、强化问题导向，推动新时代追赶超越有新气象新作为。要带头真抓实干，弘扬勤政务实作风，大兴调查研究之风，强化担当意识，踏踏实实干事、不搞花架子，努力创造一流的工作业绩。要带头营造良好政治生态，把政治建设摆在首位，担负起管党治党政治责任，扎实推进全面从严治党，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2025-07-14T08:42:18+08:00</dcterms:created>
  <dcterms:modified xsi:type="dcterms:W3CDTF">2025-07-14T08:42:18+08:00</dcterms:modified>
</cp:coreProperties>
</file>

<file path=docProps/custom.xml><?xml version="1.0" encoding="utf-8"?>
<Properties xmlns="http://schemas.openxmlformats.org/officeDocument/2006/custom-properties" xmlns:vt="http://schemas.openxmlformats.org/officeDocument/2006/docPropsVTypes"/>
</file>