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2024疫情防控自查报告</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 经过艰苦卓绝的努力,我国疫情防控阻击战取得重大战略成果,统筹推进疫情防控和经济社会发展工作取得积极成效。以下是我能网小编为大家带来的关于2024疫情防控自查报告，以供大家参考!　　2024疫情防控自查报告　　新冠肺炎疫情发生以来，我区认...</w:t>
      </w:r>
    </w:p>
    <w:p>
      <w:pPr>
        <w:ind w:left="0" w:right="0" w:firstLine="560"/>
        <w:spacing w:before="450" w:after="450" w:line="312" w:lineRule="auto"/>
      </w:pPr>
      <w:r>
        <w:rPr>
          <w:rFonts w:ascii="宋体" w:hAnsi="宋体" w:eastAsia="宋体" w:cs="宋体"/>
          <w:color w:val="000"/>
          <w:sz w:val="28"/>
          <w:szCs w:val="28"/>
        </w:rPr>
        <w:t xml:space="preserve">- 经过艰苦卓绝的努力,我国疫情防控阻击战取得重大战略成果,统筹推进疫情防控和经济社会发展工作取得积极成效。以下是我能网小编为大家带来的关于2024疫情防控自查报告，以供大家参考![_TAG_h3]　　2024疫情防控自查报告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区认真学习贯彻X重要讲话和指示批示精神，按照中央和省市系列决策部署，坚持把疫情防控作为当前压倒一切的头等大事，把人民群众生命安全和身体健康放在第一位，牢固树立“宁可十防九空，不可失防万一”的理念，突出六个狠抓，落实六个严防，坚决努力做到零输入、零扩散、零感染、零死亡目标，各项工作有力推进，截止目前暂未发现疑似病例。</w:t>
      </w:r>
    </w:p>
    <w:p>
      <w:pPr>
        <w:ind w:left="0" w:right="0" w:firstLine="560"/>
        <w:spacing w:before="450" w:after="450" w:line="312" w:lineRule="auto"/>
      </w:pPr>
      <w:r>
        <w:rPr>
          <w:rFonts w:ascii="宋体" w:hAnsi="宋体" w:eastAsia="宋体" w:cs="宋体"/>
          <w:color w:val="000"/>
          <w:sz w:val="28"/>
          <w:szCs w:val="28"/>
        </w:rPr>
        <w:t xml:space="preserve">　　一、狠抓组织领导，严防责任空转。一是及时传达上级精神。各级会议结束后，我们都第一时间召开会议，传达上级有关会议精神，对疫情防控工作再强调、再部署。区委区政府主要负责同志靠前指挥，春节期间天天加强工作调度，深入一线督促指导，确保责任压实到各方面、压紧到各时段。二是强化机制保障。印发《关于调整充实X市X区新冠肺炎疫情处置工作领导小组(指挥部)的通知》，由党政主要负责同志任总指挥，在前期工作基础上，成立综合协调、疫情防控、专家组、交通联防、应急保障等十个工作组，调整组织架构，充实工作人员，加大防控力度。区指挥部各工作组坚持24小时在岗在位，每天调度工作进展;各镇街、各部门也成立了相应工作机构，实行零报告、日报告制度。指挥部办公室每天汇总各组工作进展，确保信息掌握全面准确、协调调度高效有力。三是加强人员配备。大年初二下发《紧急通知》，要求各镇街党政主要负责人、区直各部门主要负责人提前结束假期，即日起到岗上班。指挥部各成员单位取消休假，全员到岗到位。区级领导分别下沉到所包镇街督导检查疫情防控工作，各镇街实行机关干部包村居(社区)、村两委和乡医包户督促落实责任制，确保责任落实，不留空白。</w:t>
      </w:r>
    </w:p>
    <w:p>
      <w:pPr>
        <w:ind w:left="0" w:right="0" w:firstLine="560"/>
        <w:spacing w:before="450" w:after="450" w:line="312" w:lineRule="auto"/>
      </w:pPr>
      <w:r>
        <w:rPr>
          <w:rFonts w:ascii="宋体" w:hAnsi="宋体" w:eastAsia="宋体" w:cs="宋体"/>
          <w:color w:val="000"/>
          <w:sz w:val="28"/>
          <w:szCs w:val="28"/>
        </w:rPr>
        <w:t xml:space="preserve">　　二、狠抓关口卡控，严防外源输入。一是管控重点人员。严格落实落地排查措施，对外地返X、特别是湖北返X人员，全面落地核实，确保不漏一人、不漏一车。我区共摸底排查X人返X信息，其中查证核实从武汉来X的重点人员X人，全部建立动态管理台账，落实留观措施，并每人送上体温计、明白纸、消毒液、联系电话等，落实专人监督，确保居家隔离。二是严控进X入口。组织公安、交运、卫健等部门及相关镇街实行联防联控，在济青高铁X北站、客运总站、X个高速公路出入口、X个国省道和X个入X卡口设立检查站，各镇街、村居、住宅小区等也分别设立路口防范劝导检查站，村两委及包村干部、志愿队伍全部上岗值班，加强车辆人员检查。三是加强群防群控。采取有奖举报、村村响小喇叭、12345市民服务热线举报等方式，广泛发动群众积极参与疫情防控，形成群防群控格局，重点受理武汉来人来车举报。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　　三、狠抓重点部位，严防疫情扩散。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我区文博中心图书馆、博物馆、新华书店等文化场所已闭馆，我区17家A级景区26日起暂闭园。宣传引导餐饮企业关门歇业减少经营行为，确需营业的餐饮企业按规定分别向区纪委监委、市场监管局报备，并严格落实实名制管理和消毒等防控措施。三是规范集超管理。目前，全区X个农村集贸市场执行休市措施。城区农贸市场、商超加强检查，实行每日定时消毒，严格落实人员检测体温、佩戴口罩进市场、商超措施，最大限度减少扩散。</w:t>
      </w:r>
    </w:p>
    <w:p>
      <w:pPr>
        <w:ind w:left="0" w:right="0" w:firstLine="560"/>
        <w:spacing w:before="450" w:after="450" w:line="312" w:lineRule="auto"/>
      </w:pPr>
      <w:r>
        <w:rPr>
          <w:rFonts w:ascii="宋体" w:hAnsi="宋体" w:eastAsia="宋体" w:cs="宋体"/>
          <w:color w:val="000"/>
          <w:sz w:val="28"/>
          <w:szCs w:val="28"/>
        </w:rPr>
        <w:t xml:space="preserve">　　四、狠抓防护网络，严防人员感染。一是建强防治力量。确定X区人民医院为定点医院，成立X人的疫情防控和临床救治两个专家组，组建X人的疾病防控队伍、X人的医疗救治队伍、X人基层医疗卫生应急队伍。整修X“小汤山医院”，加大机械、人员投入，1月31日可建成投用。规范设置发热门诊，科学分流人群，截至1月X日X时，24小时发热门诊就诊人次X人，累积就诊人次X人、留观人次X人。二是强化一线防护。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三是创新医疗方式。在疫情期间就诊，为减少轻症患者等非必要线下就医，启动互联网医院发热门诊绿色通道，选派X位优秀的内科医生提供24小时网上诊疗“微医”服务，实现足不出户在线免费问诊，减少交叉感染。四是加强环境整治。组织执法人员对全区农贸市场、超市、餐饮单位等进行拉网式排查，规范环境消毒。关闭活禽交易处，未发现野生动物交易，未发现哄抬物价等违法行为。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　　五、狠抓市场秩序，严防供给不足。一是保障医疗用品。针对居民急需的口罩、日常用药等，先期投入X余万元资金，用于防疫情物资设备设施订购。督促药品零售企业保障供应，支持我区口罩生产企业斯诺科技有限公司医用口罩和圣泉集团民用口罩加紧生产，确保满足群众需求。目前，日产能达到X万，已外调口罩X万只、护目镜X万副，有力支援了疫情防控。通知要求各药店按照原价供应口罩等防疫医疗物资，一律禁止涨价，违者重罚。二是保障生活物资。春季期间我区居民有备年货习惯，因此生活必需品储备充足、品种丰富，预计一周内没有问题。为做好后续保障，协调我区大型商超东方冷库，由其对各小区和村居进行生活物资配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w:t>
      </w:r>
    </w:p>
    <w:p>
      <w:pPr>
        <w:ind w:left="0" w:right="0" w:firstLine="560"/>
        <w:spacing w:before="450" w:after="450" w:line="312" w:lineRule="auto"/>
      </w:pPr>
      <w:r>
        <w:rPr>
          <w:rFonts w:ascii="宋体" w:hAnsi="宋体" w:eastAsia="宋体" w:cs="宋体"/>
          <w:color w:val="000"/>
          <w:sz w:val="28"/>
          <w:szCs w:val="28"/>
        </w:rPr>
        <w:t xml:space="preserve">　　六、狠抓宣传引导，严防社会恐慌。一是加强信息公告。坚持公开透明的原则，每天两次发布疫情公告，第一时间对外公布疫情防控的最新态势、政策措施和工作进展，最大程度地消除社会恐慌。严格落实疫情零报告、日报告制度，充分运用电视、“村村响”应急广播、网络等渠道，公开疫情和防控工作情况，及时回应社会关切。二是加强全面宣传。制发“致武汉返X人员的一封信”“安全拜年倡议书”等宣传材料X多万份，并在电视台、融媒体开设专家访谈专栏，宣传科学防控措施。移动、电信等公司通过公益短信向所有用户发送防控知识和措施，进一步提升群众防范意识。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　　当前，疫情发展仍处在增长期，疫情防控仍处在关键期，做好“六防”仍是我们全部工作的重中之重。同时，按照上级统一部署要求，针对机关单位上班、学生开学、企业开工、工地开建、集市开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　　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龙泉大厦等有条件的集中办公场所购买红外线体温测量仪，按要求做好体温随机测量工作。实行错时用餐、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　　二、做好各类学校及幼儿园疫情防控工作。按照上级统一要求，大专院校、中小学、幼儿园开学后，按照相关预案，在参照落实机关单位防控措施基础上，落实好校园防控针对性措施。一是突出返校师生的全面排查管理。对大学城13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　　三、做好各类企业及建筑工地疫情防控工作。一是加强人员管理。原则上，倡议我区相关企业及建筑工地正月16日之后复产复工。到开工日期后，省外职工及务工人员暂不返X工作，具体时间再行通知。必须返X的，由用人单位自行找寻留观地点，待员工留观14天无相关症状后，方可进驻企业及建筑工地工作。二是加强场所管理。正常开展生产的企业，要求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要求职工尽量不乘坐公共交通工具，建议步行、骑行或乘坐私家车、班车上班，并配合好消毒管理。</w:t>
      </w:r>
    </w:p>
    <w:p>
      <w:pPr>
        <w:ind w:left="0" w:right="0" w:firstLine="560"/>
        <w:spacing w:before="450" w:after="450" w:line="312" w:lineRule="auto"/>
      </w:pPr>
      <w:r>
        <w:rPr>
          <w:rFonts w:ascii="宋体" w:hAnsi="宋体" w:eastAsia="宋体" w:cs="宋体"/>
          <w:color w:val="000"/>
          <w:sz w:val="28"/>
          <w:szCs w:val="28"/>
        </w:rPr>
        <w:t xml:space="preserve">　　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　　下步，我们将进一步认真落实上级决策部署，继续保持战备状态，全力打好疫情狙击战，确保人民群众的生命安全和身体健康，确保社会大局平稳有序。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4"/>
          <w:szCs w:val="34"/>
          <w:b w:val="1"/>
          <w:bCs w:val="1"/>
        </w:rPr>
        <w:t xml:space="preserve">　　2024疫情防控自查报告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区高度重视，迅速反应，深入贯彻落实习近平总书记重要指示精神，严格落实党中央国务院、省委省政府和市委市政府部署要求，把人民群众生命安全和身体健康放在第一位，把疫情防控作为当前压倒一切的头等大事，牢固树立“宁可严一点，不可松一毫”的理念，以最高标准和最严要求落实四个“百分之百”，突出重点、深入细致的开展各项防控工作。截止目前，X暂未发现疑似病例。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压紧压实责任体系。超前做好预案，第一时间启动联防联控机制，确保责任落实、防控措施、全面排查、有效隔离、科学救治、物资供应、工作保障七个到位。一是及时传达贯彻上级精神。各级会议结束后，我们都第一时间召开会议，传达上级精神，结合XX特点和疫情进展，对疫情防控工作再强调、再部署。区委区政府主要负责同志全面负责、靠前指挥，紧盯责任、卡口、活动、秩序、引导、保障六大重点，每天调度工作，一线督促指导，确保责任压实到各方面、压紧到各时段。二是强化机制保障。印发《关于调整充实X区疫情处置工作领导小组(指挥部)的通知》，由党政主要负责同志任双总指挥，在前期工作基础上，成立综合协调、疫情防控、专家诊治、交通联防、应急保障等十二个工作组，24小时在岗在位，及时调度工作进展;各镇街、各相关部门也成立相应工作机构。三是加强督导落实。区级领导分别下沉到所包镇街督导检查疫情防控工作，各镇街实行机关干部包村居(社区)、村两委和乡医包户督促落实责任制，确保责任落实，不留空白。由纪委监委班子成员带队，成立X个督查工作组，采取暗查暗访方式，边查边交办边整改，及时开展回头看，有力倒逼工作落实。</w:t>
      </w:r>
    </w:p>
    <w:p>
      <w:pPr>
        <w:ind w:left="0" w:right="0" w:firstLine="560"/>
        <w:spacing w:before="450" w:after="450" w:line="312" w:lineRule="auto"/>
      </w:pPr>
      <w:r>
        <w:rPr>
          <w:rFonts w:ascii="宋体" w:hAnsi="宋体" w:eastAsia="宋体" w:cs="宋体"/>
          <w:color w:val="000"/>
          <w:sz w:val="28"/>
          <w:szCs w:val="28"/>
        </w:rPr>
        <w:t xml:space="preserve">　　二、严防疫情传入，从速从严把好关口。把这项工作作为最重要的措施，建立健全区、镇街、村居三道联动防线，坚决严防死守，确保疫情不输入。一是管控重点人员。严格落实落地排查措施，对外地返X、特别是湖北武汉返X人员，全面落地核实，建档立卡，分类管理，确保不漏人、不漏车，全部建立动态管理台账，并每人送上体温计、明白纸、消毒液、联系电话等，落实专人监督和心理疏导。截至X日X时，湖北返X人员X人，其中武汉返X人员X人，湖北(不含武汉)X人。武汉返X人员有X人全部在X居家隔离观察，合计管控X人。武汉返X人员出潜伏期X人。湖北(不含武汉)返X人员X人，其中X人在X居家隔离，出潜伏期X人。外省(不含武汉湖北)合计X人，当日新增X人。以上三类人员合计数X人。按照市委X要求，目前在隔离期内的来自湖北、武汉居家隔离人员要全部进行核酸检测，X指挥部安排120专车前往接送有关人员进行核酸检测采样，截止X送检采样X人。二是严控进X入口。组织公安、交运、卫健等部门及相关镇街实行联防联控，在X高铁XX站、客运总站、X个高速公路出入口、X个国省道和X个入X卡口共设立X个检查站，各镇街、村居、住宅小区等也分别设立路口防范劝导检查站X多个，村两委及包村干部、党员、村民代表、志愿队伍全部上岗值班，加强车辆人员检查。X月X日开始，为解决重点卡口人手不足、疲劳作战、放行效率不高的问题，又组织X义工、返乡医科大学生等志愿队伍充实力量;三是加强群防群控。采取有奖举报、村村响小喇叭、12345市民服务热线举报等方式，广泛发动群众积极参与疫情防控，打人民战争，形成群防群控格局，重点受理武汉来人来车举报。群众积极性高，自我保护意识强，疫情防控氛围浓厚，走亲访友、相互串门、聚餐赶集得到了很好的遏制。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　　三、实时监测疫情，及时上报疫情信息。一是严格值班值守。区委区政府主要领导靠前指挥，几大班子领导带头落实带班值班制度，各镇街党政主要负责人、区直各部门主要负责人节日不放假，到岗上班。指挥部各成员单位自1月26起取消休假，全员到岗到位。二是及时汇总上报疫情信息。实行零报告、日报告制度，指挥部办公室每天调度汇总工作进展，重要情况随时调度研究，确保信息掌握全面准确、协调调度高效有力。三是规范设置发热门诊。对出现发热症状的，派120救护车专车接诊，不允许自行到发热门诊就诊，减小疫情传播概率。一旦出现情况，在定点医院就地留观。截至时，24小时发热门诊当日就诊X人，累计就诊X人。当日留观X人，新增X人;累计留观X人，解除X人。</w:t>
      </w:r>
    </w:p>
    <w:p>
      <w:pPr>
        <w:ind w:left="0" w:right="0" w:firstLine="560"/>
        <w:spacing w:before="450" w:after="450" w:line="312" w:lineRule="auto"/>
      </w:pPr>
      <w:r>
        <w:rPr>
          <w:rFonts w:ascii="宋体" w:hAnsi="宋体" w:eastAsia="宋体" w:cs="宋体"/>
          <w:color w:val="000"/>
          <w:sz w:val="28"/>
          <w:szCs w:val="28"/>
        </w:rPr>
        <w:t xml:space="preserve">　　四、集中优势资源，全力抓好医疗救治。高度重视医护及工作人员安全防范，全方位建立防护网络。一是建强防治力量。确定X区人民医院为定点医院，成立X人的疫情防控和临床救治两个专家组，组建X人的疾病防控队伍、X人的医疗救治队伍、X人基层医疗卫生应急队伍。整修X医院，加大机械、人员投入，1月31日已建成投用。二是强化一线防护。区财政已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X一家口罩生产企业捐献X万只口罩，捐助了X台高性能体温检测仪(X万元/台)，捐助武汉价值X万元的药械。三是创新医疗方式。在疫情期间就诊，为减少轻症患者等非必要线下就医，减轻医疗机构压力，启动互联网医院发热门诊绿色通道，选派X位优秀的内科医生提供24小时网上诊疗“微医”服务，实现足不出户在线免费问诊，减少交叉感染。</w:t>
      </w:r>
    </w:p>
    <w:p>
      <w:pPr>
        <w:ind w:left="0" w:right="0" w:firstLine="560"/>
        <w:spacing w:before="450" w:after="450" w:line="312" w:lineRule="auto"/>
      </w:pPr>
      <w:r>
        <w:rPr>
          <w:rFonts w:ascii="宋体" w:hAnsi="宋体" w:eastAsia="宋体" w:cs="宋体"/>
          <w:color w:val="000"/>
          <w:sz w:val="28"/>
          <w:szCs w:val="28"/>
        </w:rPr>
        <w:t xml:space="preserve">　　五、严防疫情扩散，坚决切断传播路径。始终保持高度警惕，从严从细抓好内防，最大限度减少疫情扩散风险。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图书馆、博物馆、新华书店等文化场所已闭馆，X家A级景区26日起暂时闭园。鼓励引导餐饮企业关门歇业减少经营行为，确需营业的餐饮企业按规定向区市场监管局报备，并严格落实聚餐实名制管理和消毒等防控措施。三是规范集超管理。目前，全区X个农村集贸市场执行休市措施。城区农贸市场、商超加强检查，实行每日定时消毒，严格落实人员检测体温、佩戴口罩进市场、商超措施，最大限度减少扩散。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　　六、加强正面宣传，切实强化舆论引导。坚持全方位、多角度、高频次，打好宣传引导主动仗，广泛凝聚“抗疫”的共识合力。一是加强信息公告。坚持公开透明的原则，每天两次发布疫情公告，第一时间对外公布疫情防控的最新态势、政策措施和工作进展，最大程度地消除社会恐慌。充分运用电视、“村村响”应急广播、网络等渠道，公开疫情和防控工作情况，及时回应社会关切。二是加强全面宣传。制发“致武汉返X人员的一封信”“安全拜年倡议书”等宣传材料X多万份，悬挂横幅X多条，设置检查督导牌、宣传版面X多个，并在广播电视台、融媒体开设专家访谈专栏，宣传科学防控措施。移动、联通、电信等公司通过公益短信向所有用户发送防控知识和措施，进一步提升群众防范意识。加强与中央、省、市传统媒体和新媒体平台沟通，大力宣传报道我区各级各部门党组织、党员干部、广大群众防控疫情的措施成效、特色做法，推出《背影》《勇者之歌》《最美的逆行》等一批有温度、接地气的文学曲艺作品。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　　七、强化市场监管，全力保障物资供应。坚持一手抓防控、一手抓秩序，确保春节期间群众基本生活无忧。一是保障医疗用品。针对居民急需的口罩、日常用药等，先期投入X余万元资金，用于防疫情物资设备设施订购。督促药品零售企业保障供应，支持我区口罩生产企业加紧生产。前期X万只库存均优先供应武汉及投放市场，目前，日产能达到X万只，现两家企业已被纳入省级统一调度，重点保障国家调拨、省支援湖北医疗队、疾控中心等敏感场所供应，有力支援了疫情防控。通知要求各药店按照原价供应口罩等防疫医疗物资，一律禁止涨价，违者重罚。二是保障生活物资。春节期间我区居民有备年货习惯，因此生活必需品储备充足、品种丰富。为做好后续保障，避免引起社会恐慌，一方面加强市场供应，日供应蔬菜X余吨，市场价格平稳;另一方面协调我区大型商超，由其对各小区和村居进行生活物资配送，群众足不出村、不出小区就能买到生活必需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正常上班后，实行配餐制，减少集中聚餐。</w:t>
      </w:r>
    </w:p>
    <w:p>
      <w:pPr>
        <w:ind w:left="0" w:right="0" w:firstLine="560"/>
        <w:spacing w:before="450" w:after="450" w:line="312" w:lineRule="auto"/>
      </w:pPr>
      <w:r>
        <w:rPr>
          <w:rFonts w:ascii="宋体" w:hAnsi="宋体" w:eastAsia="宋体" w:cs="宋体"/>
          <w:color w:val="000"/>
          <w:sz w:val="28"/>
          <w:szCs w:val="28"/>
        </w:rPr>
        <w:t xml:space="preserve">　　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　　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有条件的集中办公场所购置红外线体温测量仪，按要求做好体温随机测量工作。关闭中央空调，防止病毒交叉感染。实行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　　二、做好各类学校及幼儿园疫情防控工作。按照上级统一要求，大专院校、中小学、幼儿园开学后，按照相关预案，在参照落实机关单位防控措施基础上，落实好校园防控针对性措施。一是突出返校师生的全面排查管理。对大学城X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　　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　　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　　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4"/>
          <w:szCs w:val="34"/>
          <w:b w:val="1"/>
          <w:bCs w:val="1"/>
        </w:rPr>
        <w:t xml:space="preserve">　　2024疫情防控自查报告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2025-07-08T01:57:29+08:00</dcterms:created>
  <dcterms:modified xsi:type="dcterms:W3CDTF">2025-07-08T01:57:29+08:00</dcterms:modified>
</cp:coreProperties>
</file>

<file path=docProps/custom.xml><?xml version="1.0" encoding="utf-8"?>
<Properties xmlns="http://schemas.openxmlformats.org/officeDocument/2006/custom-properties" xmlns:vt="http://schemas.openxmlformats.org/officeDocument/2006/docPropsVTypes"/>
</file>