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绿色田园虫害防治工作总结(推荐6篇)</w:t>
      </w:r>
      <w:bookmarkEnd w:id="1"/>
    </w:p>
    <w:p>
      <w:pPr>
        <w:jc w:val="center"/>
        <w:spacing w:before="0" w:after="450"/>
      </w:pPr>
      <w:r>
        <w:rPr>
          <w:rFonts w:ascii="Arial" w:hAnsi="Arial" w:eastAsia="Arial" w:cs="Arial"/>
          <w:color w:val="999999"/>
          <w:sz w:val="20"/>
          <w:szCs w:val="20"/>
        </w:rPr>
        <w:t xml:space="preserve">来源：网络  作者：空山幽谷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绿色田园虫害防治工作总结1一、合理轮作，选好茬口。向日葵不宜连作，也不宜在低洼易涝地块种植，对前茬选择并不严格，除甜菜和深根系牧草外，其他作物均可作为向日葵的前茬，向日葵的适应性较强，最适宜土层深厚、腐殖质含量高PH值6—8的砂壤土或壤质土...</w:t>
      </w:r>
    </w:p>
    <w:p>
      <w:pPr>
        <w:ind w:left="0" w:right="0" w:firstLine="560"/>
        <w:spacing w:before="450" w:after="450" w:line="312" w:lineRule="auto"/>
      </w:pPr>
      <w:r>
        <w:rPr>
          <w:rFonts w:ascii="黑体" w:hAnsi="黑体" w:eastAsia="黑体" w:cs="黑体"/>
          <w:color w:val="000000"/>
          <w:sz w:val="36"/>
          <w:szCs w:val="36"/>
          <w:b w:val="1"/>
          <w:bCs w:val="1"/>
        </w:rPr>
        <w:t xml:space="preserve">绿色田园虫害防治工作总结1</w:t>
      </w:r>
    </w:p>
    <w:p>
      <w:pPr>
        <w:ind w:left="0" w:right="0" w:firstLine="560"/>
        <w:spacing w:before="450" w:after="450" w:line="312" w:lineRule="auto"/>
      </w:pPr>
      <w:r>
        <w:rPr>
          <w:rFonts w:ascii="宋体" w:hAnsi="宋体" w:eastAsia="宋体" w:cs="宋体"/>
          <w:color w:val="000"/>
          <w:sz w:val="28"/>
          <w:szCs w:val="28"/>
        </w:rPr>
        <w:t xml:space="preserve">一、合理轮作，选好茬口。向日葵不宜连作，也不宜在低洼易涝地块种植，对前茬选择并不严格，除甜菜和深根系牧草外，其他作物均可作为向日葵的前茬，向日葵的适应性较强，最适宜土层深厚、腐殖质含量高PH值6—8的砂壤土或壤质土壤种植为好。</w:t>
      </w:r>
    </w:p>
    <w:p>
      <w:pPr>
        <w:ind w:left="0" w:right="0" w:firstLine="560"/>
        <w:spacing w:before="450" w:after="450" w:line="312" w:lineRule="auto"/>
      </w:pPr>
      <w:r>
        <w:rPr>
          <w:rFonts w:ascii="宋体" w:hAnsi="宋体" w:eastAsia="宋体" w:cs="宋体"/>
          <w:color w:val="000"/>
          <w:sz w:val="28"/>
          <w:szCs w:val="28"/>
        </w:rPr>
        <w:t xml:space="preserve">二、选优良种，进行处理。选择产量高、质量好、品质佳、商品性好、抗叶部斑病、耐菌核病、空瘪率低、发芽率高、发芽势强的优良品种，并进行种子处理，充分发挥“种尽其用，地尽其力”的作用。</w:t>
      </w:r>
    </w:p>
    <w:p>
      <w:pPr>
        <w:ind w:left="0" w:right="0" w:firstLine="560"/>
        <w:spacing w:before="450" w:after="450" w:line="312" w:lineRule="auto"/>
      </w:pPr>
      <w:r>
        <w:rPr>
          <w:rFonts w:ascii="宋体" w:hAnsi="宋体" w:eastAsia="宋体" w:cs="宋体"/>
          <w:color w:val="000"/>
          <w:sz w:val="28"/>
          <w:szCs w:val="28"/>
        </w:rPr>
        <w:t xml:space="preserve">三、施足底肥，夯实基础。向日葵是需肥较多作物，据调查，每形成100千克子实，需从土壤中吸收氮6千克，磷26千克，钾86千克，播种前施足底肥，并做到有机和无机结合，每公顷施入腐熟、发酵的有机肥30至40立方米(最好是灰土粪)，施磷酸二铵150—200千克和尿素100—150千克。施足底肥是夯实向日葵生长发育的基础。</w:t>
      </w:r>
    </w:p>
    <w:p>
      <w:pPr>
        <w:ind w:left="0" w:right="0" w:firstLine="560"/>
        <w:spacing w:before="450" w:after="450" w:line="312" w:lineRule="auto"/>
      </w:pPr>
      <w:r>
        <w:rPr>
          <w:rFonts w:ascii="宋体" w:hAnsi="宋体" w:eastAsia="宋体" w:cs="宋体"/>
          <w:color w:val="000"/>
          <w:sz w:val="28"/>
          <w:szCs w:val="28"/>
        </w:rPr>
        <w:t xml:space="preserve">四、抢前抓早，适时早播。适时早播，可防止或减轻叶部斑病和菌核病的发生，对向日葵的产量和质量影响很大。向日葵生育期比较短，播期选择余地比较宽，在5月上、中旬播种，因此油料型品种应适当晚播;食用型品种应适当早播，以防止贪青晚熟而减产。</w:t>
      </w:r>
    </w:p>
    <w:p>
      <w:pPr>
        <w:ind w:left="0" w:right="0" w:firstLine="560"/>
        <w:spacing w:before="450" w:after="450" w:line="312" w:lineRule="auto"/>
      </w:pPr>
      <w:r>
        <w:rPr>
          <w:rFonts w:ascii="宋体" w:hAnsi="宋体" w:eastAsia="宋体" w:cs="宋体"/>
          <w:color w:val="000"/>
          <w:sz w:val="28"/>
          <w:szCs w:val="28"/>
        </w:rPr>
        <w:t xml:space="preserve">五、合理密植，有利通风。向日葵秆高、茎粗，要合理密植，有利于通风透光，提高光合作用。原则是高秆大粒品种，宜稀;矮秆及小粒品种，宜密;油料型品种每公顷保苗25000—30000株，食用型品种18000—20000株为宜。</w:t>
      </w:r>
    </w:p>
    <w:p>
      <w:pPr>
        <w:ind w:left="0" w:right="0" w:firstLine="560"/>
        <w:spacing w:before="450" w:after="450" w:line="312" w:lineRule="auto"/>
      </w:pPr>
      <w:r>
        <w:rPr>
          <w:rFonts w:ascii="宋体" w:hAnsi="宋体" w:eastAsia="宋体" w:cs="宋体"/>
          <w:color w:val="000"/>
          <w:sz w:val="28"/>
          <w:szCs w:val="28"/>
        </w:rPr>
        <w:t xml:space="preserve">六、加强中耕，适时追肥。早疏苗、早定苗，当幼苗长到二对直叶时，进行定苗，出苗到现蕾期，进行2—3次中耕除草，最后一次应深耕培土，防止倒状，但应该注意的是不能伤根。追肥既要适时，又要合理，向日葵现蕾至开花期，每公顷追尿素150千克，沟施或穴施，盛花期喷施—的磷酸二氢钾，看长势而定，追一次或二次。</w:t>
      </w:r>
    </w:p>
    <w:p>
      <w:pPr>
        <w:ind w:left="0" w:right="0" w:firstLine="560"/>
        <w:spacing w:before="450" w:after="450" w:line="312" w:lineRule="auto"/>
      </w:pPr>
      <w:r>
        <w:rPr>
          <w:rFonts w:ascii="宋体" w:hAnsi="宋体" w:eastAsia="宋体" w:cs="宋体"/>
          <w:color w:val="000"/>
          <w:sz w:val="28"/>
          <w:szCs w:val="28"/>
        </w:rPr>
        <w:t xml:space="preserve">七、根据长势，及时打杈。在现蕾至开花期，向日葵常有分杈发生，一旦发现，立即除杈，减少水分和养分的消耗，保证主茎花盘对养分和水分的需要。</w:t>
      </w:r>
    </w:p>
    <w:p>
      <w:pPr>
        <w:ind w:left="0" w:right="0" w:firstLine="560"/>
        <w:spacing w:before="450" w:after="450" w:line="312" w:lineRule="auto"/>
      </w:pPr>
      <w:r>
        <w:rPr>
          <w:rFonts w:ascii="宋体" w:hAnsi="宋体" w:eastAsia="宋体" w:cs="宋体"/>
          <w:color w:val="000"/>
          <w:sz w:val="28"/>
          <w:szCs w:val="28"/>
        </w:rPr>
        <w:t xml:space="preserve">八、因地制宜，科学灌溉。在向日葵花盘形成阶段，开花期和灌浆期，应适时、适量的科学灌水，尤其遇到干旱，应及时灌溉，满足向日葵在生长发育阶段对水分的需要。</w:t>
      </w:r>
    </w:p>
    <w:p>
      <w:pPr>
        <w:ind w:left="0" w:right="0" w:firstLine="560"/>
        <w:spacing w:before="450" w:after="450" w:line="312" w:lineRule="auto"/>
      </w:pPr>
      <w:r>
        <w:rPr>
          <w:rFonts w:ascii="宋体" w:hAnsi="宋体" w:eastAsia="宋体" w:cs="宋体"/>
          <w:color w:val="000"/>
          <w:sz w:val="28"/>
          <w:szCs w:val="28"/>
        </w:rPr>
        <w:t xml:space="preserve">九、预测预报，防病灭虫。要搞好病虫害的预测预报，一旦发生，立即防治，力争做到治早治小治了。当气温达到18—20℃时，每公顷用五氯硝基苯30—45千克，加湿润的细沙土150—230千克，拌匀后撒在向日葵的地面上，抑制菌核病的萌发，15天后再撒一次药，8月上旬，向日葵螟幼虫发生期，可喷洒90%敌百虫500倍液，防治2—3次。</w:t>
      </w:r>
    </w:p>
    <w:p>
      <w:pPr>
        <w:ind w:left="0" w:right="0" w:firstLine="560"/>
        <w:spacing w:before="450" w:after="450" w:line="312" w:lineRule="auto"/>
      </w:pPr>
      <w:r>
        <w:rPr>
          <w:rFonts w:ascii="宋体" w:hAnsi="宋体" w:eastAsia="宋体" w:cs="宋体"/>
          <w:color w:val="000"/>
          <w:sz w:val="28"/>
          <w:szCs w:val="28"/>
        </w:rPr>
        <w:t xml:space="preserve">十、辅助授粉，提高结实。向日葵是异花授粉作物，靠昆虫、蜜蜂传粉结实，尽管如此，还要进行人工辅助授粉，授粉时间每天上午10时左右(上午9时至11时)，一般可授粉2—3次。</w:t>
      </w:r>
    </w:p>
    <w:p>
      <w:pPr>
        <w:ind w:left="0" w:right="0" w:firstLine="560"/>
        <w:spacing w:before="450" w:after="450" w:line="312" w:lineRule="auto"/>
      </w:pPr>
      <w:r>
        <w:rPr>
          <w:rFonts w:ascii="黑体" w:hAnsi="黑体" w:eastAsia="黑体" w:cs="黑体"/>
          <w:color w:val="000000"/>
          <w:sz w:val="36"/>
          <w:szCs w:val="36"/>
          <w:b w:val="1"/>
          <w:bCs w:val="1"/>
        </w:rPr>
        <w:t xml:space="preserve">绿色田园虫害防治工作总结2</w:t>
      </w:r>
    </w:p>
    <w:p>
      <w:pPr>
        <w:ind w:left="0" w:right="0" w:firstLine="560"/>
        <w:spacing w:before="450" w:after="450" w:line="312" w:lineRule="auto"/>
      </w:pPr>
      <w:r>
        <w:rPr>
          <w:rFonts w:ascii="宋体" w:hAnsi="宋体" w:eastAsia="宋体" w:cs="宋体"/>
          <w:color w:val="000"/>
          <w:sz w:val="28"/>
          <w:szCs w:val="28"/>
        </w:rPr>
        <w:t xml:space="preserve">我区实施绿色防控技术，组织有力，管理严密，落实到位，效果显著，显示出了可观的经济、社会和生态效益。</w:t>
      </w:r>
    </w:p>
    <w:p>
      <w:pPr>
        <w:ind w:left="0" w:right="0" w:firstLine="560"/>
        <w:spacing w:before="450" w:after="450" w:line="312" w:lineRule="auto"/>
      </w:pPr>
      <w:r>
        <w:rPr>
          <w:rFonts w:ascii="宋体" w:hAnsi="宋体" w:eastAsia="宋体" w:cs="宋体"/>
          <w:color w:val="000"/>
          <w:sz w:val="28"/>
          <w:szCs w:val="28"/>
        </w:rPr>
        <w:t xml:space="preserve">由于投入有限，技术实施年限短，技术的优势未能全部发挥出来，随着科技进步，技术要长期持续完善地开展下去，必须在各方面进一步加强力度，如在加大我区农田基本建设力度，在保护耕地建设上更科学，力度要更大一些，以求快速改善改善农田生态系统，在水稻种植技术的应用上范围还不够大，推广面积还不够广，其它的生物防治技术应用力度不足，人员素质和设备配置还不够，如果能够在政策和资金上加以扶持，将大大强化绿色防控技术服务与推广工作。</w:t>
      </w:r>
    </w:p>
    <w:p>
      <w:pPr>
        <w:ind w:left="0" w:right="0" w:firstLine="560"/>
        <w:spacing w:before="450" w:after="450" w:line="312" w:lineRule="auto"/>
      </w:pPr>
      <w:r>
        <w:rPr>
          <w:rFonts w:ascii="黑体" w:hAnsi="黑体" w:eastAsia="黑体" w:cs="黑体"/>
          <w:color w:val="000000"/>
          <w:sz w:val="36"/>
          <w:szCs w:val="36"/>
          <w:b w:val="1"/>
          <w:bCs w:val="1"/>
        </w:rPr>
        <w:t xml:space="preserve">绿色田园虫害防治工作总结3</w:t>
      </w:r>
    </w:p>
    <w:p>
      <w:pPr>
        <w:ind w:left="0" w:right="0" w:firstLine="560"/>
        <w:spacing w:before="450" w:after="450" w:line="312" w:lineRule="auto"/>
      </w:pPr>
      <w:r>
        <w:rPr>
          <w:rFonts w:ascii="宋体" w:hAnsi="宋体" w:eastAsia="宋体" w:cs="宋体"/>
          <w:color w:val="000"/>
          <w:sz w:val="28"/>
          <w:szCs w:val="28"/>
        </w:rPr>
        <w:t xml:space="preserve">近年来，我县林业建设取得了巨大的成绩，森林覆盖率逐年上升，生态、社会、经济三大效益突显，得到了省、市、县的高度评价和肯定。与此同时，县域林业资源保护就成为摆在我们面前的一项最重要的工作任务。在省、市、县各级政府和有关业务部门的正确领导和大力支持下，我站适应新形势，以深入实践科学发展观为契机，努力创新工作思路，深入贯彻执行《XX》和《XX》，工作兢兢业业，脚踏实地，任劳任怨，认真负责，使全县森林病虫害防治和林业植物检疫工作逐步走向了正轨，整体抗灾减灾能力大大增强，取得了可喜成绩，起到了为我县林业健康发展保驾护航的重要作用。</w:t>
      </w:r>
    </w:p>
    <w:p>
      <w:pPr>
        <w:ind w:left="0" w:right="0" w:firstLine="560"/>
        <w:spacing w:before="450" w:after="450" w:line="312" w:lineRule="auto"/>
      </w:pPr>
      <w:r>
        <w:rPr>
          <w:rFonts w:ascii="宋体" w:hAnsi="宋体" w:eastAsia="宋体" w:cs="宋体"/>
          <w:color w:val="000"/>
          <w:sz w:val="28"/>
          <w:szCs w:val="28"/>
        </w:rPr>
        <w:t xml:space="preserve">20xx年，我们主要进行了技术培训，森防法律法规宣传，重点病虫害的调查监测及预测预报，对常发病虫害制定了有效的防治方案，深入基层督促实施，进行有效的技术指导，加强美国白蛾的防控，强化林业植物检疫，严厉打击逃避检疫非法调运行为，确保了林果生产的安全，圆满完成省、市下达给我县的任务指标。全县现有森林面积XX万亩，全年预测森林病虫害发生面积X万亩，实际发生X万亩，发生率，防治面积万亩，防治率达到，测报准确率。产地检疫种苗面积XX亩，种苗产地检疫率达到，检疫木材XX立方米，检疫苗木XX万株，林木种子X吨。应施调查监测面积XX万亩，调查监测面积XX万亩，监测覆盖率100%。</w:t>
      </w:r>
    </w:p>
    <w:p>
      <w:pPr>
        <w:ind w:left="0" w:right="0" w:firstLine="560"/>
        <w:spacing w:before="450" w:after="450" w:line="312" w:lineRule="auto"/>
      </w:pPr>
      <w:r>
        <w:rPr>
          <w:rFonts w:ascii="宋体" w:hAnsi="宋体" w:eastAsia="宋体" w:cs="宋体"/>
          <w:color w:val="000"/>
          <w:sz w:val="28"/>
          <w:szCs w:val="28"/>
        </w:rPr>
        <w:t xml:space="preserve">&gt;一、狠抓技术培训，提高业务素质，壮大技术队伍</w:t>
      </w:r>
    </w:p>
    <w:p>
      <w:pPr>
        <w:ind w:left="0" w:right="0" w:firstLine="560"/>
        <w:spacing w:before="450" w:after="450" w:line="312" w:lineRule="auto"/>
      </w:pPr>
      <w:r>
        <w:rPr>
          <w:rFonts w:ascii="宋体" w:hAnsi="宋体" w:eastAsia="宋体" w:cs="宋体"/>
          <w:color w:val="000"/>
          <w:sz w:val="28"/>
          <w:szCs w:val="28"/>
        </w:rPr>
        <w:t xml:space="preserve">首先搞好专职和兼职检疫员的培训工作，对一些危险性病虫害的识别及发生规律、扑灭措施进行系统讲解，掌握我县重点发生的病虫害的防治措施，有效地提高了专、兼职检疫员的整体素质。其次将培训的专、兼职检疫员分成四组由他们亲自担任培训教师奔赴我县的各个重点乡镇和重点村，对林农、果农进行现场讲解，使他们掌握常见病虫害的识别方法和防治措施，提高了林农、果农的技术水平，起到了以点带面的作用，一年来共培训专、兼职检疫员XX人，培训林农、果农达XX人次，为森防检疫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&gt;二、搞好病虫害的预测预报，确保森林植物的安全</w:t>
      </w:r>
    </w:p>
    <w:p>
      <w:pPr>
        <w:ind w:left="0" w:right="0" w:firstLine="560"/>
        <w:spacing w:before="450" w:after="450" w:line="312" w:lineRule="auto"/>
      </w:pPr>
      <w:r>
        <w:rPr>
          <w:rFonts w:ascii="宋体" w:hAnsi="宋体" w:eastAsia="宋体" w:cs="宋体"/>
          <w:color w:val="000"/>
          <w:sz w:val="28"/>
          <w:szCs w:val="28"/>
        </w:rPr>
        <w:t xml:space="preserve">病虫害的预测预报是搞好防治的基础，是确保森林植物安全的不可缺少的一环。对这项工作我们明确专人负责，分别在XX乡、XX乡、北水泉镇各建立了一个林果病虫测报点，对全县常发病虫害进行调查监测，对越冬前的虫口基数进行了样方调查，由技术人员负责各种数据、虫情、病情的搜集，预测预报病虫害的宏观趋势并提供准确的基础信息，分析最佳防治时期，确定防治措施，并编写印发虫情简报，发送到全县各乡镇，指导果农、林农搞好病虫害防治，把森林病虫害造成的损失减少到最低程度，达到有虫不成灾的目的。</w:t>
      </w:r>
    </w:p>
    <w:p>
      <w:pPr>
        <w:ind w:left="0" w:right="0" w:firstLine="560"/>
        <w:spacing w:before="450" w:after="450" w:line="312" w:lineRule="auto"/>
      </w:pPr>
      <w:r>
        <w:rPr>
          <w:rFonts w:ascii="宋体" w:hAnsi="宋体" w:eastAsia="宋体" w:cs="宋体"/>
          <w:color w:val="000"/>
          <w:sz w:val="28"/>
          <w:szCs w:val="28"/>
        </w:rPr>
        <w:t xml:space="preserve">根据市林业局关于加强草地螟监测防治工作的紧急通知，我站于X月份组织实施了草地螟在林区的调查检测工作，并协同植保站搞好技术指导。</w:t>
      </w:r>
    </w:p>
    <w:p>
      <w:pPr>
        <w:ind w:left="0" w:right="0" w:firstLine="560"/>
        <w:spacing w:before="450" w:after="450" w:line="312" w:lineRule="auto"/>
      </w:pPr>
      <w:r>
        <w:rPr>
          <w:rFonts w:ascii="宋体" w:hAnsi="宋体" w:eastAsia="宋体" w:cs="宋体"/>
          <w:color w:val="000"/>
          <w:sz w:val="28"/>
          <w:szCs w:val="28"/>
        </w:rPr>
        <w:t xml:space="preserve">&gt;三、加强森防法律法规宣传</w:t>
      </w:r>
    </w:p>
    <w:p>
      <w:pPr>
        <w:ind w:left="0" w:right="0" w:firstLine="560"/>
        <w:spacing w:before="450" w:after="450" w:line="312" w:lineRule="auto"/>
      </w:pPr>
      <w:r>
        <w:rPr>
          <w:rFonts w:ascii="宋体" w:hAnsi="宋体" w:eastAsia="宋体" w:cs="宋体"/>
          <w:color w:val="000"/>
          <w:sz w:val="28"/>
          <w:szCs w:val="28"/>
        </w:rPr>
        <w:t xml:space="preserve">根据国家林业局森防总站及市森防站下发关于开展“XX”活动的通知精神，我站于X月份组织了森防法律法规宣传活动，共进行普法宣传X次，技术培训X次，发放宣传资料XX余张，为扩大宣传面，我们还在“X县森防网”开辟宣传栏目，上传了宣传视频供大家分享学习。通过宣传，提高了全县人民对森防工作的认识，同时也提过了森防工作的社会地位。</w:t>
      </w:r>
    </w:p>
    <w:p>
      <w:pPr>
        <w:ind w:left="0" w:right="0" w:firstLine="560"/>
        <w:spacing w:before="450" w:after="450" w:line="312" w:lineRule="auto"/>
      </w:pPr>
      <w:r>
        <w:rPr>
          <w:rFonts w:ascii="宋体" w:hAnsi="宋体" w:eastAsia="宋体" w:cs="宋体"/>
          <w:color w:val="000"/>
          <w:sz w:val="28"/>
          <w:szCs w:val="28"/>
        </w:rPr>
        <w:t xml:space="preserve">&gt;四、加强病虫害防治的技术指导，搞好服务</w:t>
      </w:r>
    </w:p>
    <w:p>
      <w:pPr>
        <w:ind w:left="0" w:right="0" w:firstLine="560"/>
        <w:spacing w:before="450" w:after="450" w:line="312" w:lineRule="auto"/>
      </w:pPr>
      <w:r>
        <w:rPr>
          <w:rFonts w:ascii="宋体" w:hAnsi="宋体" w:eastAsia="宋体" w:cs="宋体"/>
          <w:color w:val="000"/>
          <w:sz w:val="28"/>
          <w:szCs w:val="28"/>
        </w:rPr>
        <w:t xml:space="preserve">为了使病虫害的防治工作真正见到实效，在搞好病虫害测报的基础上，我们及时制定防治方案，深入田间地头进行现场技术指导，督促检查防治方案的执行，落实防治措施，为果农、林农排忧解难，提供全方位服务，有条件上网的我们也使用网络进行远程指导。</w:t>
      </w:r>
    </w:p>
    <w:p>
      <w:pPr>
        <w:ind w:left="0" w:right="0" w:firstLine="560"/>
        <w:spacing w:before="450" w:after="450" w:line="312" w:lineRule="auto"/>
      </w:pPr>
      <w:r>
        <w:rPr>
          <w:rFonts w:ascii="宋体" w:hAnsi="宋体" w:eastAsia="宋体" w:cs="宋体"/>
          <w:color w:val="000"/>
          <w:sz w:val="28"/>
          <w:szCs w:val="28"/>
        </w:rPr>
        <w:t xml:space="preserve">&gt;五、搞好产地和调运检疫，加强检疫管理，严厉打击逃避检疫非法调运行为</w:t>
      </w:r>
    </w:p>
    <w:p>
      <w:pPr>
        <w:ind w:left="0" w:right="0" w:firstLine="560"/>
        <w:spacing w:before="450" w:after="450" w:line="312" w:lineRule="auto"/>
      </w:pPr>
      <w:r>
        <w:rPr>
          <w:rFonts w:ascii="宋体" w:hAnsi="宋体" w:eastAsia="宋体" w:cs="宋体"/>
          <w:color w:val="000"/>
          <w:sz w:val="28"/>
          <w:szCs w:val="28"/>
        </w:rPr>
        <w:t xml:space="preserve">为防止危险性病虫害的蔓延，按照《XX》的规定和赋予的职权，我们不定期地对调运木材、苗木等林产品的车辆进行了抽查。对非法调运苗木及木材的车辆进行了严肃处理，并补检，签发了检疫证，同时向他们讲解了非法调运的危害性，使调运检疫逐步成为人们的自觉行为。</w:t>
      </w:r>
    </w:p>
    <w:p>
      <w:pPr>
        <w:ind w:left="0" w:right="0" w:firstLine="560"/>
        <w:spacing w:before="450" w:after="450" w:line="312" w:lineRule="auto"/>
      </w:pPr>
      <w:r>
        <w:rPr>
          <w:rFonts w:ascii="宋体" w:hAnsi="宋体" w:eastAsia="宋体" w:cs="宋体"/>
          <w:color w:val="000"/>
          <w:sz w:val="28"/>
          <w:szCs w:val="28"/>
        </w:rPr>
        <w:t xml:space="preserve">&gt;六、&gt;20xx年工作计划</w:t>
      </w:r>
    </w:p>
    <w:p>
      <w:pPr>
        <w:ind w:left="0" w:right="0" w:firstLine="560"/>
        <w:spacing w:before="450" w:after="450" w:line="312" w:lineRule="auto"/>
      </w:pPr>
      <w:r>
        <w:rPr>
          <w:rFonts w:ascii="宋体" w:hAnsi="宋体" w:eastAsia="宋体" w:cs="宋体"/>
          <w:color w:val="000"/>
          <w:sz w:val="28"/>
          <w:szCs w:val="28"/>
        </w:rPr>
        <w:t xml:space="preserve">（一）、继续搞好科技培训。在森防检疫工作现阶段，原有的防治、检疫措施和技术环节已不适应新形势的发展。为此，我们从明年开始将下大力狠抓科技培训，重点培训我县常发病虫害的防治措施，委派专兼职检疫员深入各乡镇重点林区、果区进行现场培训与指导。</w:t>
      </w:r>
    </w:p>
    <w:p>
      <w:pPr>
        <w:ind w:left="0" w:right="0" w:firstLine="560"/>
        <w:spacing w:before="450" w:after="450" w:line="312" w:lineRule="auto"/>
      </w:pPr>
      <w:r>
        <w:rPr>
          <w:rFonts w:ascii="宋体" w:hAnsi="宋体" w:eastAsia="宋体" w:cs="宋体"/>
          <w:color w:val="000"/>
          <w:sz w:val="28"/>
          <w:szCs w:val="28"/>
        </w:rPr>
        <w:t xml:space="preserve">（二）、加强病虫害的预测预报。根据病虫害的发生规律，结合我县的实际情况，设立病虫测报点，明确专人负责，认真调查并收集相关信息，对全县病虫害的发生情况及时准确地进行预测预报，为防治工作提供科学依据。</w:t>
      </w:r>
    </w:p>
    <w:p>
      <w:pPr>
        <w:ind w:left="0" w:right="0" w:firstLine="560"/>
        <w:spacing w:before="450" w:after="450" w:line="312" w:lineRule="auto"/>
      </w:pPr>
      <w:r>
        <w:rPr>
          <w:rFonts w:ascii="宋体" w:hAnsi="宋体" w:eastAsia="宋体" w:cs="宋体"/>
          <w:color w:val="000"/>
          <w:sz w:val="28"/>
          <w:szCs w:val="28"/>
        </w:rPr>
        <w:t xml:space="preserve">（三）、以专兼职检疫员为依托，成立病虫害防治专业队，对全县病虫害的预防和除治工作进行全面指导，按照“四率”指标，严格目标管理，圆满完成省、市核定的指标任务。</w:t>
      </w:r>
    </w:p>
    <w:p>
      <w:pPr>
        <w:ind w:left="0" w:right="0" w:firstLine="560"/>
        <w:spacing w:before="450" w:after="450" w:line="312" w:lineRule="auto"/>
      </w:pPr>
      <w:r>
        <w:rPr>
          <w:rFonts w:ascii="宋体" w:hAnsi="宋体" w:eastAsia="宋体" w:cs="宋体"/>
          <w:color w:val="000"/>
          <w:sz w:val="28"/>
          <w:szCs w:val="28"/>
        </w:rPr>
        <w:t xml:space="preserve">（四）、加强X国白蛾和红脂大小蠹的防控监测工作。两虫已分别在周边县X和X被发现，如果蔓延，将造成不可估量的`经济损失，对造林绿化成果的破坏将是致命的，对我们来说，20XX年的防控任务将非常艰巨，这也是我们森防工作的重中之重，也需要广大林业干部职工的积极配合。</w:t>
      </w:r>
    </w:p>
    <w:p>
      <w:pPr>
        <w:ind w:left="0" w:right="0" w:firstLine="560"/>
        <w:spacing w:before="450" w:after="450" w:line="312" w:lineRule="auto"/>
      </w:pPr>
      <w:r>
        <w:rPr>
          <w:rFonts w:ascii="宋体" w:hAnsi="宋体" w:eastAsia="宋体" w:cs="宋体"/>
          <w:color w:val="000"/>
          <w:sz w:val="28"/>
          <w:szCs w:val="28"/>
        </w:rPr>
        <w:t xml:space="preserve">（五）、加强检疫执法检查，严厉打击逃避检疫非法调运行为。从明年开始，我们将不定期地对各种林木、果品等调运行为进行突击检查，严厉打击各种非法调运行为，进一步抓好检疫性林业有害生物疫情的检疫封锁，重点作好防范美国白蛾、红脂大小蠹等重要检疫性林业有害生物的入侵，加强检疫封锁，严格市场检疫管理，促进森检工作逐步走上正规。</w:t>
      </w:r>
    </w:p>
    <w:p>
      <w:pPr>
        <w:ind w:left="0" w:right="0" w:firstLine="560"/>
        <w:spacing w:before="450" w:after="450" w:line="312" w:lineRule="auto"/>
      </w:pPr>
      <w:r>
        <w:rPr>
          <w:rFonts w:ascii="黑体" w:hAnsi="黑体" w:eastAsia="黑体" w:cs="黑体"/>
          <w:color w:val="000000"/>
          <w:sz w:val="36"/>
          <w:szCs w:val="36"/>
          <w:b w:val="1"/>
          <w:bCs w:val="1"/>
        </w:rPr>
        <w:t xml:space="preserve">绿色田园虫害防治工作总结4</w:t>
      </w:r>
    </w:p>
    <w:p>
      <w:pPr>
        <w:ind w:left="0" w:right="0" w:firstLine="560"/>
        <w:spacing w:before="450" w:after="450" w:line="312" w:lineRule="auto"/>
      </w:pPr>
      <w:r>
        <w:rPr>
          <w:rFonts w:ascii="宋体" w:hAnsi="宋体" w:eastAsia="宋体" w:cs="宋体"/>
          <w:color w:val="000"/>
          <w:sz w:val="28"/>
          <w:szCs w:val="28"/>
        </w:rPr>
        <w:t xml:space="preserve">&gt;一、重点抓好近阶段森林病虫害防治工作</w:t>
      </w:r>
    </w:p>
    <w:p>
      <w:pPr>
        <w:ind w:left="0" w:right="0" w:firstLine="560"/>
        <w:spacing w:before="450" w:after="450" w:line="312" w:lineRule="auto"/>
      </w:pPr>
      <w:r>
        <w:rPr>
          <w:rFonts w:ascii="宋体" w:hAnsi="宋体" w:eastAsia="宋体" w:cs="宋体"/>
          <w:color w:val="000"/>
          <w:sz w:val="28"/>
          <w:szCs w:val="28"/>
        </w:rPr>
        <w:t xml:space="preserve">往年进入10月份后，常见的病虫如刺蛾、杨树舟蛾大多进入结茧、化蛹阶段，但由于今年10月上旬温度仍偏高，落叶迟后，造成虫害食源充足，使为害重阳木的食叶性害虫重阳木锦斑蛾在我县部分地区出现了严重为害。10月8日上午，在水源涵养林港西镇双津村段重阳木上首次发现该虫危害现场，经县站技术人员确认，系重阳木锦斑蛾为害，此虫暴发在××地区尚属首次发现。下午站业务科即迅速向全县各乡镇林业养护社及有关单位下发了“林果病虫简报”。根据面上发生情况，10月10日下午，县农委林业科会同县林业站，召开了由各乡镇农办和有关单位参加的“重阳木锦斑蛾发生与防治”专题会议，会上布置各乡镇立即对本地区生态林内的重阳木进行调查，要求发现虫害及时防治，并将调查、防治情况以书面形式报县林业站。之后，我站业务科每天安排两辆车，分两组对全县重点区域生态林内重阳木上锦斑蛾的发生情况进行全面踏查，并及时督促各养护社及施工单位采取防治措施。</w:t>
      </w:r>
    </w:p>
    <w:p>
      <w:pPr>
        <w:ind w:left="0" w:right="0" w:firstLine="560"/>
        <w:spacing w:before="450" w:after="450" w:line="312" w:lineRule="auto"/>
      </w:pPr>
      <w:r>
        <w:rPr>
          <w:rFonts w:ascii="宋体" w:hAnsi="宋体" w:eastAsia="宋体" w:cs="宋体"/>
          <w:color w:val="000"/>
          <w:sz w:val="28"/>
          <w:szCs w:val="28"/>
        </w:rPr>
        <w:t xml:space="preserve">截至到10月16日，全县共调查重阳木面积4280亩，其中发生面积为2120亩，药剂防治面积达2680亩，防治效果90％以上。事后在我站业务人员踏田检查中，仍发现有部分田块防治效果不佳，有大量活虫的情况，于是，在10月19日又对全县有关单位发了“进一步加强重阳木锦斑蛾防治工作”的通知，经过全县上下齐心协力采取防治工作，目前已基本控制了重阳木锦斑蛾的进一步为害。据报道，今年10月份发生重阳木锦斑蛾不尽在我县，上海其它地方也出现了该虫大暴发的情况。</w:t>
      </w:r>
    </w:p>
    <w:p>
      <w:pPr>
        <w:ind w:left="0" w:right="0" w:firstLine="560"/>
        <w:spacing w:before="450" w:after="450" w:line="312" w:lineRule="auto"/>
      </w:pPr>
      <w:r>
        <w:rPr>
          <w:rFonts w:ascii="宋体" w:hAnsi="宋体" w:eastAsia="宋体" w:cs="宋体"/>
          <w:color w:val="000"/>
          <w:sz w:val="28"/>
          <w:szCs w:val="28"/>
        </w:rPr>
        <w:t xml:space="preserve">从10月17日开始，根据各乡镇及有关单位的书面汇总情况，县林业站站长率领业务科、执法中队主要成员，会同县公益林办公室负责人，分别对港东生态片林、庙镇种种生态片林、明珠湖水源涵养林、沿海防护林施翘河段至西滩湿地段、东平林场、竖新镇新征村水源涵养林、陈家镇入岛通道林等重点生态林区域内的病虫害防治工作情况进行了跟踪检查，并对全县各病虫测报点设施配套、日常运作、林木生长、病虫害发生等一系列情况进行了详细检查。检查证明，我县绝大部分测报点运作正常。</w:t>
      </w:r>
    </w:p>
    <w:p>
      <w:pPr>
        <w:ind w:left="0" w:right="0" w:firstLine="560"/>
        <w:spacing w:before="450" w:after="450" w:line="312" w:lineRule="auto"/>
      </w:pPr>
      <w:r>
        <w:rPr>
          <w:rFonts w:ascii="宋体" w:hAnsi="宋体" w:eastAsia="宋体" w:cs="宋体"/>
          <w:color w:val="000"/>
          <w:sz w:val="28"/>
          <w:szCs w:val="28"/>
        </w:rPr>
        <w:t xml:space="preserve">&gt;二、全面加强全县森林病虫害预测预报工作</w:t>
      </w:r>
    </w:p>
    <w:p>
      <w:pPr>
        <w:ind w:left="0" w:right="0" w:firstLine="560"/>
        <w:spacing w:before="450" w:after="450" w:line="312" w:lineRule="auto"/>
      </w:pPr>
      <w:r>
        <w:rPr>
          <w:rFonts w:ascii="宋体" w:hAnsi="宋体" w:eastAsia="宋体" w:cs="宋体"/>
          <w:color w:val="000"/>
          <w:sz w:val="28"/>
          <w:szCs w:val="28"/>
        </w:rPr>
        <w:t xml:space="preserve">回顾今年的森林病虫害预测预报工作，我站从今年3月至10月，根据病虫的发生时段，基本上每天派技术人员到全县重点生态林，进行巡回监测，并在病虫高发的6至8月，有时每天分两组巡回对全县生态公益林进行病虫监测，并将每天巡查情况做好台帐记录工作。至目前为止，我站有针对性地下发了14期“林果病虫简报”。面对全县10多万亩的生态公益林，如何做到测报网络的全覆盖，在测报点建设上，我们利用有限的财政资金，并通过自筹资金，从20xx年的7个测报点增加到现有的50个病虫测报及监测点，大部分配备了测报灯或诱虫灯，并与每个点测报人员签订了“病虫测报责任书”，明确各自的权利和义务。为了使我县测报人员的业务素质有进一步的提高，我站在今年7月26、27日两天，又对50个监测点的病虫监测员进行了“林木病虫害识别与防治”的培训，专门聘请市农校和市站教授、专家进行讲课，并对防治机械的使用做现场操作指导。</w:t>
      </w:r>
    </w:p>
    <w:p>
      <w:pPr>
        <w:ind w:left="0" w:right="0" w:firstLine="560"/>
        <w:spacing w:before="450" w:after="450" w:line="312" w:lineRule="auto"/>
      </w:pPr>
      <w:r>
        <w:rPr>
          <w:rFonts w:ascii="宋体" w:hAnsi="宋体" w:eastAsia="宋体" w:cs="宋体"/>
          <w:color w:val="000"/>
          <w:sz w:val="28"/>
          <w:szCs w:val="28"/>
        </w:rPr>
        <w:t xml:space="preserve">&gt;三、目前我县森防工作中存在的问题</w:t>
      </w:r>
    </w:p>
    <w:p>
      <w:pPr>
        <w:ind w:left="0" w:right="0" w:firstLine="560"/>
        <w:spacing w:before="450" w:after="450" w:line="312" w:lineRule="auto"/>
      </w:pPr>
      <w:r>
        <w:rPr>
          <w:rFonts w:ascii="宋体" w:hAnsi="宋体" w:eastAsia="宋体" w:cs="宋体"/>
          <w:color w:val="000"/>
          <w:sz w:val="28"/>
          <w:szCs w:val="28"/>
        </w:rPr>
        <w:t xml:space="preserve">1、预防理念落后。没有将森林保健的思想贯彻到预防林业有害生物的实践中来，往往等到虫害发生后再进行防治，造成防治工作处于灾后救灾的被动局面。此次重阳木锦斑蛾的大发生就是一个极好的例子，它给我们敲了一次警钟。</w:t>
      </w:r>
    </w:p>
    <w:p>
      <w:pPr>
        <w:ind w:left="0" w:right="0" w:firstLine="560"/>
        <w:spacing w:before="450" w:after="450" w:line="312" w:lineRule="auto"/>
      </w:pPr>
      <w:r>
        <w:rPr>
          <w:rFonts w:ascii="宋体" w:hAnsi="宋体" w:eastAsia="宋体" w:cs="宋体"/>
          <w:color w:val="000"/>
          <w:sz w:val="28"/>
          <w:szCs w:val="28"/>
        </w:rPr>
        <w:t xml:space="preserve">2、监测预报网络的基础设施建设迟后。虽然我县测报、监测点数量在不断增加，但仍跟不上生态林建设的步伐，某些点仍缺乏必备的监测仪器，如测报灯、捕虫网、放大镜及做标本的必备工具等。</w:t>
      </w:r>
    </w:p>
    <w:p>
      <w:pPr>
        <w:ind w:left="0" w:right="0" w:firstLine="560"/>
        <w:spacing w:before="450" w:after="450" w:line="312" w:lineRule="auto"/>
      </w:pPr>
      <w:r>
        <w:rPr>
          <w:rFonts w:ascii="宋体" w:hAnsi="宋体" w:eastAsia="宋体" w:cs="宋体"/>
          <w:color w:val="000"/>
          <w:sz w:val="28"/>
          <w:szCs w:val="28"/>
        </w:rPr>
        <w:t xml:space="preserve">3、资金投入不足，缺乏专职监测人员。面对全县10多万亩的生态公益林，尽靠县站4名专职植保人员已远远不能满足测报的需要，各乡镇也没有专职测报、监测人员，而且现有各测报点上监测人员的技术水平也不均衡，技术力量薄弱，经费补贴少，影响了各测报点、监测点工作的正常开展。</w:t>
      </w:r>
    </w:p>
    <w:p>
      <w:pPr>
        <w:ind w:left="0" w:right="0" w:firstLine="560"/>
        <w:spacing w:before="450" w:after="450" w:line="312" w:lineRule="auto"/>
      </w:pPr>
      <w:r>
        <w:rPr>
          <w:rFonts w:ascii="宋体" w:hAnsi="宋体" w:eastAsia="宋体" w:cs="宋体"/>
          <w:color w:val="000"/>
          <w:sz w:val="28"/>
          <w:szCs w:val="28"/>
        </w:rPr>
        <w:t xml:space="preserve">4、缺乏必要的防治设备。生态林经过2－3年的管护，林木生长较快，形成树高林密的情况，这就需要高射程、大功率的喷雾器来进行药剂的防治工作，但我县目前只有几家单位有为数不多的中、小型林业用喷雾器，大型喷雾器只有一台，还是市林业总站支持的（现存放在我站仓库中，以备不时之需）。在今次防治重阳木锦斑蛾过程中，有许多施工企业及养护社使用的都是农业用的小型手动喷雾机，将喷头用长竹竿挑着，两人搭档着喷药，远远不能适应大面积防治工作的开展。</w:t>
      </w:r>
    </w:p>
    <w:p>
      <w:pPr>
        <w:ind w:left="0" w:right="0" w:firstLine="560"/>
        <w:spacing w:before="450" w:after="450" w:line="312" w:lineRule="auto"/>
      </w:pPr>
      <w:r>
        <w:rPr>
          <w:rFonts w:ascii="宋体" w:hAnsi="宋体" w:eastAsia="宋体" w:cs="宋体"/>
          <w:color w:val="000"/>
          <w:sz w:val="28"/>
          <w:szCs w:val="28"/>
        </w:rPr>
        <w:t xml:space="preserve">5、大面积的生态林中，大部分都没有道路和水系，给有效的防治工作带来了极大的难度。一旦发生大面积的虫害，人走不进，水输不进，机运不进，就变得束手无策。</w:t>
      </w:r>
    </w:p>
    <w:p>
      <w:pPr>
        <w:ind w:left="0" w:right="0" w:firstLine="560"/>
        <w:spacing w:before="450" w:after="450" w:line="312" w:lineRule="auto"/>
      </w:pPr>
      <w:r>
        <w:rPr>
          <w:rFonts w:ascii="宋体" w:hAnsi="宋体" w:eastAsia="宋体" w:cs="宋体"/>
          <w:color w:val="000"/>
          <w:sz w:val="28"/>
          <w:szCs w:val="28"/>
        </w:rPr>
        <w:t xml:space="preserve">6、防治经费，特别是农药经费严重不足。目前财政拨发的经费是每亩50元（含化肥费），这远远不能满足病虫防治的需要（见“全县生态公益林病虫害防治用药情况表”）。</w:t>
      </w:r>
    </w:p>
    <w:p>
      <w:pPr>
        <w:ind w:left="0" w:right="0" w:firstLine="560"/>
        <w:spacing w:before="450" w:after="450" w:line="312" w:lineRule="auto"/>
      </w:pPr>
      <w:r>
        <w:rPr>
          <w:rFonts w:ascii="宋体" w:hAnsi="宋体" w:eastAsia="宋体" w:cs="宋体"/>
          <w:color w:val="000"/>
          <w:sz w:val="28"/>
          <w:szCs w:val="28"/>
        </w:rPr>
        <w:t xml:space="preserve">&gt;四、今后森防工作的设想与建议</w:t>
      </w:r>
    </w:p>
    <w:p>
      <w:pPr>
        <w:ind w:left="0" w:right="0" w:firstLine="560"/>
        <w:spacing w:before="450" w:after="450" w:line="312" w:lineRule="auto"/>
      </w:pPr>
      <w:r>
        <w:rPr>
          <w:rFonts w:ascii="宋体" w:hAnsi="宋体" w:eastAsia="宋体" w:cs="宋体"/>
          <w:color w:val="000"/>
          <w:sz w:val="28"/>
          <w:szCs w:val="28"/>
        </w:rPr>
        <w:t xml:space="preserve">生态林的大面积建设势必带进许多新的病虫种类；林木的生长使得病虫基数急剧累加；气候的变化使病虫发生规律变化；树种的增加使主要、次要害虫交错更迭；等等，这些不利因素使我县森林病虫害防治工作呈现十分严峻的形势，可以说，我县必将暴发大面积的森林病虫害，这次重阳木发生虫害就是对我县森防工作的一个小小的警示。为搞好我县的森防工作，未雨绸缪，现提出以下几点设想与建议：</w:t>
      </w:r>
    </w:p>
    <w:p>
      <w:pPr>
        <w:ind w:left="0" w:right="0" w:firstLine="560"/>
        <w:spacing w:before="450" w:after="450" w:line="312" w:lineRule="auto"/>
      </w:pPr>
      <w:r>
        <w:rPr>
          <w:rFonts w:ascii="宋体" w:hAnsi="宋体" w:eastAsia="宋体" w:cs="宋体"/>
          <w:color w:val="000"/>
          <w:sz w:val="28"/>
          <w:szCs w:val="28"/>
        </w:rPr>
        <w:t xml:space="preserve">1、组建一支森林病虫害专职监测队伍。我县现有生态林面积近10万亩，尽靠县站的4名植保人员负责监测全县的病虫害发生情况，非常不现实。因此，今年11月，打算在各乡镇林业养护社人员中选3－4名初中以上文化，责任心强的人员进行培训，后考核筛选出1－2名，作为各养护社病虫监测的专职人员，负责本区域内面广量大的病虫害监测工作，变被动为主动，解决林业发展中遇到的实际问题。</w:t>
      </w:r>
    </w:p>
    <w:p>
      <w:pPr>
        <w:ind w:left="0" w:right="0" w:firstLine="560"/>
        <w:spacing w:before="450" w:after="450" w:line="312" w:lineRule="auto"/>
      </w:pPr>
      <w:r>
        <w:rPr>
          <w:rFonts w:ascii="宋体" w:hAnsi="宋体" w:eastAsia="宋体" w:cs="宋体"/>
          <w:color w:val="000"/>
          <w:sz w:val="28"/>
          <w:szCs w:val="28"/>
        </w:rPr>
        <w:t xml:space="preserve">2、07年，在现有50个测报点的基础上，根据生态林分布及树种配置情况，再增加30个病虫害监测、测报点，并要求财政投资专项资金配备相应的仪器设备、人员经费等，达到监测、测报网络体系全覆盖。</w:t>
      </w:r>
    </w:p>
    <w:p>
      <w:pPr>
        <w:ind w:left="0" w:right="0" w:firstLine="560"/>
        <w:spacing w:before="450" w:after="450" w:line="312" w:lineRule="auto"/>
      </w:pPr>
      <w:r>
        <w:rPr>
          <w:rFonts w:ascii="宋体" w:hAnsi="宋体" w:eastAsia="宋体" w:cs="宋体"/>
          <w:color w:val="000"/>
          <w:sz w:val="28"/>
          <w:szCs w:val="28"/>
        </w:rPr>
        <w:t xml:space="preserve">3、在做好日常监测工作的基础上，进一步完善预测预报体系。一是根据气象局提供的全年天气预报资料及历年各类病虫害在我县的发生、发展规律，在年前对全年病虫害的发生趋势进行预测，并将预测情况告知全县各有关单位；二是根据病虫害的发生规律，做好前个月对下个月的病虫害发生情况作预测，提前让各养护社及相关单位注意，做好相应的准备；三是加强平时监测巡查及虫害发生信息收集工作，发现病虫害即发布“林果病虫简报”。</w:t>
      </w:r>
    </w:p>
    <w:p>
      <w:pPr>
        <w:ind w:left="0" w:right="0" w:firstLine="560"/>
        <w:spacing w:before="450" w:after="450" w:line="312" w:lineRule="auto"/>
      </w:pPr>
      <w:r>
        <w:rPr>
          <w:rFonts w:ascii="宋体" w:hAnsi="宋体" w:eastAsia="宋体" w:cs="宋体"/>
          <w:color w:val="000"/>
          <w:sz w:val="28"/>
          <w:szCs w:val="28"/>
        </w:rPr>
        <w:t xml:space="preserve">4、为有效监督各相关单位在收到“林果病虫简报”后，对病虫害防治工作的落实情况及喷药后的防治效果，明年开始对全县面上防治情况作跟踪调查，并发布“××森林简报”，通告相关信息。</w:t>
      </w:r>
    </w:p>
    <w:p>
      <w:pPr>
        <w:ind w:left="0" w:right="0" w:firstLine="560"/>
        <w:spacing w:before="450" w:after="450" w:line="312" w:lineRule="auto"/>
      </w:pPr>
      <w:r>
        <w:rPr>
          <w:rFonts w:ascii="宋体" w:hAnsi="宋体" w:eastAsia="宋体" w:cs="宋体"/>
          <w:color w:val="000"/>
          <w:sz w:val="28"/>
          <w:szCs w:val="28"/>
        </w:rPr>
        <w:t xml:space="preserve">5、防治药液建议由县公益林办集中采购、分发，一是控制部分单位为减少防治经费而使用禁用（高毒性、高残留）的农药；二是避免经费分散，不能合理、有效地使用防治经费，并建议我县公益林将防治药液经费提高到每亩100元。</w:t>
      </w:r>
    </w:p>
    <w:p>
      <w:pPr>
        <w:ind w:left="0" w:right="0" w:firstLine="560"/>
        <w:spacing w:before="450" w:after="450" w:line="312" w:lineRule="auto"/>
      </w:pPr>
      <w:r>
        <w:rPr>
          <w:rFonts w:ascii="宋体" w:hAnsi="宋体" w:eastAsia="宋体" w:cs="宋体"/>
          <w:color w:val="000"/>
          <w:sz w:val="28"/>
          <w:szCs w:val="28"/>
        </w:rPr>
        <w:t xml:space="preserve">6、建议政府为各养护社配备必需的防治设备。</w:t>
      </w:r>
    </w:p>
    <w:p>
      <w:pPr>
        <w:ind w:left="0" w:right="0" w:firstLine="560"/>
        <w:spacing w:before="450" w:after="450" w:line="312" w:lineRule="auto"/>
      </w:pPr>
      <w:r>
        <w:rPr>
          <w:rFonts w:ascii="宋体" w:hAnsi="宋体" w:eastAsia="宋体" w:cs="宋体"/>
          <w:color w:val="000"/>
          <w:sz w:val="28"/>
          <w:szCs w:val="28"/>
        </w:rPr>
        <w:t xml:space="preserve">7、建议结合07年公益林的间伐，在大型生态林中开辟一条3米左右宽的通道，便于日后的防火治虫工作开展。</w:t>
      </w:r>
    </w:p>
    <w:p>
      <w:pPr>
        <w:ind w:left="0" w:right="0" w:firstLine="560"/>
        <w:spacing w:before="450" w:after="450" w:line="312" w:lineRule="auto"/>
      </w:pPr>
      <w:r>
        <w:rPr>
          <w:rFonts w:ascii="宋体" w:hAnsi="宋体" w:eastAsia="宋体" w:cs="宋体"/>
          <w:color w:val="000"/>
          <w:sz w:val="28"/>
          <w:szCs w:val="28"/>
        </w:rPr>
        <w:t xml:space="preserve">8、根据虫害的生活习性及生理特性，建议在造林设计，上采取纯混交林或小块混交林的模式，以减少大面积暴发病虫害危害的威胁。</w:t>
      </w:r>
    </w:p>
    <w:p>
      <w:pPr>
        <w:ind w:left="0" w:right="0" w:firstLine="560"/>
        <w:spacing w:before="450" w:after="450" w:line="312" w:lineRule="auto"/>
      </w:pPr>
      <w:r>
        <w:rPr>
          <w:rFonts w:ascii="黑体" w:hAnsi="黑体" w:eastAsia="黑体" w:cs="黑体"/>
          <w:color w:val="000000"/>
          <w:sz w:val="36"/>
          <w:szCs w:val="36"/>
          <w:b w:val="1"/>
          <w:bCs w:val="1"/>
        </w:rPr>
        <w:t xml:space="preserve">绿色田园虫害防治工作总结5</w:t>
      </w:r>
    </w:p>
    <w:p>
      <w:pPr>
        <w:ind w:left="0" w:right="0" w:firstLine="560"/>
        <w:spacing w:before="450" w:after="450" w:line="312" w:lineRule="auto"/>
      </w:pPr>
      <w:r>
        <w:rPr>
          <w:rFonts w:ascii="宋体" w:hAnsi="宋体" w:eastAsia="宋体" w:cs="宋体"/>
          <w:color w:val="000"/>
          <w:sz w:val="28"/>
          <w:szCs w:val="28"/>
        </w:rPr>
        <w:t xml:space="preserve">为深入宣传贯彻《农作物病虫害防治条例》（以下简称《条例》），普及农作物病虫害防治知识，依法推进农作物病虫害防治工作，我市于20xx年7月1日至31日在全市范围内积极组织开展了以“公共植保、绿色植保、法治植保”为主题的《条例》宣传月活动。</w:t>
      </w:r>
    </w:p>
    <w:p>
      <w:pPr>
        <w:ind w:left="0" w:right="0" w:firstLine="560"/>
        <w:spacing w:before="450" w:after="450" w:line="312" w:lineRule="auto"/>
      </w:pPr>
      <w:r>
        <w:rPr>
          <w:rFonts w:ascii="宋体" w:hAnsi="宋体" w:eastAsia="宋体" w:cs="宋体"/>
          <w:color w:val="000"/>
          <w:sz w:val="28"/>
          <w:szCs w:val="28"/>
        </w:rPr>
        <w:t xml:space="preserve">&gt;一、专题培训宣传</w:t>
      </w:r>
    </w:p>
    <w:p>
      <w:pPr>
        <w:ind w:left="0" w:right="0" w:firstLine="560"/>
        <w:spacing w:before="450" w:after="450" w:line="312" w:lineRule="auto"/>
      </w:pPr>
      <w:r>
        <w:rPr>
          <w:rFonts w:ascii="宋体" w:hAnsi="宋体" w:eastAsia="宋体" w:cs="宋体"/>
          <w:color w:val="000"/>
          <w:sz w:val="28"/>
          <w:szCs w:val="28"/>
        </w:rPr>
        <w:t xml:space="preserve">7月23—24日组织举办了全市《条例》暨植物检疫月宣传培训班，特邀省植保检疫和农药管理总站、省农科院专家，以《条例》、《红火蚁监测及防控新技术》和《草地贪夜蛾的识别及防治技术》为重点进行了专题培训。各区、县（市）也结合当前病虫发生情况，举办了植保信息技术培训、草地贪夜蛾现场会等多种形式的培训班。宣传月期间，全市共开展培训班8期，参加人员1279名。</w:t>
      </w:r>
    </w:p>
    <w:p>
      <w:pPr>
        <w:ind w:left="0" w:right="0" w:firstLine="560"/>
        <w:spacing w:before="450" w:after="450" w:line="312" w:lineRule="auto"/>
      </w:pPr>
      <w:r>
        <w:rPr>
          <w:rFonts w:ascii="宋体" w:hAnsi="宋体" w:eastAsia="宋体" w:cs="宋体"/>
          <w:color w:val="000"/>
          <w:sz w:val="28"/>
          <w:szCs w:val="28"/>
        </w:rPr>
        <w:t xml:space="preserve">&gt;二、主题集中宣传</w:t>
      </w:r>
    </w:p>
    <w:p>
      <w:pPr>
        <w:ind w:left="0" w:right="0" w:firstLine="560"/>
        <w:spacing w:before="450" w:after="450" w:line="312" w:lineRule="auto"/>
      </w:pPr>
      <w:r>
        <w:rPr>
          <w:rFonts w:ascii="宋体" w:hAnsi="宋体" w:eastAsia="宋体" w:cs="宋体"/>
          <w:color w:val="000"/>
          <w:sz w:val="28"/>
          <w:szCs w:val="28"/>
        </w:rPr>
        <w:t xml:space="preserve">&gt;三、重点区域宣传</w:t>
      </w:r>
    </w:p>
    <w:p>
      <w:pPr>
        <w:ind w:left="0" w:right="0" w:firstLine="560"/>
        <w:spacing w:before="450" w:after="450" w:line="312" w:lineRule="auto"/>
      </w:pPr>
      <w:r>
        <w:rPr>
          <w:rFonts w:ascii="宋体" w:hAnsi="宋体" w:eastAsia="宋体" w:cs="宋体"/>
          <w:color w:val="000"/>
          <w:sz w:val="28"/>
          <w:szCs w:val="28"/>
        </w:rPr>
        <w:t xml:space="preserve">依托“三联三送三落实”活动走访，突出种子种苗繁育基地、花卉市场、农资经营门店等重点区域的区位优势，通过发放宣传材料、摆放展板、专家答疑等多种形式，向群众宣传《条例》《植物检疫条例》等法律法规，普及农作物病虫害科学防治、农药安全使用等技术，现场解答群众问题。宣传月期间，全市组织现场咨询活动7次，发放宣传资料202_余份，提高了全社会对《条例》及植保检疫工作的认知度。</w:t>
      </w:r>
    </w:p>
    <w:p>
      <w:pPr>
        <w:ind w:left="0" w:right="0" w:firstLine="560"/>
        <w:spacing w:before="450" w:after="450" w:line="312" w:lineRule="auto"/>
      </w:pPr>
      <w:r>
        <w:rPr>
          <w:rFonts w:ascii="宋体" w:hAnsi="宋体" w:eastAsia="宋体" w:cs="宋体"/>
          <w:color w:val="000"/>
          <w:sz w:val="28"/>
          <w:szCs w:val="28"/>
        </w:rPr>
        <w:t xml:space="preserve">&gt;四、特色活动纷呈</w:t>
      </w:r>
    </w:p>
    <w:p>
      <w:pPr>
        <w:ind w:left="0" w:right="0" w:firstLine="560"/>
        <w:spacing w:before="450" w:after="450" w:line="312" w:lineRule="auto"/>
      </w:pPr>
      <w:r>
        <w:rPr>
          <w:rFonts w:ascii="宋体" w:hAnsi="宋体" w:eastAsia="宋体" w:cs="宋体"/>
          <w:color w:val="000"/>
          <w:sz w:val="28"/>
          <w:szCs w:val="28"/>
        </w:rPr>
        <w:t xml:space="preserve">各地创新活动形式，集成优势资源，积极开展各具特色的活动。富阳区组织开展“926工匠日”杯植保工职业技能竞赛，旨在选拔农业高技能人才，通过推动科学防控、绿色防治，更好地推进植保人才队伍建设。萧山区植检人员结合产地检疫和种子种苗执法检查开展上门宣传，走访了杭州郑氏蔬菜专业合作社、介丰园艺农业开发有限公司等农业基地，检查植物疫情，发放《条例》手册及挂图。</w:t>
      </w:r>
    </w:p>
    <w:p>
      <w:pPr>
        <w:ind w:left="0" w:right="0" w:firstLine="560"/>
        <w:spacing w:before="450" w:after="450" w:line="312" w:lineRule="auto"/>
      </w:pPr>
      <w:r>
        <w:rPr>
          <w:rFonts w:ascii="黑体" w:hAnsi="黑体" w:eastAsia="黑体" w:cs="黑体"/>
          <w:color w:val="000000"/>
          <w:sz w:val="36"/>
          <w:szCs w:val="36"/>
          <w:b w:val="1"/>
          <w:bCs w:val="1"/>
        </w:rPr>
        <w:t xml:space="preserve">绿色田园虫害防治工作总结6</w:t>
      </w:r>
    </w:p>
    <w:p>
      <w:pPr>
        <w:ind w:left="0" w:right="0" w:firstLine="560"/>
        <w:spacing w:before="450" w:after="450" w:line="312" w:lineRule="auto"/>
      </w:pPr>
      <w:r>
        <w:rPr>
          <w:rFonts w:ascii="宋体" w:hAnsi="宋体" w:eastAsia="宋体" w:cs="宋体"/>
          <w:color w:val="000"/>
          <w:sz w:val="28"/>
          <w:szCs w:val="28"/>
        </w:rPr>
        <w:t xml:space="preserve">&gt;一、蔬菜病虫害发生防治情况及特点</w:t>
      </w:r>
    </w:p>
    <w:p>
      <w:pPr>
        <w:ind w:left="0" w:right="0" w:firstLine="560"/>
        <w:spacing w:before="450" w:after="450" w:line="312" w:lineRule="auto"/>
      </w:pPr>
      <w:r>
        <w:rPr>
          <w:rFonts w:ascii="宋体" w:hAnsi="宋体" w:eastAsia="宋体" w:cs="宋体"/>
          <w:color w:val="000"/>
          <w:sz w:val="28"/>
          <w:szCs w:val="28"/>
        </w:rPr>
        <w:t xml:space="preserve">&gt;1．蔬菜病虫害发生基本情况</w:t>
      </w:r>
    </w:p>
    <w:p>
      <w:pPr>
        <w:ind w:left="0" w:right="0" w:firstLine="560"/>
        <w:spacing w:before="450" w:after="450" w:line="312" w:lineRule="auto"/>
      </w:pPr>
      <w:r>
        <w:rPr>
          <w:rFonts w:ascii="宋体" w:hAnsi="宋体" w:eastAsia="宋体" w:cs="宋体"/>
          <w:color w:val="000"/>
          <w:sz w:val="28"/>
          <w:szCs w:val="28"/>
        </w:rPr>
        <w:t xml:space="preserve">随着农村农业产业结构的调整，重庆市蔬菜面积逐年扩大，20_年全市蔬菜种植面积达到万亩，与20_年相近。蔬菜病虫害发生面积万亩次，较20_年的万亩次增加；其中，病害发生面积万亩，较20_年的万亩次减少，虫害发生面积万亩次，较20_年的万亩次增加。</w:t>
      </w:r>
    </w:p>
    <w:p>
      <w:pPr>
        <w:ind w:left="0" w:right="0" w:firstLine="560"/>
        <w:spacing w:before="450" w:after="450" w:line="312" w:lineRule="auto"/>
      </w:pPr>
      <w:r>
        <w:rPr>
          <w:rFonts w:ascii="宋体" w:hAnsi="宋体" w:eastAsia="宋体" w:cs="宋体"/>
          <w:color w:val="000"/>
          <w:sz w:val="28"/>
          <w:szCs w:val="28"/>
        </w:rPr>
        <w:t xml:space="preserve">&gt;2．病虫害发生特点</w:t>
      </w:r>
    </w:p>
    <w:p>
      <w:pPr>
        <w:ind w:left="0" w:right="0" w:firstLine="560"/>
        <w:spacing w:before="450" w:after="450" w:line="312" w:lineRule="auto"/>
      </w:pPr>
      <w:r>
        <w:rPr>
          <w:rFonts w:ascii="宋体" w:hAnsi="宋体" w:eastAsia="宋体" w:cs="宋体"/>
          <w:color w:val="000"/>
          <w:sz w:val="28"/>
          <w:szCs w:val="28"/>
        </w:rPr>
        <w:t xml:space="preserve">①．20_年气候特点：</w:t>
      </w:r>
    </w:p>
    <w:p>
      <w:pPr>
        <w:ind w:left="0" w:right="0" w:firstLine="560"/>
        <w:spacing w:before="450" w:after="450" w:line="312" w:lineRule="auto"/>
      </w:pPr>
      <w:r>
        <w:rPr>
          <w:rFonts w:ascii="宋体" w:hAnsi="宋体" w:eastAsia="宋体" w:cs="宋体"/>
          <w:color w:val="000"/>
          <w:sz w:val="28"/>
          <w:szCs w:val="28"/>
        </w:rPr>
        <w:t xml:space="preserve">根据气象部门提供的天气预报，20_年我市平均气温较正常略偏高，年降雨量略偏少。入春时间较常年偏早10-15天，温度回升较快，较常年偏高，雨水偏多；3月份平均气温东北部显著偏高，其余地区正常略偏低，降水东北部偏少，其余地区偏多；4月份平均气温显著偏高，降水量西部正常偏多，其余地区偏少；5月份平均气温普遍偏低，月降雨量大部偏多；6月份平均气温偏低，降水量大部偏多；7月份气温略偏高，降雨量正常略偏少；8月份气温正常略偏高，降水大部分地区显著偏少；秋季（9-11月）气温正常略偏高，降水略偏少。</w:t>
      </w:r>
    </w:p>
    <w:p>
      <w:pPr>
        <w:ind w:left="0" w:right="0" w:firstLine="560"/>
        <w:spacing w:before="450" w:after="450" w:line="312" w:lineRule="auto"/>
      </w:pPr>
      <w:r>
        <w:rPr>
          <w:rFonts w:ascii="宋体" w:hAnsi="宋体" w:eastAsia="宋体" w:cs="宋体"/>
          <w:color w:val="000"/>
          <w:sz w:val="28"/>
          <w:szCs w:val="28"/>
        </w:rPr>
        <w:t xml:space="preserve">②．20_年病虫发生特点：</w:t>
      </w:r>
    </w:p>
    <w:p>
      <w:pPr>
        <w:ind w:left="0" w:right="0" w:firstLine="560"/>
        <w:spacing w:before="450" w:after="450" w:line="312" w:lineRule="auto"/>
      </w:pPr>
      <w:r>
        <w:rPr>
          <w:rFonts w:ascii="宋体" w:hAnsi="宋体" w:eastAsia="宋体" w:cs="宋体"/>
          <w:color w:val="000"/>
          <w:sz w:val="28"/>
          <w:szCs w:val="28"/>
        </w:rPr>
        <w:t xml:space="preserve">20_年蔬菜病虫害发生总趋势为中等发生，与20_年发生程度相近，病虫害并重发生，虫害重于病害；秋季以病害为主。由于3-6月雨水较多，温度、湿度适宜病害发生，今年瓜类霜霉病、茄果类疫病、茄果类灰霉病发生程度较20_年稍重。虫害以菜青虫、蚜虫、小菜蛾、斑潜蝇、红蜘蛛、夜蛾科害虫、豆荚野螟等为主，其中，蚜虫、螨类较20_年偏重发生，夜蛾科害虫较20_年偏轻发生；部分地区蜗牛和福寿螺为害严重。</w:t>
      </w:r>
    </w:p>
    <w:p>
      <w:pPr>
        <w:ind w:left="0" w:right="0" w:firstLine="560"/>
        <w:spacing w:before="450" w:after="450" w:line="312" w:lineRule="auto"/>
      </w:pPr>
      <w:r>
        <w:rPr>
          <w:rFonts w:ascii="宋体" w:hAnsi="宋体" w:eastAsia="宋体" w:cs="宋体"/>
          <w:color w:val="000"/>
          <w:sz w:val="28"/>
          <w:szCs w:val="28"/>
        </w:rPr>
        <w:t xml:space="preserve">&gt;二、蔬菜主要病虫害发生防治情况</w:t>
      </w:r>
    </w:p>
    <w:p>
      <w:pPr>
        <w:ind w:left="0" w:right="0" w:firstLine="560"/>
        <w:spacing w:before="450" w:after="450" w:line="312" w:lineRule="auto"/>
      </w:pPr>
      <w:r>
        <w:rPr>
          <w:rFonts w:ascii="宋体" w:hAnsi="宋体" w:eastAsia="宋体" w:cs="宋体"/>
          <w:color w:val="000"/>
          <w:sz w:val="28"/>
          <w:szCs w:val="28"/>
        </w:rPr>
        <w:t xml:space="preserve">&gt;（一）、病害</w:t>
      </w:r>
    </w:p>
    <w:p>
      <w:pPr>
        <w:ind w:left="0" w:right="0" w:firstLine="560"/>
        <w:spacing w:before="450" w:after="450" w:line="312" w:lineRule="auto"/>
      </w:pPr>
      <w:r>
        <w:rPr>
          <w:rFonts w:ascii="宋体" w:hAnsi="宋体" w:eastAsia="宋体" w:cs="宋体"/>
          <w:color w:val="000"/>
          <w:sz w:val="28"/>
          <w:szCs w:val="28"/>
        </w:rPr>
        <w:t xml:space="preserve">&gt;1．苗期病害：</w:t>
      </w:r>
    </w:p>
    <w:p>
      <w:pPr>
        <w:ind w:left="0" w:right="0" w:firstLine="560"/>
        <w:spacing w:before="450" w:after="450" w:line="312" w:lineRule="auto"/>
      </w:pPr>
      <w:r>
        <w:rPr>
          <w:rFonts w:ascii="宋体" w:hAnsi="宋体" w:eastAsia="宋体" w:cs="宋体"/>
          <w:color w:val="000"/>
          <w:sz w:val="28"/>
          <w:szCs w:val="28"/>
        </w:rPr>
        <w:t xml:space="preserve">以立枯病和猝倒病为主，主要发生在辣椒、番茄、黄瓜等品种上，近两年发生面积和发生程度较20_年前有较大幅度增加，20_年发生面积万亩次，防治面积万亩次，与去年相当；一般病株率为2-10%，重的达20%以上。秀山县2月17日对茄子苗床进行普查，发病苗床占40%，发病株率为（）；3月18日普查，发病苗床占20%，发病株率为（），较20_年同期（）高个百分点。重发原因主要是育苗期低温、高湿，种子、苗床消毒措施不力。</w:t>
      </w:r>
    </w:p>
    <w:p>
      <w:pPr>
        <w:ind w:left="0" w:right="0" w:firstLine="560"/>
        <w:spacing w:before="450" w:after="450" w:line="312" w:lineRule="auto"/>
      </w:pPr>
      <w:r>
        <w:rPr>
          <w:rFonts w:ascii="宋体" w:hAnsi="宋体" w:eastAsia="宋体" w:cs="宋体"/>
          <w:color w:val="000"/>
          <w:sz w:val="28"/>
          <w:szCs w:val="28"/>
        </w:rPr>
        <w:t xml:space="preserve">&gt;2．霜霉病：</w:t>
      </w:r>
    </w:p>
    <w:p>
      <w:pPr>
        <w:ind w:left="0" w:right="0" w:firstLine="560"/>
        <w:spacing w:before="450" w:after="450" w:line="312" w:lineRule="auto"/>
      </w:pPr>
      <w:r>
        <w:rPr>
          <w:rFonts w:ascii="宋体" w:hAnsi="宋体" w:eastAsia="宋体" w:cs="宋体"/>
          <w:color w:val="000"/>
          <w:sz w:val="28"/>
          <w:szCs w:val="28"/>
        </w:rPr>
        <w:t xml:space="preserve">是蔬菜上发生最普通的一种病害，以瓜类霜霉病、十字花科蔬菜霜霉病、绿叶菜类霜霉病为主，主要在莲白、小白菜、黄瓜、苦瓜、莴笋上发生。20_年霜霉病为中偏重发生，今年由于4-6月份雨水较多，适宜病害发生，霜霉病发生时间较早，发生程度也较去年稍重。全年霜霉病发生面积万亩次，较去年增加万亩次。万盛区测报点调查，3月中旬在莲白初卷期发病株率为20-80%，病情指数；4月上旬调查病株率40-100%，病情指数；5月中旬调查，在小白菜、黄瓜、莴笋上发病株率0-100%，平均60%，比去年同期多，5月下旬病株率30-50%，平均47%，比去年同期多，病情指数3-5；6月初病株率平均31%，比去年同期多。6月下旬-7月上旬是黄瓜霜霉病发生的高峰期，病株率100%，与20_年同期相似，病情指数36-80，平均；8月下旬在苦瓜上发生，病株率100%；9月下旬在莲白上病株率为70-90%，10月下旬莲白上病株率达100%，莴笋上病株率为24%，比去年同期多18%。北碚区测报点调查，秋季10月份以来雨水较多，莴笋霜霉病发生较重，病株率一般为10-100%，病指为。</w:t>
      </w:r>
    </w:p>
    <w:p>
      <w:pPr>
        <w:ind w:left="0" w:right="0" w:firstLine="560"/>
        <w:spacing w:before="450" w:after="450" w:line="312" w:lineRule="auto"/>
      </w:pPr>
      <w:r>
        <w:rPr>
          <w:rFonts w:ascii="宋体" w:hAnsi="宋体" w:eastAsia="宋体" w:cs="宋体"/>
          <w:color w:val="000"/>
          <w:sz w:val="28"/>
          <w:szCs w:val="28"/>
        </w:rPr>
        <w:t xml:space="preserve">霜霉病为常发性病害，农民防治较为普通，全市防治面积万亩次，较去年增加万亩次。防治药剂主要有：普力克水剂600～800倍液、60%灭克（氟吗?锰锌）可湿性粉剂500-1000倍液、78%科博可湿性粉剂500～600倍液、50%农歌可湿性粉剂800倍液。但后期由于生产价值不高，农民防治较差。</w:t>
      </w:r>
    </w:p>
    <w:p>
      <w:pPr>
        <w:ind w:left="0" w:right="0" w:firstLine="560"/>
        <w:spacing w:before="450" w:after="450" w:line="312" w:lineRule="auto"/>
      </w:pPr>
      <w:r>
        <w:rPr>
          <w:rFonts w:ascii="宋体" w:hAnsi="宋体" w:eastAsia="宋体" w:cs="宋体"/>
          <w:color w:val="000"/>
          <w:sz w:val="28"/>
          <w:szCs w:val="28"/>
        </w:rPr>
        <w:t xml:space="preserve">&gt;3．番茄早、晚疫病：</w:t>
      </w:r>
    </w:p>
    <w:p>
      <w:pPr>
        <w:ind w:left="0" w:right="0" w:firstLine="560"/>
        <w:spacing w:before="450" w:after="450" w:line="312" w:lineRule="auto"/>
      </w:pPr>
      <w:r>
        <w:rPr>
          <w:rFonts w:ascii="宋体" w:hAnsi="宋体" w:eastAsia="宋体" w:cs="宋体"/>
          <w:color w:val="000"/>
          <w:sz w:val="28"/>
          <w:szCs w:val="28"/>
        </w:rPr>
        <w:t xml:space="preserve">是我市番茄生产中的主要病害，20_番茄早、晚疫病发生面积为万亩次，较去年增加万亩次，属中等发生，部分地区偏重发生。近年来，番茄种植区域逐渐向远郊转移，番茄早、晚疫病在近郊菜区发生较轻，但在奉节、酉阳、秀山等远郊菜区发生较重，番茄晚疫病在近郊菜区发生高峰期4-6月，而远郊蔬菜地区发生高峰期为5月下旬-6月下旬。长寿区番茄种植较多，番茄早、晚疫病是该区番茄生产上的主要病害之一，今年由于6月阴雨天气持续时间较长，适宜病害发生，属中等发生年，病株率一般为3-18％；6月份后病情有向果实发展的趋势。秀山县番茄早疫病发生早，流行蔓延较快，为害较重，属中等偏重发生年，全县发生面积生万亩次，防治万亩次。病害发生始期4月上中旬普查，病田率为，病株率平均为()，病指平均为()；病害发生始盛期为4月下旬末至5月上旬初，较20_年偏早，平均病株率为()，较20_年偏高个百分点；病指为()，为20_年的倍。5月下旬病害开始垂直扩展，流行高峰期出现在5月下旬至6月上旬，较20_年偏迟，高峰日病株率为()，较20_年偏高个百分点；病指为()，为20_年的倍。6月中旬末达危害高峰期，其病株率为()，病指为()。秀山县番茄晚疫病发生始见期、流行期均较去年偏迟，但病害流行蔓延快，发生较重，属中等偏重发生年。5月18日始见中心病株，始见期较去年年偏迟5天，始见日病株率为()，较20_年偏高个百分点；病指为()，为20_年的倍。病害流行始盛期为5月下旬末-6月上旬初，较20_年偏迟10天，病株率为()，较去年高个百分点；病指为()，为去年的倍；6月8日普查病株率平均为()，病指平均为()。病害流行高峰期出现在6月下旬，较去年偏迟15天左右，系统调查病株率平均为()，较去年偏低个百分点；病指为()，分别为20_年的；但6月25日普查病株率平均为()，较20_年同期偏高个百分点，病指为()，为20_年的倍。</w:t>
      </w:r>
    </w:p>
    <w:p>
      <w:pPr>
        <w:ind w:left="0" w:right="0" w:firstLine="560"/>
        <w:spacing w:before="450" w:after="450" w:line="312" w:lineRule="auto"/>
      </w:pPr>
      <w:r>
        <w:rPr>
          <w:rFonts w:ascii="宋体" w:hAnsi="宋体" w:eastAsia="宋体" w:cs="宋体"/>
          <w:color w:val="000"/>
          <w:sz w:val="28"/>
          <w:szCs w:val="28"/>
        </w:rPr>
        <w:t xml:space="preserve">由于番茄价值较高，农户的自防意识较强，主要防治药剂有：托布津、多菌灵、可杀得等。</w:t>
      </w:r>
    </w:p>
    <w:p>
      <w:pPr>
        <w:ind w:left="0" w:right="0" w:firstLine="560"/>
        <w:spacing w:before="450" w:after="450" w:line="312" w:lineRule="auto"/>
      </w:pPr>
      <w:r>
        <w:rPr>
          <w:rFonts w:ascii="宋体" w:hAnsi="宋体" w:eastAsia="宋体" w:cs="宋体"/>
          <w:color w:val="000"/>
          <w:sz w:val="28"/>
          <w:szCs w:val="28"/>
        </w:rPr>
        <w:t xml:space="preserve">&gt;4．辣椒疫病、茄子疫病：</w:t>
      </w:r>
    </w:p>
    <w:p>
      <w:pPr>
        <w:ind w:left="0" w:right="0" w:firstLine="560"/>
        <w:spacing w:before="450" w:after="450" w:line="312" w:lineRule="auto"/>
      </w:pPr>
      <w:r>
        <w:rPr>
          <w:rFonts w:ascii="宋体" w:hAnsi="宋体" w:eastAsia="宋体" w:cs="宋体"/>
          <w:color w:val="000"/>
          <w:sz w:val="28"/>
          <w:szCs w:val="28"/>
        </w:rPr>
        <w:t xml:space="preserve">辣椒疫病和茄子疫病近来在我市辣椒产区有逐年加重的趋势。今年二种病害发生分布不均，近郊菜区中等发生，部分远郊菜区发生较重。长寿区今年辣椒疫病为中偏轻发生，但部分辣椒地采用地下水灌溉较其他辣椒地重，病株率为3-15％，而其他菜地一般为3-6％左右。万盛区辣椒、茄子疫病属中等发生年，5月下旬-6六月中旬为发病高峰期，病株率为2-40%，平均21%，7月零星发生，病株率为0-20%，平均。因5-6月份气候不好，很难施药防治，主要用普力克水剂600-700倍或64%杀毒矾500倍喷雾防治。秀山县辣椒疫病始病期偏早、盛发期偏迟，前期流行缓慢，后期发生危害较重，呈中等偏重发生格局，全县发生面积万亩次，防治万亩次。4月8日发现中心病株，较20_年显著偏早，其病株率为()，较20_年高个百分点，病指为()，为20_年的倍。4月下旬至6月中旬病害发展缓慢，危害较轻。6月下旬病情急剧上升，为病害流行始盛期，较20_年偏迟10-15天，其平均病株率为，较20_年同期高个百分点，病指为，是去年的倍。7月上、中旬病害呈持续上升的态势，高峰期（7月13日）平均病株率为()，较20_年盛发期（7月18日）高个百分点；病指为() 为20_年的倍。20_年辣椒疫病病情消长情况见图3。</w:t>
      </w:r>
    </w:p>
    <w:p>
      <w:pPr>
        <w:ind w:left="0" w:right="0" w:firstLine="560"/>
        <w:spacing w:before="450" w:after="450" w:line="312" w:lineRule="auto"/>
      </w:pPr>
      <w:r>
        <w:rPr>
          <w:rFonts w:ascii="宋体" w:hAnsi="宋体" w:eastAsia="宋体" w:cs="宋体"/>
          <w:color w:val="000"/>
          <w:sz w:val="28"/>
          <w:szCs w:val="28"/>
        </w:rPr>
        <w:t xml:space="preserve">秀山县茄子疫病属中等程度发生年，发生面积万亩次，防治面积万亩次。3月28日调查病株率为()，病指为()；5月上旬病害开始流行，病株率为（），较20_年同期偏低个百分点；病指()，为20_年的； 5月中旬为病害流行始盛期，峰日（5月18日）病株率为，病指为；病害流行高峰期出现在6月18日，较20_年（5月中、下旬）偏迟，高峰日病株率为()，较20_年同期（）偏低个百分点，病指为()，为20_年（）的。田间病情消长动态见图4。</w:t>
      </w:r>
    </w:p>
    <w:p>
      <w:pPr>
        <w:ind w:left="0" w:right="0" w:firstLine="560"/>
        <w:spacing w:before="450" w:after="450" w:line="312" w:lineRule="auto"/>
      </w:pPr>
      <w:r>
        <w:rPr>
          <w:rFonts w:ascii="宋体" w:hAnsi="宋体" w:eastAsia="宋体" w:cs="宋体"/>
          <w:color w:val="000"/>
          <w:sz w:val="28"/>
          <w:szCs w:val="28"/>
        </w:rPr>
        <w:t xml:space="preserve">&gt;5．茄果类灰霉病：</w:t>
      </w:r>
    </w:p>
    <w:p>
      <w:pPr>
        <w:ind w:left="0" w:right="0" w:firstLine="560"/>
        <w:spacing w:before="450" w:after="450" w:line="312" w:lineRule="auto"/>
      </w:pPr>
      <w:r>
        <w:rPr>
          <w:rFonts w:ascii="宋体" w:hAnsi="宋体" w:eastAsia="宋体" w:cs="宋体"/>
          <w:color w:val="000"/>
          <w:sz w:val="28"/>
          <w:szCs w:val="28"/>
        </w:rPr>
        <w:t xml:space="preserve">近年来随着蔬菜基地向远郊发展，茄果类灰霉病在远郊蔬菜基地发生为害较为普通，苗期和成株期均有为害，以番茄灰霉病、茄子灰霉病和辣椒灰霉病为主。</w:t>
      </w:r>
    </w:p>
    <w:p>
      <w:pPr>
        <w:ind w:left="0" w:right="0" w:firstLine="560"/>
        <w:spacing w:before="450" w:after="450" w:line="312" w:lineRule="auto"/>
      </w:pPr>
      <w:r>
        <w:rPr>
          <w:rFonts w:ascii="宋体" w:hAnsi="宋体" w:eastAsia="宋体" w:cs="宋体"/>
          <w:color w:val="000"/>
          <w:sz w:val="28"/>
          <w:szCs w:val="28"/>
        </w:rPr>
        <w:t xml:space="preserve">秀山县植保站2月17日进行苗床普查，辣椒、茄子、番茄灰霉病发病苗床分别为80%、40%、0，平均病株率分别为()、()、0；3月18日普查，辣椒、茄子、番茄灰霉病发病苗床分别为80%、75%、0，平均病株率为 ()、()、0。分别较20_年3月偏低、、个百分点。4月13日调查，番茄、茄子、辣椒灰霉病病株率分别为（）、（）、病株率为（），病指分别为()、()、()。</w:t>
      </w:r>
    </w:p>
    <w:p>
      <w:pPr>
        <w:ind w:left="0" w:right="0" w:firstLine="560"/>
        <w:spacing w:before="450" w:after="450" w:line="312" w:lineRule="auto"/>
      </w:pPr>
      <w:r>
        <w:rPr>
          <w:rFonts w:ascii="宋体" w:hAnsi="宋体" w:eastAsia="宋体" w:cs="宋体"/>
          <w:color w:val="000"/>
          <w:sz w:val="28"/>
          <w:szCs w:val="28"/>
        </w:rPr>
        <w:t xml:space="preserve">秀山县番茄灰霉病为中等程度发生年。4月中旬普查，病株率为（），病指为()。5月上旬病害流行始盛期普查病株率为()，较20_年同期偏低个百分点，病指为()，为20_年的。5月下旬末至6月上旬初为病害流行高峰期（与20_年相当）。高峰日病株率为（），较20_年同期偏低个百分点；病指为()，为20_年同期的。茄子灰霉病为中等程度发生年。3月18日调查病株率为（），病指为()；3月28日病情有所下降，病株率为（），病指为()；病害流行初期4月中旬调查病株率为（），病指为()；5上旬病害流行始盛期调查病株率为()，病指为()；普查病株率为（），较20_年同期偏低个百分点，病指为()，为20_年的。5月中旬至6月下旬初病害呈缓慢的上升态势，6月下旬末达流行高峰期，较20_年偏迟，高峰日病株率为（），较20_年偏低个百分点；病指为()，为20_年的。7月上旬由于老叶、侧枝的大幅度摘除，病害呈逐渐下降的趋势。辣椒灰霉病为中偏轻发生，前期病害流行较快。3月28日普查病株率分别为（）、（），病指分别为（）、()。4月中旬普查病株率为（），病指为()。4月下旬末达到流行高峰，峰期较20_年偏早，峰日病株率为（），较20_年偏低个百分点；病指为()，为20_年的。5月上旬开始由于病侧枝被摘除，病情呈逐渐下降的趋势，5月4-6日调查病株率为（），较20_年病害流行始盛期偏低个百分点，病指为（），为20_年的。</w:t>
      </w:r>
    </w:p>
    <w:p>
      <w:pPr>
        <w:ind w:left="0" w:right="0" w:firstLine="560"/>
        <w:spacing w:before="450" w:after="450" w:line="312" w:lineRule="auto"/>
      </w:pPr>
      <w:r>
        <w:rPr>
          <w:rFonts w:ascii="宋体" w:hAnsi="宋体" w:eastAsia="宋体" w:cs="宋体"/>
          <w:color w:val="000"/>
          <w:sz w:val="28"/>
          <w:szCs w:val="28"/>
        </w:rPr>
        <w:t xml:space="preserve">&gt;5．其它病害：</w:t>
      </w:r>
    </w:p>
    <w:p>
      <w:pPr>
        <w:ind w:left="0" w:right="0" w:firstLine="560"/>
        <w:spacing w:before="450" w:after="450" w:line="312" w:lineRule="auto"/>
      </w:pPr>
      <w:r>
        <w:rPr>
          <w:rFonts w:ascii="宋体" w:hAnsi="宋体" w:eastAsia="宋体" w:cs="宋体"/>
          <w:color w:val="000"/>
          <w:sz w:val="28"/>
          <w:szCs w:val="28"/>
        </w:rPr>
        <w:t xml:space="preserve">其他病害如茄子黄萎病、姜瘟、十字花科蔬菜黑腐病、病毒病等在我市均有不同程度的发生。北碚区黑腐病秋冬季在莲白、花菜上发生，病株率为1-16%。</w:t>
      </w:r>
    </w:p>
    <w:p>
      <w:pPr>
        <w:ind w:left="0" w:right="0" w:firstLine="560"/>
        <w:spacing w:before="450" w:after="450" w:line="312" w:lineRule="auto"/>
      </w:pPr>
      <w:r>
        <w:rPr>
          <w:rFonts w:ascii="宋体" w:hAnsi="宋体" w:eastAsia="宋体" w:cs="宋体"/>
          <w:color w:val="000"/>
          <w:sz w:val="28"/>
          <w:szCs w:val="28"/>
        </w:rPr>
        <w:t xml:space="preserve">&gt;（二）、虫害</w:t>
      </w:r>
    </w:p>
    <w:p>
      <w:pPr>
        <w:ind w:left="0" w:right="0" w:firstLine="560"/>
        <w:spacing w:before="450" w:after="450" w:line="312" w:lineRule="auto"/>
      </w:pPr>
      <w:r>
        <w:rPr>
          <w:rFonts w:ascii="宋体" w:hAnsi="宋体" w:eastAsia="宋体" w:cs="宋体"/>
          <w:color w:val="000"/>
          <w:sz w:val="28"/>
          <w:szCs w:val="28"/>
        </w:rPr>
        <w:t xml:space="preserve">&gt;1．蚜虫：</w:t>
      </w:r>
    </w:p>
    <w:p>
      <w:pPr>
        <w:ind w:left="0" w:right="0" w:firstLine="560"/>
        <w:spacing w:before="450" w:after="450" w:line="312" w:lineRule="auto"/>
      </w:pPr>
      <w:r>
        <w:rPr>
          <w:rFonts w:ascii="宋体" w:hAnsi="宋体" w:eastAsia="宋体" w:cs="宋体"/>
          <w:color w:val="000"/>
          <w:sz w:val="28"/>
          <w:szCs w:val="28"/>
        </w:rPr>
        <w:t xml:space="preserve">为常发性害虫，为害多种作物，以莲白、豇豆、丝瓜、黄瓜等受害最重。20_年为中等偏重发生年，万盛区等部分区县为大发生年，全市发生面积万亩次，较去年增加万亩次。今年发生特点是：发生时间早，发生高峰期较往年偏长，发生量大，秋季为害重。万盛区春季发生高峰期为3月中旬-6月下旬，秋季发生高峰期在8月上旬-10月，比常年长7-10天。3月中旬调查有蚜株率为6-80%，平均为64%，百株蚜量为60-960头，平均532头；6月份调查未防治黄瓜上有蚜株率为100%，百株蚜量最高达26390头；9月中旬调查莲白上有蚜株率为10-100%，百析蚜量为380-96000头。长寿区属中等发生年，3月9日在四季豆上初见，比去年早26天；发生期为4月-11月，发生危害时期较长，危害盛期在5-6月。海椒、茄子、莴笋上虫量较大，有虫株率为5-28％，百株虫量为16-50头；有虫株率最高达62%（茄子），最高虫量达104头。北碚区发生较轻，4月上旬初见，主要为害期4-10月，秋冬季零星发生；春季莲白、花菜有虫株率一般10-20%，百株虫量180-380头，远远低于去年的虫量（50-18160头）；秋季有虫株率2-10%，百株虫量30-100头，与去年接近。茄子、豇豆上有虫株率一般2-40%，百株虫量10-250头；高峰期在7月13日，秋豇豆、茄子上有虫叶率10-80%，百叶虫量40-1040头，平均百叶虫量370头，低于20_年的高峰期虫量（1196-2900头，平均1853头）。渝北区去冬今春气温变化较大，对蚜虫的发生影响较大，属中等偏重发生。3月8日在莴笋苗期调查，有蚜株率为16%，百株蚜量为58头；3月17日调查有蚜株率为26%，百株蚜量276-680头；随着气温升高，蚜虫发生量上升较快，4月5日苔期调查有蚜株率68%，百株蚜量2500-5240头；4月19日调查有蚜株率100%，百株蚜量11600头；5月31日在莲白结球期调查，有蚜株率为100%，百株蚜量为650头；6月21日，有蚜株率为100%，百株虫量为1428头。</w:t>
      </w:r>
    </w:p>
    <w:p>
      <w:pPr>
        <w:ind w:left="0" w:right="0" w:firstLine="560"/>
        <w:spacing w:before="450" w:after="450" w:line="312" w:lineRule="auto"/>
      </w:pPr>
      <w:r>
        <w:rPr>
          <w:rFonts w:ascii="宋体" w:hAnsi="宋体" w:eastAsia="宋体" w:cs="宋体"/>
          <w:color w:val="000"/>
          <w:sz w:val="28"/>
          <w:szCs w:val="28"/>
        </w:rPr>
        <w:t xml:space="preserve">由于蚜虫发生普通，农民防治该虫能力较强，20_年蚜虫防治面积万亩次，较去年增加5万亩次；主要药剂有70%艾美乐分散颗粒剂6000-8000倍液、10%蚜虱净可湿性粉剂3000-4000倍液、5%多虫净乳油800-1000倍液等。</w:t>
      </w:r>
    </w:p>
    <w:p>
      <w:pPr>
        <w:ind w:left="0" w:right="0" w:firstLine="560"/>
        <w:spacing w:before="450" w:after="450" w:line="312" w:lineRule="auto"/>
      </w:pPr>
      <w:r>
        <w:rPr>
          <w:rFonts w:ascii="宋体" w:hAnsi="宋体" w:eastAsia="宋体" w:cs="宋体"/>
          <w:color w:val="000"/>
          <w:sz w:val="28"/>
          <w:szCs w:val="28"/>
        </w:rPr>
        <w:t xml:space="preserve">&gt;2．小菜蛾：</w:t>
      </w:r>
    </w:p>
    <w:p>
      <w:pPr>
        <w:ind w:left="0" w:right="0" w:firstLine="560"/>
        <w:spacing w:before="450" w:after="450" w:line="312" w:lineRule="auto"/>
      </w:pPr>
      <w:r>
        <w:rPr>
          <w:rFonts w:ascii="宋体" w:hAnsi="宋体" w:eastAsia="宋体" w:cs="宋体"/>
          <w:color w:val="000"/>
          <w:sz w:val="28"/>
          <w:szCs w:val="28"/>
        </w:rPr>
        <w:t xml:space="preserve">属常发性害虫，春、秋两季为害严重，春季发生高峰期在4月下旬-6月上旬，秋季发生高峰期在9月下旬，20_年发生程度为中等发生，较去年稍轻，但发生面积较广；发生面积万亩次,较上年增加万亩次，长寿区区属中等发生，春季为3-5月、秋季在8-11月发生，于3月9日初见成虫，比去年初见期2月22日晚15天，春季百株虫量一般为6-28头，有虫株率为8-18％；秋季莲白上发生较重，有虫株率为10-68％，百株虫量为30-189头。万盛区属于中等偏轻发生，中下旬有虫株率30-60%，平均32%百株虫量30-270头，平均112头，8月中下旬，有虫株率10-90%，平均51%，百株虫量30-160头，平均头。9月上、中旬有虫株率2-80%，平均，百株虫量90-360头，平均130头；10月下旬个别莲白地有虫株率100%，百株虫量350头。北碚区春秋两季与菜青虫混合发生，危害十字花科蔬菜。3-5月有虫株率为10-80%，百株虫量10—350头，比去年轻（去年20-820头）。7-11月有虫株率为2-80%，百株虫量2-230头，稍高于去年。虫量发生高峰期不明显。渝北区今年较去年同期相比，略有下降，属中等发生年；3月18日莲白苗期调查，有虫株率为6%，百株虫量为14头；3月24日调查，有虫株率为14%，百株虫量为36头；4月20-5月10日在结球初期调查，有虫株率为100%，百株虫量为1464头；5月16日调查有虫株率100%，百株虫量1920头。5月23日调查，有虫株率为100%，百株虫量440头；6月1-6月21日，有虫株率为100%，百株虫量810-1288头。</w:t>
      </w:r>
    </w:p>
    <w:p>
      <w:pPr>
        <w:ind w:left="0" w:right="0" w:firstLine="560"/>
        <w:spacing w:before="450" w:after="450" w:line="312" w:lineRule="auto"/>
      </w:pPr>
      <w:r>
        <w:rPr>
          <w:rFonts w:ascii="宋体" w:hAnsi="宋体" w:eastAsia="宋体" w:cs="宋体"/>
          <w:color w:val="000"/>
          <w:sz w:val="28"/>
          <w:szCs w:val="28"/>
        </w:rPr>
        <w:t xml:space="preserve">防治小菜蛾与防治菜青虫同时进行，但由于小菜蛾抗性较强，防治难度要大一些；20_年防治面积万亩次，较上年增加万亩次。药剂防治用10%除尽悬浮剂800-1000倍、的爱诺虫清乳油202_-4000倍。</w:t>
      </w:r>
    </w:p>
    <w:p>
      <w:pPr>
        <w:ind w:left="0" w:right="0" w:firstLine="560"/>
        <w:spacing w:before="450" w:after="450" w:line="312" w:lineRule="auto"/>
      </w:pPr>
      <w:r>
        <w:rPr>
          <w:rFonts w:ascii="宋体" w:hAnsi="宋体" w:eastAsia="宋体" w:cs="宋体"/>
          <w:color w:val="000"/>
          <w:sz w:val="28"/>
          <w:szCs w:val="28"/>
        </w:rPr>
        <w:t xml:space="preserve">&gt;3．菜青虫：</w:t>
      </w:r>
    </w:p>
    <w:p>
      <w:pPr>
        <w:ind w:left="0" w:right="0" w:firstLine="560"/>
        <w:spacing w:before="450" w:after="450" w:line="312" w:lineRule="auto"/>
      </w:pPr>
      <w:r>
        <w:rPr>
          <w:rFonts w:ascii="宋体" w:hAnsi="宋体" w:eastAsia="宋体" w:cs="宋体"/>
          <w:color w:val="000"/>
          <w:sz w:val="28"/>
          <w:szCs w:val="28"/>
        </w:rPr>
        <w:t xml:space="preserve">与小菜蛾混合发生，发生程度年度间无显著差异，20_年属中等发生，春季重于秋季；发生面积万亩次，较上年增加万亩次。万盛区5月下旬进入为害高峰期，有虫株率为40-100%，平均70%，较20_年偏轻；百株虫量为40-1840头，平均542头。7月下旬后，在秋莲白上百株虫量一般在230头以下，轻于去年。长寿区菜青虫于2月27日在渡舟油菜田初见成虫，比去年初见期3月6日早7天。北碚区春秋两季的发生量与去年相差不大，3-5月有虫株率14-100%，百株虫量22-670头，百株卵量30-850粒。7-11月有虫株率2-50%，百株虫量2-120头，百株卵量2-28粒。渝北区今年属中等偏重发生，为害高峰在4月至5月中旬；3月17日调查莲白有虫株率为12%，百株虫量为22头；3月24日调查有虫株率为20%，百株虫量为52头；4月16日调查有虫株率为76%，百株虫量2880头；4月28日结球期调查有虫株率为100%，百株虫量1008头；5月14日调查有虫株率为100%，百株虫量1360头；5月中下旬菜农的施药控制，虫量下降较大；5月23日调查，有虫株率为100%，百株虫量为222头。</w:t>
      </w:r>
    </w:p>
    <w:p>
      <w:pPr>
        <w:ind w:left="0" w:right="0" w:firstLine="560"/>
        <w:spacing w:before="450" w:after="450" w:line="312" w:lineRule="auto"/>
      </w:pPr>
      <w:r>
        <w:rPr>
          <w:rFonts w:ascii="宋体" w:hAnsi="宋体" w:eastAsia="宋体" w:cs="宋体"/>
          <w:color w:val="000"/>
          <w:sz w:val="28"/>
          <w:szCs w:val="28"/>
        </w:rPr>
        <w:t xml:space="preserve">农民防治菜青虫较积极，20_年防治面积万亩次，较上年增加万亩次。防治药剂一般选用：10%除尽悬浮剂800-1000倍液、的爱诺虫清乳油202_-2500倍、5%锐劲特悬浮剂1000-1200倍。</w:t>
      </w:r>
    </w:p>
    <w:p>
      <w:pPr>
        <w:ind w:left="0" w:right="0" w:firstLine="560"/>
        <w:spacing w:before="450" w:after="450" w:line="312" w:lineRule="auto"/>
      </w:pPr>
      <w:r>
        <w:rPr>
          <w:rFonts w:ascii="宋体" w:hAnsi="宋体" w:eastAsia="宋体" w:cs="宋体"/>
          <w:color w:val="000"/>
          <w:sz w:val="28"/>
          <w:szCs w:val="28"/>
        </w:rPr>
        <w:t xml:space="preserve">&gt;4．螨类：</w:t>
      </w:r>
    </w:p>
    <w:p>
      <w:pPr>
        <w:ind w:left="0" w:right="0" w:firstLine="560"/>
        <w:spacing w:before="450" w:after="450" w:line="312" w:lineRule="auto"/>
      </w:pPr>
      <w:r>
        <w:rPr>
          <w:rFonts w:ascii="宋体" w:hAnsi="宋体" w:eastAsia="宋体" w:cs="宋体"/>
          <w:color w:val="000"/>
          <w:sz w:val="28"/>
          <w:szCs w:val="28"/>
        </w:rPr>
        <w:t xml:space="preserve">包括红蜘蛛、茶黄螨，红蜘蛛主要为害茄果类、瓜类、豆类蔬菜，尤以豇豆、四季豆和茄子受害最重；而茶黄螨则主要为害辣椒。20_年发生程度为中等发生，部分地区发生较重；发生面积为万亩次（以红蜘蛛为主）。红蜘蛛发生高峰期一般在5月下旬-7月上旬，一般百叶螨量45-4836头，最高达7550头。茶黄螨发生高峰期一般在7月上中旬，虫叶率为12-90%，百叶虫量为72-3800头。今年綦江县辣椒基地受茶黄螨为害较重。万盛区今年大发生年，4月中旬在四季豆上有虫株率为1-25%，平均，有虫叶率10%，百叶虫量12头；5月上、中旬，有虫株率10-100%，有虫叶率13-39%，百叶螨量20-311头，平均158头；5月下旬调查豇豆、海椒，丝瓜有虫株率30-100%，平均，有虫叶率，百叶螨量70-1290头，平均708头；6月上旬，虫株率20-100%，有虫叶率25-46%，百叶螨量282-3846头，平均1032头；6月中旬进入第一个高峰期，有虫株率100%，有虫叶率76-100%，平均88%，百株螨量14965头；6月下旬虫量有所下降，有虫叶率6-67%，平均33%，百叶螨量17-350头，平均134头；8月下旬进入第二个高峰期，有虫株率55%，百株螨量3600-4800头，平均4200头；10月-11月作物品种的更换，加上用药防治虫量防治，虫量有所下降。长寿区今年红蜘蛛属中等发生年，3月27日在海椒上初见，比去年初见期早18天，高峰期在5月-6月中下旬，有虫株率为10-24％，最高达有虫株率达31%，百株虫量为12-50头，一般虫量在20-60头，大面积上有虫株率为5-25%，百株虫量为10-60头，发生量轻于去年；在8-10月该虫也有发生，但为害不重，秋四季豆上的有虫株率为10％左右，百株虫量为10-35头。北碚区5月12日初见，比去年推迟20天左右，发生期为5月中旬-8月下旬，有虫叶率3-100%，百叶虫量3-3050头，高峰期在6月中旬-7月上旬，比去年推迟1月左右，有虫叶率为7-100%，百叶虫量17-3050头，平均655头，低于去年高峰期虫量（去年最高7160头，平均1419头）。</w:t>
      </w:r>
    </w:p>
    <w:p>
      <w:pPr>
        <w:ind w:left="0" w:right="0" w:firstLine="560"/>
        <w:spacing w:before="450" w:after="450" w:line="312" w:lineRule="auto"/>
      </w:pPr>
      <w:r>
        <w:rPr>
          <w:rFonts w:ascii="宋体" w:hAnsi="宋体" w:eastAsia="宋体" w:cs="宋体"/>
          <w:color w:val="000"/>
          <w:sz w:val="28"/>
          <w:szCs w:val="28"/>
        </w:rPr>
        <w:t xml:space="preserve">20_年防治面积万亩次，较上年增加万亩次。农户防治主要用药：虫螨克、扫螨净、杀螨灵等药剂。药剂防治用虫螨克乳油202_-3000倍或15%扫螨净乳油1000-1500倍液喷雾。</w:t>
      </w:r>
    </w:p>
    <w:p>
      <w:pPr>
        <w:ind w:left="0" w:right="0" w:firstLine="560"/>
        <w:spacing w:before="450" w:after="450" w:line="312" w:lineRule="auto"/>
      </w:pPr>
      <w:r>
        <w:rPr>
          <w:rFonts w:ascii="宋体" w:hAnsi="宋体" w:eastAsia="宋体" w:cs="宋体"/>
          <w:color w:val="000"/>
          <w:sz w:val="28"/>
          <w:szCs w:val="28"/>
        </w:rPr>
        <w:t xml:space="preserve">&gt;5．斑潜蝇：</w:t>
      </w:r>
    </w:p>
    <w:p>
      <w:pPr>
        <w:ind w:left="0" w:right="0" w:firstLine="560"/>
        <w:spacing w:before="450" w:after="450" w:line="312" w:lineRule="auto"/>
      </w:pPr>
      <w:r>
        <w:rPr>
          <w:rFonts w:ascii="宋体" w:hAnsi="宋体" w:eastAsia="宋体" w:cs="宋体"/>
          <w:color w:val="000"/>
          <w:sz w:val="28"/>
          <w:szCs w:val="28"/>
        </w:rPr>
        <w:t xml:space="preserve">主要有南美斑潜蝇和美洲斑潜蝇，为害多种蔬菜品种，20_年发生面积为万亩次，与去年相当，发生程度为中偏轻。美洲斑潜蝇自1995年发现以来，经过几年来采取的综合防治措施以及气候条件的影响，近郊菜区发生程度呈逐年下降趋势，万盛、九龙坡、北碚等重发生区县为害程度明显减轻，特别是秋季为害程度较98年前大大减轻；但远郊菜区如涪陵、奉节、酉阳等区县近年来发生较重，虫株率达到30-100%。南美斑潜蝇近几年来一般5-6月在局部地区呈暴发性为害（以沙坪坝区和九龙坡区为主），但为害时间不长。九龙坡区今年5月份在部分大棚内发现南美斑潜蝇为害藤菜，数量较大；但经过黄板诱蝇进行防治，未造成大的损失。万盛区今年美洲斑潜蝇的发生趋势与去年相近，初见期略早于去年，其危害程度略轻，属于中等偏轻发生年，主要在丝瓜、莴笋、秋四季豆、秋豇豆等作物上发生为害。全区发生万亩，防治万亩。田间调查3月上旬初见，4-5月零星发生，6月上旬丝瓜上有虫株率100%，有虫叶率46%，比去年同期少52%，虫情指数33；进入7月下旬发生危害下降，有虫株率，有虫叶率，比去年同期少，虫情指数10；8月份为害逐渐加重，9-10月中旬进入为害高峰期，在丝瓜、秋四季豆、秋豇豆有虫株率为90-100%，有虫叶率8-40%，平均24%，虫情指数平均。11月上旬在莴笋上零星发生。北碚区今年属轻发生年，发生期在4月上旬—8月下旬，主要是南美斑潜蝇，为害茄子、豇豆、四季豆、丝瓜等。4月6日初见，高峰期不明显，个别田块稍重，其它田块零星发生，4-8月有虫叶率1-49%，虫情指数，比去年有所减轻。未见美洲斑潜蝇为害。酉阳县美洲斑潜蝇为害豆类作物，5月下旬调查豇豆平均病株率30%，最高病株率达到了70%，虫情指数，有虫叶率。</w:t>
      </w:r>
    </w:p>
    <w:p>
      <w:pPr>
        <w:ind w:left="0" w:right="0" w:firstLine="560"/>
        <w:spacing w:before="450" w:after="450" w:line="312" w:lineRule="auto"/>
      </w:pPr>
      <w:r>
        <w:rPr>
          <w:rFonts w:ascii="宋体" w:hAnsi="宋体" w:eastAsia="宋体" w:cs="宋体"/>
          <w:color w:val="000"/>
          <w:sz w:val="28"/>
          <w:szCs w:val="28"/>
        </w:rPr>
        <w:t xml:space="preserve">20_年防治面积万亩次，较上年减少万亩次。防治药剂主要用集琦虫螨克1袋（5毫升1袋）兑1喷雾器水或30%阿维?杀单可湿粉1袋(15克)兑1喷雾器水或50%潜克可湿性粉剂亩用6-10克或22%除虫净乳油800-1000倍液喷雾。</w:t>
      </w:r>
    </w:p>
    <w:p>
      <w:pPr>
        <w:ind w:left="0" w:right="0" w:firstLine="560"/>
        <w:spacing w:before="450" w:after="450" w:line="312" w:lineRule="auto"/>
      </w:pPr>
      <w:r>
        <w:rPr>
          <w:rFonts w:ascii="宋体" w:hAnsi="宋体" w:eastAsia="宋体" w:cs="宋体"/>
          <w:color w:val="000"/>
          <w:sz w:val="28"/>
          <w:szCs w:val="28"/>
        </w:rPr>
        <w:t xml:space="preserve">&gt;6．夜蛾科害虫：</w:t>
      </w:r>
    </w:p>
    <w:p>
      <w:pPr>
        <w:ind w:left="0" w:right="0" w:firstLine="560"/>
        <w:spacing w:before="450" w:after="450" w:line="312" w:lineRule="auto"/>
      </w:pPr>
      <w:r>
        <w:rPr>
          <w:rFonts w:ascii="宋体" w:hAnsi="宋体" w:eastAsia="宋体" w:cs="宋体"/>
          <w:color w:val="000"/>
          <w:sz w:val="28"/>
          <w:szCs w:val="28"/>
        </w:rPr>
        <w:t xml:space="preserve">近年来为害呈逐渐加重的趋势，主要以甜菜夜蛾和斜纹夜蛾为主，为害作物较多，以葱、白菜、小白菜、丝瓜、藤菜、红苕等作物上为害重。20_年发生面积为万亩次，较去年略偏轻，属中等发生年，局部地区中偏重发生，防治面积万亩次。我市夜蛾科害虫发生规律是以局部地区发生重为特点，特别是大渡口区跳蹬镇，多年来种植大葱，每年5-6月受甜菜夜蛾为害十分严重，有虫株率1-98%，百株虫量为1-475头。万盛区6月上旬调查小白菜上有虫株率60%，百株虫量230头；秋季发生重，7月下旬开始零星发生，8月中下旬有虫株率10-80%，平均，百株虫量10-700头，平均230头；9月是为害高峰期，下旬莲白有虫株率10-20%，平均17%，百株虫量260-1240头，平均607头；10月中旬莲白采收初期经防治后残虫量为350-630头。防治白菜上夜蛾幼虫亩用奥绿1号加20%唑磷100毫升兑水45-60公斤喷雾。长寿区属中等发生年，在藤菜和萝卜上发生为害较重，有虫株率为21％左右，百株虫量为8-35头，多为斜纹夜蛾。</w:t>
      </w:r>
    </w:p>
    <w:p>
      <w:pPr>
        <w:ind w:left="0" w:right="0" w:firstLine="560"/>
        <w:spacing w:before="450" w:after="450" w:line="312" w:lineRule="auto"/>
      </w:pPr>
      <w:r>
        <w:rPr>
          <w:rFonts w:ascii="宋体" w:hAnsi="宋体" w:eastAsia="宋体" w:cs="宋体"/>
          <w:color w:val="000"/>
          <w:sz w:val="28"/>
          <w:szCs w:val="28"/>
        </w:rPr>
        <w:t xml:space="preserve">20_年防治面积万亩次，较上年减少万亩次；农户防治次数较多，使用的药剂种类也较多，如杀虫双、辛硫磷、乐斯本、除尽等，但防治效果不太理想。</w:t>
      </w:r>
    </w:p>
    <w:p>
      <w:pPr>
        <w:ind w:left="0" w:right="0" w:firstLine="560"/>
        <w:spacing w:before="450" w:after="450" w:line="312" w:lineRule="auto"/>
      </w:pPr>
      <w:r>
        <w:rPr>
          <w:rFonts w:ascii="宋体" w:hAnsi="宋体" w:eastAsia="宋体" w:cs="宋体"/>
          <w:color w:val="000"/>
          <w:sz w:val="28"/>
          <w:szCs w:val="28"/>
        </w:rPr>
        <w:t xml:space="preserve">&gt;7．其他虫害：</w:t>
      </w:r>
    </w:p>
    <w:p>
      <w:pPr>
        <w:ind w:left="0" w:right="0" w:firstLine="560"/>
        <w:spacing w:before="450" w:after="450" w:line="312" w:lineRule="auto"/>
      </w:pPr>
      <w:r>
        <w:rPr>
          <w:rFonts w:ascii="宋体" w:hAnsi="宋体" w:eastAsia="宋体" w:cs="宋体"/>
          <w:color w:val="000"/>
          <w:sz w:val="28"/>
          <w:szCs w:val="28"/>
        </w:rPr>
        <w:t xml:space="preserve">豆荚野螟近年来成为为害我市豆类蔬菜的主要虫害之一，主要在豇豆、四季豆上发生，20_年为中等发生，万盛区5月中旬调查四季豆花受害6%，6月上旬-7月中旬是为害夏季豇豆的高峰期，花受害率6-80%；8月中旬-9月上旬是为害秋季豇豆的高峰期，花受害率10-35%。北碚区为害四季豆、豇豆，5月18日初见，危害期在5-8月，四季豆受害较轻，豆荚受害率为1-5%，百荚虫数1-4头。豇豆花害率为2-50%，百花虫数为1-45头。由于农户不易掌握防治时间，防治较困难，施药次数多但效果并不理想，防治药剂有5%锐劲特等。</w:t>
      </w:r>
    </w:p>
    <w:p>
      <w:pPr>
        <w:ind w:left="0" w:right="0" w:firstLine="560"/>
        <w:spacing w:before="450" w:after="450" w:line="312" w:lineRule="auto"/>
      </w:pPr>
      <w:r>
        <w:rPr>
          <w:rFonts w:ascii="宋体" w:hAnsi="宋体" w:eastAsia="宋体" w:cs="宋体"/>
          <w:color w:val="000"/>
          <w:sz w:val="28"/>
          <w:szCs w:val="28"/>
        </w:rPr>
        <w:t xml:space="preserve">近年来蜗牛、田螺为害蔬菜越来越严重，为害取食窝笋、白菜、豇豆、四季豆、黄瓜、小白菜等蔬菜的幼苗，造成断苗缺窝。也取食油菜、玉米、小麦苜蓿、蚕豆、豌豆等植物的嫩叶和真叶，造成产量损失。万盛区从2月中旬开始调查蜗牛、田螺的为害发生情况，2-5月有一次发生为害盛期，7月中下旬干旱期，常隐藏在土壤下或植物根部，分泌薄膜，封闭壳口，暂时不吃不动。但8月上旬遇连阴雨天气，又恢复活动至9月份起，又大量活动为害，与我区蔬菜生产育苗盛期相吻合，主要为害窝笋、莲白、小白菜、韭菜、豇豆、红苕。蜗牛在蒲公英上、韭菜地长期栖息、为害，只要有蒲公英、韭菜生长的地方,在下雨后的潮湿天气就能找到蜗牛。发现的蜗牛种类主要有：灰蜗牛、同型巴蜗牛、华蜗牛、折缘毛华蜗牛；螺丝种类有：细钻螺（长锥螺）、琥珀螺、福寿螺（金宝螺、苹果螺）。</w:t>
      </w:r>
    </w:p>
    <w:p>
      <w:pPr>
        <w:ind w:left="0" w:right="0" w:firstLine="560"/>
        <w:spacing w:before="450" w:after="450" w:line="312" w:lineRule="auto"/>
      </w:pPr>
      <w:r>
        <w:rPr>
          <w:rFonts w:ascii="宋体" w:hAnsi="宋体" w:eastAsia="宋体" w:cs="宋体"/>
          <w:color w:val="000"/>
          <w:sz w:val="28"/>
          <w:szCs w:val="28"/>
        </w:rPr>
        <w:t xml:space="preserve">&gt;三、20_年蔬菜病虫测报防治工作开展情况</w:t>
      </w:r>
    </w:p>
    <w:p>
      <w:pPr>
        <w:ind w:left="0" w:right="0" w:firstLine="560"/>
        <w:spacing w:before="450" w:after="450" w:line="312" w:lineRule="auto"/>
      </w:pPr>
      <w:r>
        <w:rPr>
          <w:rFonts w:ascii="宋体" w:hAnsi="宋体" w:eastAsia="宋体" w:cs="宋体"/>
          <w:color w:val="000"/>
          <w:sz w:val="28"/>
          <w:szCs w:val="28"/>
        </w:rPr>
        <w:t xml:space="preserve">20_年在蔬菜病虫测报防治工作中，全市各区县植保部门认真贯彻“预防为主，综合防治”的植保方针，认真搞好蔬菜病虫测报工作，积极应用推广蔬菜病虫防治新技术，大力宣传无公害蔬菜综合防治技术，防治工作取得了较好的成绩。20_年全市蔬菜病虫防治面积万亩次，较20_年的万亩次增加，其中病害防治面积万亩，比20_年略高，虫害防治面积万亩次，较20_年万亩次增加；通过防治工作，全市挽回蔬菜损失万吨，取得了显著的社会效益、经济效益和生态效益。</w:t>
      </w:r>
    </w:p>
    <w:p>
      <w:pPr>
        <w:ind w:left="0" w:right="0" w:firstLine="560"/>
        <w:spacing w:before="450" w:after="450" w:line="312" w:lineRule="auto"/>
      </w:pPr>
      <w:r>
        <w:rPr>
          <w:rFonts w:ascii="宋体" w:hAnsi="宋体" w:eastAsia="宋体" w:cs="宋体"/>
          <w:color w:val="000"/>
          <w:sz w:val="28"/>
          <w:szCs w:val="28"/>
        </w:rPr>
        <w:t xml:space="preserve">&gt;1．健全和完善蔬菜病虫测报网络，搞好蔬菜病虫预测预报，指导全市蔬菜病虫防治。</w:t>
      </w:r>
    </w:p>
    <w:p>
      <w:pPr>
        <w:ind w:left="0" w:right="0" w:firstLine="560"/>
        <w:spacing w:before="450" w:after="450" w:line="312" w:lineRule="auto"/>
      </w:pPr>
      <w:r>
        <w:rPr>
          <w:rFonts w:ascii="宋体" w:hAnsi="宋体" w:eastAsia="宋体" w:cs="宋体"/>
          <w:color w:val="000"/>
          <w:sz w:val="28"/>
          <w:szCs w:val="28"/>
        </w:rPr>
        <w:t xml:space="preserve">根据20_年各蔬菜重点测报站开展工作的情况，20_年继续将渝北区、万盛区、长寿区、北碚区、万州区天城等5个区市县植保站确定为重庆市蔬菜病虫重点测报站。年初制定《重庆市20_年蔬菜病虫测报办法》，并根据当年蔬菜主要病虫发生趋势确定系统调查对象，常规的系统调查对象主要有：蚜虫、菜青虫、小菜蛾、斑潜蝇、红蜘蛛、夜蛾科害虫、豆荚野螟、霜霉病、疫病等；各重点测报站则根据当地的实际情况确定3-4种病虫作为当地蔬菜病虫调查对象；市站统一制定了蔬菜病虫害系统调查表，规范了系统调查时间、调查内容及汇报时间；同时，我站还实行了蔬菜病虫发生防治情况旬报制度，在病虫发生的主要时期，各区市县每旬向总站汇报蔬菜主要病虫发生防治情况，使我站及时了解各区市县的蔬菜病虫发生防治情况。我站根据各重点测报站的情况汇报及下乡调查的实际情况，结合历史资料，及时发布蔬菜病虫情报，指导全市大面积蔬菜病虫防治工作，做到了预报准确、防治及时。20_年市总站共发布蔬菜病虫情报4期，采用电子文档、发邮件、寄信等多种形式，将信息发到各区、市、县植保站、蔬菜站（多经站）以及无公害蔬菜基地乡镇农技站。</w:t>
      </w:r>
    </w:p>
    <w:p>
      <w:pPr>
        <w:ind w:left="0" w:right="0" w:firstLine="560"/>
        <w:spacing w:before="450" w:after="450" w:line="312" w:lineRule="auto"/>
      </w:pPr>
      <w:r>
        <w:rPr>
          <w:rFonts w:ascii="宋体" w:hAnsi="宋体" w:eastAsia="宋体" w:cs="宋体"/>
          <w:color w:val="000"/>
          <w:sz w:val="28"/>
          <w:szCs w:val="28"/>
        </w:rPr>
        <w:t xml:space="preserve">万盛区认真按照重庆市农技总站的要求进行系统调查和汇报，同时编发《病虫情报》共2期指导全区蔬菜病虫防治工作。北碚区历来把蔬菜病虫害的测报列为植保工作的重点，在全站仅有2名工作人员的情况下，由1人专门负责，抓主要品种主要病虫害的测报工作，突出重点。认真按《重庆市蔬菜病虫测报办法》的要求、做到定点定期开展系统调查工作，及时掌握田间病虫发生动态，按时向上级业务主管部门汇报，为制定蔬菜病虫防治措施提供了第一手资料。同时根据蔬菜病虫发生动态，及时编发《北碚植保信息》，提出防治意见。全年共印发有关蔬菜病虫防治的植保信息3期计300份。为进一步搞好全区的蔬菜病虫防治工作发挥了很大作用。渝北区积极做好病虫调查和信息反馈工作，发放病虫情报5期，印发资料220余份。</w:t>
      </w:r>
    </w:p>
    <w:p>
      <w:pPr>
        <w:ind w:left="0" w:right="0" w:firstLine="560"/>
        <w:spacing w:before="450" w:after="450" w:line="312" w:lineRule="auto"/>
      </w:pPr>
      <w:r>
        <w:rPr>
          <w:rFonts w:ascii="宋体" w:hAnsi="宋体" w:eastAsia="宋体" w:cs="宋体"/>
          <w:color w:val="000"/>
          <w:sz w:val="28"/>
          <w:szCs w:val="28"/>
        </w:rPr>
        <w:t xml:space="preserve">&gt;2．采取多种形式，配合全市无公害蔬菜生产工作，大力宣传蔬菜病虫防治技术，开展无公害蔬菜病虫综合防治技术培训。</w:t>
      </w:r>
    </w:p>
    <w:p>
      <w:pPr>
        <w:ind w:left="0" w:right="0" w:firstLine="560"/>
        <w:spacing w:before="450" w:after="450" w:line="312" w:lineRule="auto"/>
      </w:pPr>
      <w:r>
        <w:rPr>
          <w:rFonts w:ascii="宋体" w:hAnsi="宋体" w:eastAsia="宋体" w:cs="宋体"/>
          <w:color w:val="000"/>
          <w:sz w:val="28"/>
          <w:szCs w:val="28"/>
        </w:rPr>
        <w:t xml:space="preserve">今年，植保、土肥、农技合为重庆市农技总站后，重新建立了重庆市农技推广网，测报防治科及各区市县植保站及时将有关蔬菜病虫发生情况及防治技术在网上发布，指导全市蔬菜病虫防治。20_年全年网上发布各种蔬菜病虫发生防治信息30余篇。同时还在《科技兴农报》、《农家科技》、等报刊杂志上刊登病虫情报及防治技术，扩大宣传范围。近年来随着病虫可视化预报工作的不断开展，蔬菜病虫防治也将逐步进行可视化预报，如万州区制作的《菜青虫发生防治可视预报》播出后，受到了广大菜农的欢迎，收到了较好的效果。</w:t>
      </w:r>
    </w:p>
    <w:p>
      <w:pPr>
        <w:ind w:left="0" w:right="0" w:firstLine="560"/>
        <w:spacing w:before="450" w:after="450" w:line="312" w:lineRule="auto"/>
      </w:pPr>
      <w:r>
        <w:rPr>
          <w:rFonts w:ascii="宋体" w:hAnsi="宋体" w:eastAsia="宋体" w:cs="宋体"/>
          <w:color w:val="000"/>
          <w:sz w:val="28"/>
          <w:szCs w:val="28"/>
        </w:rPr>
        <w:t xml:space="preserve">在搞好宣传的同时，总站还派出技术干部分别到大渡口区、高新技术开发区、江津市等地开展了多次技术培训会，培训采用了多媒体形式，对乡镇农技干部、蔬菜种植大户开展了“无公害蔬菜综合防治技术”、“蔬菜主要病虫害防治技术”、“科学安全使用农药技术”，同时介绍了多种新农药、新药械、新技术，特别对近年来在蔬菜害虫防治上推广的佳多频振式杀虫灯和将要引进的昆虫性诱剂诱杀技术进行了培训，收到了较好的效果，受到了培训人员的好评。各区市县也结合当地实际情况，开展了各种形式的宣传和培训工作。九龙坡区各镇利用农业科技宣传月、科技送书下乡、科技赶场等一系列活动，采取有线电视、广播、现场有奖问答活动等形式，广泛宣传无公害蔬菜生产的重要意义和生产技术规程，增加了宣传的趣味性和广泛的参与性，取得了很好的宣传效果，发放各种宣传资料和技术资料10000多份，深受生产者和消费者的欢迎，前来咨询的人络绎不绝。此外各镇还制作标语、标牌和宣传画板进行宣传。全区利用农业科技宣传月和科技送书下乡活动进行宣传6次，有线广播宣传10次，有线电视宣传20次，出黑板报6期，制作悬挂标语30幅，展出各种宣传画板8块。举办各种形式的技术培训11次，受训930人次。发放《无公害蔬菜生产技术规程》和《无公害蔬菜病虫害防治技术》等栽培技术资料202_余册（份），接受无公害蔬菜知识宣传达5000人次以上。</w:t>
      </w:r>
    </w:p>
    <w:p>
      <w:pPr>
        <w:ind w:left="0" w:right="0" w:firstLine="560"/>
        <w:spacing w:before="450" w:after="450" w:line="312" w:lineRule="auto"/>
      </w:pPr>
      <w:r>
        <w:rPr>
          <w:rFonts w:ascii="宋体" w:hAnsi="宋体" w:eastAsia="宋体" w:cs="宋体"/>
          <w:color w:val="000"/>
          <w:sz w:val="28"/>
          <w:szCs w:val="28"/>
        </w:rPr>
        <w:t xml:space="preserve">&gt;3．进一步加强蔬菜病虫防治技术推广，科学指导蔬菜病虫综合防治。</w:t>
      </w:r>
    </w:p>
    <w:p>
      <w:pPr>
        <w:ind w:left="0" w:right="0" w:firstLine="560"/>
        <w:spacing w:before="450" w:after="450" w:line="312" w:lineRule="auto"/>
      </w:pPr>
      <w:r>
        <w:rPr>
          <w:rFonts w:ascii="宋体" w:hAnsi="宋体" w:eastAsia="宋体" w:cs="宋体"/>
          <w:color w:val="000"/>
          <w:sz w:val="28"/>
          <w:szCs w:val="28"/>
        </w:rPr>
        <w:t xml:space="preserve">我市1999年开展无公害蔬菜生产工作以来，我站一直将推广防治新技术放在首位。20_年首次引进佳多频振式杀虫灯技术，取得了显著的防治效果，近几年来，频振式杀虫灯技术一直作为我市无公害蔬菜生产控制性技术在全市推广。20_年，全市新推广频振式杀虫灯550盏，防治面积达到3万多亩；使用区普通反映诱杀害虫效果好，减少了防治次数，减少了农药施用量，对降低蔬菜中农药残留量、保护农业生态环境起到了重要作用。今年我站还试引进了昆虫性信息素防治菜青虫、小菜蛾和夜蛾科害虫，取得了初步的效果。今年，我站结合市科委项目《重庆市蔬菜夜蛾类害虫灾变规律研究》（与西南农业大学植保系合作），对甜菜夜蛾在我市蔬菜上（主要是葱）的发生规律进行了初步的研究，同时进行了频振式杀虫诱杀夜蛾科害虫调查及初步的药效防治试验，取得了一定进展，为今后制定有效的防治技术措施提供了科学数据。</w:t>
      </w:r>
    </w:p>
    <w:p>
      <w:pPr>
        <w:ind w:left="0" w:right="0" w:firstLine="560"/>
        <w:spacing w:before="450" w:after="450" w:line="312" w:lineRule="auto"/>
      </w:pPr>
      <w:r>
        <w:rPr>
          <w:rFonts w:ascii="宋体" w:hAnsi="宋体" w:eastAsia="宋体" w:cs="宋体"/>
          <w:color w:val="000"/>
          <w:sz w:val="28"/>
          <w:szCs w:val="28"/>
        </w:rPr>
        <w:t xml:space="preserve">各区市县也采取了相应的措施指导当地的蔬菜病虫防治。北碚区引导菜农科学用药，掌握防治适期，各类病害掌握在发病初期，虫害掌握在低龄幼虫和点片发生阶段喷药，逐步纠正菜农乱用药、滥用药现象；推广使用生物农药和杀虫灯灭虫。广泛宣传无公害技术，向广大农户推荐高效、低毒、低残留的化学农药，禁止使用甲胺磷、甲基1605、呋喃丹、氧化乐果等剧毒、高残留农药，对推进蔬菜无害化生产进程发挥了一定作用。万盛区常年检查指导青年、金桥镇无公害蔬菜生产基地的病虫防治工作；植保服务部按“安全有效，自觉拒绝‘高毒、高剂量、高残留’用药的基本服务要求进行技物配套服务；开展了以防治蜗牛、夜蛾幼虫等为主的多种蔬菜病虫防治试验示范工作，取得较好效果。</w:t>
      </w:r>
    </w:p>
    <w:p>
      <w:pPr>
        <w:ind w:left="0" w:right="0" w:firstLine="560"/>
        <w:spacing w:before="450" w:after="450" w:line="312" w:lineRule="auto"/>
      </w:pPr>
      <w:r>
        <w:rPr>
          <w:rFonts w:ascii="宋体" w:hAnsi="宋体" w:eastAsia="宋体" w:cs="宋体"/>
          <w:color w:val="000"/>
          <w:sz w:val="28"/>
          <w:szCs w:val="28"/>
        </w:rPr>
        <w:t xml:space="preserve">&gt;4．加强无公害蔬菜生产基地检查工作，推动无公害蔬菜生产。</w:t>
      </w:r>
    </w:p>
    <w:p>
      <w:pPr>
        <w:ind w:left="0" w:right="0" w:firstLine="560"/>
        <w:spacing w:before="450" w:after="450" w:line="312" w:lineRule="auto"/>
      </w:pPr>
      <w:r>
        <w:rPr>
          <w:rFonts w:ascii="宋体" w:hAnsi="宋体" w:eastAsia="宋体" w:cs="宋体"/>
          <w:color w:val="000"/>
          <w:sz w:val="28"/>
          <w:szCs w:val="28"/>
        </w:rPr>
        <w:t xml:space="preserve">为了在全市推广无公害蔬菜生产工作，我站积极配合市主管部门加强对无公害蔬菜生产基地的检查和指导工作。今年分别到巫山县、奉节县、巫溪县等远郊蔬菜基地进行了检查，在蔬菜病虫防治技术、频振式杀虫灯应用技术等方面对基地进行了指导，对推动无公害蔬菜生产起到了积极的作用。</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1．蔬菜病虫测报经费严重不足，测报手段和设施较落后，严重影响到测报数据的准确率。测报人员的专业测报技术水平不高。</w:t>
      </w:r>
    </w:p>
    <w:p>
      <w:pPr>
        <w:ind w:left="0" w:right="0" w:firstLine="560"/>
        <w:spacing w:before="450" w:after="450" w:line="312" w:lineRule="auto"/>
      </w:pPr>
      <w:r>
        <w:rPr>
          <w:rFonts w:ascii="宋体" w:hAnsi="宋体" w:eastAsia="宋体" w:cs="宋体"/>
          <w:color w:val="000"/>
          <w:sz w:val="28"/>
          <w:szCs w:val="28"/>
        </w:rPr>
        <w:t xml:space="preserve">2．防治工作经费不足，不利于病虫防治新技术的进一步推广。</w:t>
      </w:r>
    </w:p>
    <w:p>
      <w:pPr>
        <w:ind w:left="0" w:right="0" w:firstLine="560"/>
        <w:spacing w:before="450" w:after="450" w:line="312" w:lineRule="auto"/>
      </w:pPr>
      <w:r>
        <w:rPr>
          <w:rFonts w:ascii="宋体" w:hAnsi="宋体" w:eastAsia="宋体" w:cs="宋体"/>
          <w:color w:val="000"/>
          <w:sz w:val="28"/>
          <w:szCs w:val="28"/>
        </w:rPr>
        <w:t xml:space="preserve">3．基层农技植保服务体系不健全，病虫防治技术到位率低，防治技术宣传力度不够。</w:t>
      </w:r>
    </w:p>
    <w:p>
      <w:pPr>
        <w:ind w:left="0" w:right="0" w:firstLine="560"/>
        <w:spacing w:before="450" w:after="450" w:line="312" w:lineRule="auto"/>
      </w:pPr>
      <w:r>
        <w:rPr>
          <w:rFonts w:ascii="宋体" w:hAnsi="宋体" w:eastAsia="宋体" w:cs="宋体"/>
          <w:color w:val="000"/>
          <w:sz w:val="28"/>
          <w:szCs w:val="28"/>
        </w:rPr>
        <w:t xml:space="preserve">4．部分菜农文化素质偏低，接受科学技术知识较慢，不能正确掌握有效防治适期、用药种类和防治方法，病虫防治效果受到影响；有的地区乱用药现象仍然存在。</w:t>
      </w:r>
    </w:p>
    <w:p>
      <w:pPr>
        <w:ind w:left="0" w:right="0" w:firstLine="560"/>
        <w:spacing w:before="450" w:after="450" w:line="312" w:lineRule="auto"/>
      </w:pPr>
      <w:r>
        <w:rPr>
          <w:rFonts w:ascii="宋体" w:hAnsi="宋体" w:eastAsia="宋体" w:cs="宋体"/>
          <w:color w:val="000"/>
          <w:sz w:val="28"/>
          <w:szCs w:val="28"/>
        </w:rPr>
        <w:t xml:space="preserve">&gt;五、二00五年蔬菜病虫害发生趋势预报</w:t>
      </w:r>
    </w:p>
    <w:p>
      <w:pPr>
        <w:ind w:left="0" w:right="0" w:firstLine="560"/>
        <w:spacing w:before="450" w:after="450" w:line="312" w:lineRule="auto"/>
      </w:pPr>
      <w:r>
        <w:rPr>
          <w:rFonts w:ascii="宋体" w:hAnsi="宋体" w:eastAsia="宋体" w:cs="宋体"/>
          <w:color w:val="000"/>
          <w:sz w:val="28"/>
          <w:szCs w:val="28"/>
        </w:rPr>
        <w:t xml:space="preserve">根据气象部门天气趋势，结合当前蔬菜病虫发生特点、历年病虫发生情况，预计20_年蔬菜病虫发生趋势为中等发生，局部地区中等偏重发生；虫害发生重于病害。主要病虫害发生趋势如下：</w:t>
      </w:r>
    </w:p>
    <w:p>
      <w:pPr>
        <w:ind w:left="0" w:right="0" w:firstLine="560"/>
        <w:spacing w:before="450" w:after="450" w:line="312" w:lineRule="auto"/>
      </w:pPr>
      <w:r>
        <w:rPr>
          <w:rFonts w:ascii="宋体" w:hAnsi="宋体" w:eastAsia="宋体" w:cs="宋体"/>
          <w:color w:val="000"/>
          <w:sz w:val="28"/>
          <w:szCs w:val="28"/>
        </w:rPr>
        <w:t xml:space="preserve">1．蚜虫：为中等偏重发生，发生面积约100万亩次左右。</w:t>
      </w:r>
    </w:p>
    <w:p>
      <w:pPr>
        <w:ind w:left="0" w:right="0" w:firstLine="560"/>
        <w:spacing w:before="450" w:after="450" w:line="312" w:lineRule="auto"/>
      </w:pPr>
      <w:r>
        <w:rPr>
          <w:rFonts w:ascii="宋体" w:hAnsi="宋体" w:eastAsia="宋体" w:cs="宋体"/>
          <w:color w:val="000"/>
          <w:sz w:val="28"/>
          <w:szCs w:val="28"/>
        </w:rPr>
        <w:t xml:space="preserve">2．菜青虫、小菜蛾：混合发生，发生程度为中偏重，发生面积合计为130万亩次左右。</w:t>
      </w:r>
    </w:p>
    <w:p>
      <w:pPr>
        <w:ind w:left="0" w:right="0" w:firstLine="560"/>
        <w:spacing w:before="450" w:after="450" w:line="312" w:lineRule="auto"/>
      </w:pPr>
      <w:r>
        <w:rPr>
          <w:rFonts w:ascii="宋体" w:hAnsi="宋体" w:eastAsia="宋体" w:cs="宋体"/>
          <w:color w:val="000"/>
          <w:sz w:val="28"/>
          <w:szCs w:val="28"/>
        </w:rPr>
        <w:t xml:space="preserve">3．夜蛾科害虫：中等发生，局部地区发生较重。发生面积30万亩次左右。</w:t>
      </w:r>
    </w:p>
    <w:p>
      <w:pPr>
        <w:ind w:left="0" w:right="0" w:firstLine="560"/>
        <w:spacing w:before="450" w:after="450" w:line="312" w:lineRule="auto"/>
      </w:pPr>
      <w:r>
        <w:rPr>
          <w:rFonts w:ascii="宋体" w:hAnsi="宋体" w:eastAsia="宋体" w:cs="宋体"/>
          <w:color w:val="000"/>
          <w:sz w:val="28"/>
          <w:szCs w:val="28"/>
        </w:rPr>
        <w:t xml:space="preserve">4．斑潜蝇：中等偏轻发生，发生面积20万亩次左右。</w:t>
      </w:r>
    </w:p>
    <w:p>
      <w:pPr>
        <w:ind w:left="0" w:right="0" w:firstLine="560"/>
        <w:spacing w:before="450" w:after="450" w:line="312" w:lineRule="auto"/>
      </w:pPr>
      <w:r>
        <w:rPr>
          <w:rFonts w:ascii="宋体" w:hAnsi="宋体" w:eastAsia="宋体" w:cs="宋体"/>
          <w:color w:val="000"/>
          <w:sz w:val="28"/>
          <w:szCs w:val="28"/>
        </w:rPr>
        <w:t xml:space="preserve">5．螨类：包括红蜘蛛和茶黄螨，中等发生，发生面积45万亩次左右。</w:t>
      </w:r>
    </w:p>
    <w:p>
      <w:pPr>
        <w:ind w:left="0" w:right="0" w:firstLine="560"/>
        <w:spacing w:before="450" w:after="450" w:line="312" w:lineRule="auto"/>
      </w:pPr>
      <w:r>
        <w:rPr>
          <w:rFonts w:ascii="宋体" w:hAnsi="宋体" w:eastAsia="宋体" w:cs="宋体"/>
          <w:color w:val="000"/>
          <w:sz w:val="28"/>
          <w:szCs w:val="28"/>
        </w:rPr>
        <w:t xml:space="preserve">6．霜霉病：以黄瓜霜霉病和白菜霜霉病为主，中等发生，局部地区中偏重发生；合计发生面积40万亩次左右。</w:t>
      </w:r>
    </w:p>
    <w:p>
      <w:pPr>
        <w:ind w:left="0" w:right="0" w:firstLine="560"/>
        <w:spacing w:before="450" w:after="450" w:line="312" w:lineRule="auto"/>
      </w:pPr>
      <w:r>
        <w:rPr>
          <w:rFonts w:ascii="宋体" w:hAnsi="宋体" w:eastAsia="宋体" w:cs="宋体"/>
          <w:color w:val="000"/>
          <w:sz w:val="28"/>
          <w:szCs w:val="28"/>
        </w:rPr>
        <w:t xml:space="preserve">7．疫病：包括番茄早晚疫病、辣椒疫病等，为中等发生，发生面积30万亩次左右。</w:t>
      </w:r>
    </w:p>
    <w:p>
      <w:pPr>
        <w:ind w:left="0" w:right="0" w:firstLine="560"/>
        <w:spacing w:before="450" w:after="450" w:line="312" w:lineRule="auto"/>
      </w:pPr>
      <w:r>
        <w:rPr>
          <w:rFonts w:ascii="宋体" w:hAnsi="宋体" w:eastAsia="宋体" w:cs="宋体"/>
          <w:color w:val="000"/>
          <w:sz w:val="28"/>
          <w:szCs w:val="28"/>
        </w:rPr>
        <w:t xml:space="preserve">8．十字花科蔬菜黑腐病、软腐病：蔬菜中等发生，发生面积20万亩次左右。</w:t>
      </w:r>
    </w:p>
    <w:p>
      <w:pPr>
        <w:ind w:left="0" w:right="0" w:firstLine="560"/>
        <w:spacing w:before="450" w:after="450" w:line="312" w:lineRule="auto"/>
      </w:pPr>
      <w:r>
        <w:rPr>
          <w:rFonts w:ascii="宋体" w:hAnsi="宋体" w:eastAsia="宋体" w:cs="宋体"/>
          <w:color w:val="000"/>
          <w:sz w:val="28"/>
          <w:szCs w:val="28"/>
        </w:rPr>
        <w:t xml:space="preserve">9，其他病虫害：主要有豆荚野螟、烟青虫、苗期病害等，发生面积40万亩次左右。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2025-06-21T07:11:55+08:00</dcterms:created>
  <dcterms:modified xsi:type="dcterms:W3CDTF">2025-06-21T07:11:55+08:00</dcterms:modified>
</cp:coreProperties>
</file>

<file path=docProps/custom.xml><?xml version="1.0" encoding="utf-8"?>
<Properties xmlns="http://schemas.openxmlformats.org/officeDocument/2006/custom-properties" xmlns:vt="http://schemas.openxmlformats.org/officeDocument/2006/docPropsVTypes"/>
</file>