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公路工程总结报告范文(通用19篇)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路工程总结报告范文11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按照...</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w:t>
      </w:r>
    </w:p>
    <w:p>
      <w:pPr>
        <w:ind w:left="0" w:right="0" w:firstLine="560"/>
        <w:spacing w:before="450" w:after="450" w:line="312" w:lineRule="auto"/>
      </w:pPr>
      <w:r>
        <w:rPr>
          <w:rFonts w:ascii="宋体" w:hAnsi="宋体" w:eastAsia="宋体" w:cs="宋体"/>
          <w:color w:val="000"/>
          <w:sz w:val="28"/>
          <w:szCs w:val="28"/>
        </w:rPr>
        <w:t xml:space="preserve">1、工程总体建设水平根本取决于施工方法和管理水平的层次，施工方法、管理水平的层次高低直接反映在工程建设中、竣工验收时和公路运营后，多年来实践证明，实施公路工程的施工方法、管理水平对工程质量及其路用性能有明显的影响。</w:t>
      </w:r>
    </w:p>
    <w:p>
      <w:pPr>
        <w:ind w:left="0" w:right="0" w:firstLine="560"/>
        <w:spacing w:before="450" w:after="450" w:line="312" w:lineRule="auto"/>
      </w:pPr>
      <w:r>
        <w:rPr>
          <w:rFonts w:ascii="宋体" w:hAnsi="宋体" w:eastAsia="宋体" w:cs="宋体"/>
          <w:color w:val="000"/>
          <w:sz w:val="28"/>
          <w:szCs w:val="28"/>
        </w:rPr>
        <w:t xml:space="preserve">按照建设程序、设计文件和招标文件确定承包商是提高工程质量和路用性能的主要方面。</w:t>
      </w:r>
    </w:p>
    <w:p>
      <w:pPr>
        <w:ind w:left="0" w:right="0" w:firstLine="560"/>
        <w:spacing w:before="450" w:after="450" w:line="312" w:lineRule="auto"/>
      </w:pPr>
      <w:r>
        <w:rPr>
          <w:rFonts w:ascii="宋体" w:hAnsi="宋体" w:eastAsia="宋体" w:cs="宋体"/>
          <w:color w:val="000"/>
          <w:sz w:val="28"/>
          <w:szCs w:val="28"/>
        </w:rPr>
        <w:t xml:space="preserve">对于人的管理是整个工程建设的关键所在，人是生产力中最重要的因素，可以这么讲，选好人、用好人、管好人就相当于造好了工程建设的发动机，无往而不利。</w:t>
      </w:r>
    </w:p>
    <w:p>
      <w:pPr>
        <w:ind w:left="0" w:right="0" w:firstLine="560"/>
        <w:spacing w:before="450" w:after="450" w:line="312" w:lineRule="auto"/>
      </w:pPr>
      <w:r>
        <w:rPr>
          <w:rFonts w:ascii="宋体" w:hAnsi="宋体" w:eastAsia="宋体" w:cs="宋体"/>
          <w:color w:val="000"/>
          <w:sz w:val="28"/>
          <w:szCs w:val="28"/>
        </w:rPr>
        <w:t xml:space="preserve">2、审查并监督承包人的施工组织设计及人员、机械设备仪器并使之符合工程需要、规范施工行为、严格履行本合同是建设项目能否规范施工、按期完工的重要所在。</w:t>
      </w:r>
    </w:p>
    <w:p>
      <w:pPr>
        <w:ind w:left="0" w:right="0" w:firstLine="560"/>
        <w:spacing w:before="450" w:after="450" w:line="312" w:lineRule="auto"/>
      </w:pPr>
      <w:r>
        <w:rPr>
          <w:rFonts w:ascii="宋体" w:hAnsi="宋体" w:eastAsia="宋体" w:cs="宋体"/>
          <w:color w:val="000"/>
          <w:sz w:val="28"/>
          <w:szCs w:val="28"/>
        </w:rPr>
        <w:t xml:space="preserve">3、现场管理是使各项工作得以协调有序的保障，我们须极其重视与关注现场管理工作，要运用敏锐的目光，清晰的思维，勤快的双腿，雄辩的口才、强劲的能力等工作思路与方法，及时发现、指出并纠正施工现场管理出现的各类偏差，以保障工程施工做到行为规范、协调有序、文明施工、安全生产。</w:t>
      </w:r>
    </w:p>
    <w:p>
      <w:pPr>
        <w:ind w:left="0" w:right="0" w:firstLine="560"/>
        <w:spacing w:before="450" w:after="450" w:line="312" w:lineRule="auto"/>
      </w:pPr>
      <w:r>
        <w:rPr>
          <w:rFonts w:ascii="宋体" w:hAnsi="宋体" w:eastAsia="宋体" w:cs="宋体"/>
          <w:color w:val="000"/>
          <w:sz w:val="28"/>
          <w:szCs w:val="28"/>
        </w:rPr>
        <w:t xml:space="preserve">4、严格验收上道工序为下道工序打下良好的质量基础，上道工序的各项质量指标能否达到规范要求是下道工序施工的工程质量优良与否的首要条件，控制好上道工序是保证下道工序的施工在质量、进度上协调、顺利。</w:t>
      </w:r>
    </w:p>
    <w:p>
      <w:pPr>
        <w:ind w:left="0" w:right="0" w:firstLine="560"/>
        <w:spacing w:before="450" w:after="450" w:line="312" w:lineRule="auto"/>
      </w:pPr>
      <w:r>
        <w:rPr>
          <w:rFonts w:ascii="宋体" w:hAnsi="宋体" w:eastAsia="宋体" w:cs="宋体"/>
          <w:color w:val="000"/>
          <w:sz w:val="28"/>
          <w:szCs w:val="28"/>
        </w:rPr>
        <w:t xml:space="preserve">5、正确处理进度和质量的关系</w:t>
      </w:r>
    </w:p>
    <w:p>
      <w:pPr>
        <w:ind w:left="0" w:right="0" w:firstLine="560"/>
        <w:spacing w:before="450" w:after="450" w:line="312" w:lineRule="auto"/>
      </w:pPr>
      <w:r>
        <w:rPr>
          <w:rFonts w:ascii="宋体" w:hAnsi="宋体" w:eastAsia="宋体" w:cs="宋体"/>
          <w:color w:val="000"/>
          <w:sz w:val="28"/>
          <w:szCs w:val="28"/>
        </w:rPr>
        <w:t xml:space="preserve">雨量多、施工期短是xx项目的特点，雨季等特殊环境及下能够有效的组织施工，是本项目施工监理的难点。“科学管理重于热情，工程质量重于进度”是我部一惯坚持的原则，工程实践表明，坚持以合同管理为中心，以工程质量和工程进度为主线开展各项工作，是正确处理进度和质量的关系并保证工程顺利进行的关键所在。我部紧紧围绕这个中心和主线，在项目办的正确领导下，圆满完成了xx路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公路工程总结报告范文2</w:t>
      </w:r>
    </w:p>
    <w:p>
      <w:pPr>
        <w:ind w:left="0" w:right="0" w:firstLine="560"/>
        <w:spacing w:before="450" w:after="450" w:line="312" w:lineRule="auto"/>
      </w:pPr>
      <w:r>
        <w:rPr>
          <w:rFonts w:ascii="宋体" w:hAnsi="宋体" w:eastAsia="宋体" w:cs="宋体"/>
          <w:color w:val="000"/>
          <w:sz w:val="28"/>
          <w:szCs w:val="28"/>
        </w:rPr>
        <w:t xml:space="preserve">施工阶段的监理工作是整监理过程中的重中之重，监理处主要应抓住“检查”这个重点，各级监理人员对施工现场的工程质量或施工方法进行巡视、抽查、专项检查、定期现场检查，采取了检查(旁站)、试验、监理程序控制和监理工程师指令性文件等一些形式不同但行之有效的监理方法和手段，按照技术规范的要求，尽可能加密检点，加强检查的深度，尽可能做到“全过程、全方位、全天候”，以便在现场尽早发现和制止可能影响工程最终质量的任何不良因素或质量事故苗头，及时处理已经出现的技术或质量缺陷并责令项目部采取措施予以纠正。</w:t>
      </w:r>
    </w:p>
    <w:p>
      <w:pPr>
        <w:ind w:left="0" w:right="0" w:firstLine="560"/>
        <w:spacing w:before="450" w:after="450" w:line="312" w:lineRule="auto"/>
      </w:pPr>
      <w:r>
        <w:rPr>
          <w:rFonts w:ascii="宋体" w:hAnsi="宋体" w:eastAsia="宋体" w:cs="宋体"/>
          <w:color w:val="000"/>
          <w:sz w:val="28"/>
          <w:szCs w:val="28"/>
        </w:rPr>
        <w:t xml:space="preserve">在整个施工监理过程中，监理处严格按照制订的工程质量目标来组织和控制施工，并且强化质量教育，提高监理人员的质量意识，层层签订工程质量责任书，确保整个工程质量符合设计和规范要求。</w:t>
      </w:r>
    </w:p>
    <w:p>
      <w:pPr>
        <w:ind w:left="0" w:right="0" w:firstLine="560"/>
        <w:spacing w:before="450" w:after="450" w:line="312" w:lineRule="auto"/>
      </w:pPr>
      <w:r>
        <w:rPr>
          <w:rFonts w:ascii="宋体" w:hAnsi="宋体" w:eastAsia="宋体" w:cs="宋体"/>
          <w:color w:val="000"/>
          <w:sz w:val="28"/>
          <w:szCs w:val="28"/>
        </w:rPr>
        <w:t xml:space="preserve">1、工程质量控制程序及执行情况</w:t>
      </w:r>
    </w:p>
    <w:p>
      <w:pPr>
        <w:ind w:left="0" w:right="0" w:firstLine="560"/>
        <w:spacing w:before="450" w:after="450" w:line="312" w:lineRule="auto"/>
      </w:pPr>
      <w:r>
        <w:rPr>
          <w:rFonts w:ascii="宋体" w:hAnsi="宋体" w:eastAsia="宋体" w:cs="宋体"/>
          <w:color w:val="000"/>
          <w:sz w:val="28"/>
          <w:szCs w:val="28"/>
        </w:rPr>
        <w:t xml:space="preserve">“无规矩不成方圆”这是各行各业必须遵循的原则，对于我们工程施工、监理人员来说更应该遵循这个原则，监理处监理人员严格按照业主、及规范、设计要求，坚持监理程序，督促施工单位各道工序严格履行监理程序，充分发挥监理抽检作用。</w:t>
      </w:r>
    </w:p>
    <w:p>
      <w:pPr>
        <w:ind w:left="0" w:right="0" w:firstLine="560"/>
        <w:spacing w:before="450" w:after="450" w:line="312" w:lineRule="auto"/>
      </w:pPr>
      <w:r>
        <w:rPr>
          <w:rFonts w:ascii="宋体" w:hAnsi="宋体" w:eastAsia="宋体" w:cs="宋体"/>
          <w:color w:val="000"/>
          <w:sz w:val="28"/>
          <w:szCs w:val="28"/>
        </w:rPr>
        <w:t xml:space="preserve">执行工程质控制程序是确保工程质量的前提，驻地监理处在实施监理过程中非常重视程序的控制，坚持按程序办事;总体工程开工报告必须由监理处长审批，重要的分部分项工程也必须有工程开工报告;开工报告，施工方案没有得到批准前，坚决不允许工程施工。随着各项工程全面展开，为了进一步加强诸多结构物工程施工质量的监管，避免现场监理与项目部现场技术人员的工作矛盾，分清责任，确保工程施工质量，我监理处在分项工程和隐蔽工程的报验方面，要求凡未进行现场签证的不能进行下一道工序施工。</w:t>
      </w:r>
    </w:p>
    <w:p>
      <w:pPr>
        <w:ind w:left="0" w:right="0" w:firstLine="560"/>
        <w:spacing w:before="450" w:after="450" w:line="312" w:lineRule="auto"/>
      </w:pPr>
      <w:r>
        <w:rPr>
          <w:rFonts w:ascii="宋体" w:hAnsi="宋体" w:eastAsia="宋体" w:cs="宋体"/>
          <w:color w:val="000"/>
          <w:sz w:val="28"/>
          <w:szCs w:val="28"/>
        </w:rPr>
        <w:t xml:space="preserve">2、工程质量管理措施</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w:t>
      </w:r>
    </w:p>
    <w:p>
      <w:pPr>
        <w:ind w:left="0" w:right="0" w:firstLine="560"/>
        <w:spacing w:before="450" w:after="450" w:line="312" w:lineRule="auto"/>
      </w:pPr>
      <w:r>
        <w:rPr>
          <w:rFonts w:ascii="宋体" w:hAnsi="宋体" w:eastAsia="宋体" w:cs="宋体"/>
          <w:color w:val="000"/>
          <w:sz w:val="28"/>
          <w:szCs w:val="28"/>
        </w:rPr>
        <w:t xml:space="preserve">根据本工程的技术特点、施工工艺、质量标准和要求，找出影响工程质量的关键环节和主要因素，通过细致的监督、检查、验收、全面跟踪每道工序的每一个质量环节，做到了有差、漏不签认，有错误或有质量隐患坚决返工，把质量隐患消灭在萌芽状态。挡土墙、盖板涵、圆管涵是重要的构造物，发现隐患就要找出问题彻底根除，以防止更大的问题产生，如发现右幅K0+490挡土墙砌筑过程中，横断面尺寸不符合设计，上大下小，我们立即发出指令要求返工;又例如发现左幅K0+520前后挡土墙局部出现开裂后，经过三方协同调查，发现问题主要是砂浆在搅拌过程中未使用机械搅拌产生，同时施工队在砌筑过程中未严格按照规范施工，随即施工单位对原挡土墙进行返工处理。在随后的施工过程中，我们加强了旁站力度，进行了全过程旁站监督，严格按设计要求监督施工，有效地克服了这一问题的出现。</w:t>
      </w:r>
    </w:p>
    <w:p>
      <w:pPr>
        <w:ind w:left="0" w:right="0" w:firstLine="560"/>
        <w:spacing w:before="450" w:after="450" w:line="312" w:lineRule="auto"/>
      </w:pPr>
      <w:r>
        <w:rPr>
          <w:rFonts w:ascii="宋体" w:hAnsi="宋体" w:eastAsia="宋体" w:cs="宋体"/>
          <w:color w:val="000"/>
          <w:sz w:val="28"/>
          <w:szCs w:val="28"/>
        </w:rPr>
        <w:t xml:space="preserve">(2)调动承包商质量保证体系的主观能动性</w:t>
      </w:r>
    </w:p>
    <w:p>
      <w:pPr>
        <w:ind w:left="0" w:right="0" w:firstLine="560"/>
        <w:spacing w:before="450" w:after="450" w:line="312" w:lineRule="auto"/>
      </w:pPr>
      <w:r>
        <w:rPr>
          <w:rFonts w:ascii="宋体" w:hAnsi="宋体" w:eastAsia="宋体" w:cs="宋体"/>
          <w:color w:val="000"/>
          <w:sz w:val="28"/>
          <w:szCs w:val="28"/>
        </w:rPr>
        <w:t xml:space="preserve">一个优质、美观的工程，不是单靠监理，更主要的是依靠施工单位的精心组织、规范化施工。在“监帮结合”的各个环节中，监理工程师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如水稳层施工过程中材料级配不符合要求，过多的水泥含量虽加大了水稳强度，但同时也产生了部分横向裂缝，后随机抽条开挖检测，发现并非沉降缝，而是混凝土在凝结过程中产生的温(干)缩裂缝，找到问题产生的原因后，施工单位便对裂缝处进行凿槽用沥青灌缝并在表面用土工格栅加固，通过一系列的措施消除了工程质量隐患;汲取教训即时调整级配，后段的施工过程中问题得到解决。</w:t>
      </w:r>
    </w:p>
    <w:p>
      <w:pPr>
        <w:ind w:left="0" w:right="0" w:firstLine="560"/>
        <w:spacing w:before="450" w:after="450" w:line="312" w:lineRule="auto"/>
      </w:pPr>
      <w:r>
        <w:rPr>
          <w:rFonts w:ascii="宋体" w:hAnsi="宋体" w:eastAsia="宋体" w:cs="宋体"/>
          <w:color w:val="000"/>
          <w:sz w:val="28"/>
          <w:szCs w:val="28"/>
        </w:rPr>
        <w:t xml:space="preserve">(3)用“数据”说话，充分发挥监理抽检的作用</w:t>
      </w:r>
    </w:p>
    <w:p>
      <w:pPr>
        <w:ind w:left="0" w:right="0" w:firstLine="560"/>
        <w:spacing w:before="450" w:after="450" w:line="312" w:lineRule="auto"/>
      </w:pPr>
      <w:r>
        <w:rPr>
          <w:rFonts w:ascii="宋体" w:hAnsi="宋体" w:eastAsia="宋体" w:cs="宋体"/>
          <w:color w:val="000"/>
          <w:sz w:val="28"/>
          <w:szCs w:val="28"/>
        </w:rPr>
        <w:t xml:space="preserve">工程以“数据”为准，这是我们工程技术人员最基本的法则，也是监理工作必须遵循的准则。因此我们坚持对工地使用的钢材、水泥及砂石料、各种配合比等主要质量控制指标试验全部在监理工程师的旁站下完成，一些不能在工地完成的试验则在现场取样后，监理人员随施工单位试验员送检中心试验室。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3、现场质量控制情况</w:t>
      </w:r>
    </w:p>
    <w:p>
      <w:pPr>
        <w:ind w:left="0" w:right="0" w:firstLine="560"/>
        <w:spacing w:before="450" w:after="450" w:line="312" w:lineRule="auto"/>
      </w:pPr>
      <w:r>
        <w:rPr>
          <w:rFonts w:ascii="宋体" w:hAnsi="宋体" w:eastAsia="宋体" w:cs="宋体"/>
          <w:color w:val="000"/>
          <w:sz w:val="28"/>
          <w:szCs w:val="28"/>
        </w:rPr>
        <w:t xml:space="preserve">旁站与巡查相结合，是现场监理工作的重要手段。涵洞的台背回填等隐蔽工程及重要部位和容易产生缺陷的工程部位，我们部坚持全过程、全方位、全天候的旁站监督，以确保工程施工的每一环节都能按照监理工程师所批准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公路工程总结报告范文3</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公路工程总结报告范文4</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公路工程总结报告范文5</w:t>
      </w:r>
    </w:p>
    <w:p>
      <w:pPr>
        <w:ind w:left="0" w:right="0" w:firstLine="560"/>
        <w:spacing w:before="450" w:after="450" w:line="312" w:lineRule="auto"/>
      </w:pPr>
      <w:r>
        <w:rPr>
          <w:rFonts w:ascii="宋体" w:hAnsi="宋体" w:eastAsia="宋体" w:cs="宋体"/>
          <w:color w:val="000"/>
          <w:sz w:val="28"/>
          <w:szCs w:val="28"/>
        </w:rPr>
        <w:t xml:space="preserve">在20xx年x月至12月的半年工作经历中，我参加了涵洞(圆管涵，盖板涵)工程，桥梁(桩基础，墩柱)工程的施工。初期，我对工作还不是足够熟悉，也不能迅速的投入工作中。通过自己的努力和在同事领导的细心帮助下我对工作逐渐了解，最后可以自己独立自主的完成各道工序。下面是工作心得：</w:t>
      </w:r>
    </w:p>
    <w:p>
      <w:pPr>
        <w:ind w:left="0" w:right="0" w:firstLine="560"/>
        <w:spacing w:before="450" w:after="450" w:line="312" w:lineRule="auto"/>
      </w:pPr>
      <w:r>
        <w:rPr>
          <w:rFonts w:ascii="宋体" w:hAnsi="宋体" w:eastAsia="宋体" w:cs="宋体"/>
          <w:color w:val="000"/>
          <w:sz w:val="28"/>
          <w:szCs w:val="28"/>
        </w:rPr>
        <w:t xml:space="preserve">一、盖板涵</w:t>
      </w:r>
    </w:p>
    <w:p>
      <w:pPr>
        <w:ind w:left="0" w:right="0" w:firstLine="560"/>
        <w:spacing w:before="450" w:after="450" w:line="312" w:lineRule="auto"/>
      </w:pPr>
      <w:r>
        <w:rPr>
          <w:rFonts w:ascii="宋体" w:hAnsi="宋体" w:eastAsia="宋体" w:cs="宋体"/>
          <w:color w:val="000"/>
          <w:sz w:val="28"/>
          <w:szCs w:val="28"/>
        </w:rPr>
        <w:t xml:space="preserve">1.开挖基础：基础开挖之前需要先确定原渠与涵洞之间的高程保证能正常流水，然后改渠以免影响老百姓灌溉田地。其次便道最好保证一次性到位以免不合理产生返工浪费显现。基坑开挖过程中，如果基坑内有水需要先排水再开挖。排水：a如果渠底水比较多那么开挖基础之前最好打降水井降水待基底没有水时可以开挖。b如果基础含水较少可以在基坑最低处开挖一个较深的降水坑，之后在基坑底部两侧挖一条小沟可以使基坑底部其他部分的水流入降水坑中，之后用水泵不间断的抽水保证后续工作。开挖基坑过程中需要控制好高程，以免开挖不到位。</w:t>
      </w:r>
    </w:p>
    <w:p>
      <w:pPr>
        <w:ind w:left="0" w:right="0" w:firstLine="560"/>
        <w:spacing w:before="450" w:after="450" w:line="312" w:lineRule="auto"/>
      </w:pPr>
      <w:r>
        <w:rPr>
          <w:rFonts w:ascii="宋体" w:hAnsi="宋体" w:eastAsia="宋体" w:cs="宋体"/>
          <w:color w:val="000"/>
          <w:sz w:val="28"/>
          <w:szCs w:val="28"/>
        </w:rPr>
        <w:t xml:space="preserve">2.基底整平之后基坑需要进行安全围挡，并且安装警示标志，以警示路人和过往车辆，防止发生安全隐患。</w:t>
      </w:r>
    </w:p>
    <w:p>
      <w:pPr>
        <w:ind w:left="0" w:right="0" w:firstLine="560"/>
        <w:spacing w:before="450" w:after="450" w:line="312" w:lineRule="auto"/>
      </w:pPr>
      <w:r>
        <w:rPr>
          <w:rFonts w:ascii="宋体" w:hAnsi="宋体" w:eastAsia="宋体" w:cs="宋体"/>
          <w:color w:val="000"/>
          <w:sz w:val="28"/>
          <w:szCs w:val="28"/>
        </w:rPr>
        <w:t xml:space="preserve">3.回填片石时需要保证片石回填的厚度，待片石顶高程正确无误时方可回填砂粒垫层，砂粒垫层需要保证承载力满足图纸的要求。</w:t>
      </w:r>
    </w:p>
    <w:p>
      <w:pPr>
        <w:ind w:left="0" w:right="0" w:firstLine="560"/>
        <w:spacing w:before="450" w:after="450" w:line="312" w:lineRule="auto"/>
      </w:pPr>
      <w:r>
        <w:rPr>
          <w:rFonts w:ascii="宋体" w:hAnsi="宋体" w:eastAsia="宋体" w:cs="宋体"/>
          <w:color w:val="000"/>
          <w:sz w:val="28"/>
          <w:szCs w:val="28"/>
        </w:rPr>
        <w:t xml:space="preserve">4.基础钢筋加工和安装。(1)受力钢筋间距要保证与设计值的误差在2cm之内。(2)横向水平钢筋要保证与设计值的偏差在1</w:t>
      </w:r>
    </w:p>
    <w:p>
      <w:pPr>
        <w:ind w:left="0" w:right="0" w:firstLine="560"/>
        <w:spacing w:before="450" w:after="450" w:line="312" w:lineRule="auto"/>
      </w:pPr>
      <w:r>
        <w:rPr>
          <w:rFonts w:ascii="宋体" w:hAnsi="宋体" w:eastAsia="宋体" w:cs="宋体"/>
          <w:color w:val="000"/>
          <w:sz w:val="28"/>
          <w:szCs w:val="28"/>
        </w:rPr>
        <w:t xml:space="preserve">cm之内。(3)钢筋骨架长，宽，高要保证与设计值的偏差跟别在1cm，和。(4)保护层厚度要保证与设计值偏差在1cm内。</w:t>
      </w:r>
    </w:p>
    <w:p>
      <w:pPr>
        <w:ind w:left="0" w:right="0" w:firstLine="560"/>
        <w:spacing w:before="450" w:after="450" w:line="312" w:lineRule="auto"/>
      </w:pPr>
      <w:r>
        <w:rPr>
          <w:rFonts w:ascii="宋体" w:hAnsi="宋体" w:eastAsia="宋体" w:cs="宋体"/>
          <w:color w:val="000"/>
          <w:sz w:val="28"/>
          <w:szCs w:val="28"/>
        </w:rPr>
        <w:t xml:space="preserve">5.基础混凝土浇筑。(1)模板的控制：使用前应对模板内侧进行“刨光” 处理，即用砂轮片磨掉表面氧化层，再使用砂布打磨使其呈现金属光泽，之后均匀涂刷脱模剂，待自然风干后才能安装。混凝土浇筑后需要进行养生，夏季需要不间断的洒水养生，防止混凝土凝固过程中开裂。冬季则需要生活养生加厚棉篷布覆盖，内生火炉养护。养生期保持7天。砼强度达标后即可拆模，拆模时注意防止模板碰损砼。拆下的模板运至指定场地，将模板上的砼残渣清除干净，人工用砂纸和磨光机打磨干净，露出金属本色，随后校正，以备再用。</w:t>
      </w:r>
    </w:p>
    <w:p>
      <w:pPr>
        <w:ind w:left="0" w:right="0" w:firstLine="560"/>
        <w:spacing w:before="450" w:after="450" w:line="312" w:lineRule="auto"/>
      </w:pPr>
      <w:r>
        <w:rPr>
          <w:rFonts w:ascii="宋体" w:hAnsi="宋体" w:eastAsia="宋体" w:cs="宋体"/>
          <w:color w:val="000"/>
          <w:sz w:val="28"/>
          <w:szCs w:val="28"/>
        </w:rPr>
        <w:t xml:space="preserve">6.墙身混凝土。(1)模板模板刨光处理。(2)模板安装时候需要注意：模板之间的错台要小于2mm、模板的垂直度要小于1cm，模板之间的空隙，拉杆眼需要用发泡胶封住然后用刀片刮平、模板底部的杂物需要清理干净、最后模板刷油禁止使用废机油以免影响墙身颜色。浇筑前需要准备串筒筒口同浇筑面不大于2m，，避免浇筑砼产生离析现象。浇筑混凝土时注意分层振捣，分层厚度不的超过30cm。浇筑墙身时注意要比设计超打5cm，以后浇筑台帽时有利于固定模板。浇筑完毕后注意及时养生，养生期为7天。</w:t>
      </w:r>
    </w:p>
    <w:p>
      <w:pPr>
        <w:ind w:left="0" w:right="0" w:firstLine="560"/>
        <w:spacing w:before="450" w:after="450" w:line="312" w:lineRule="auto"/>
      </w:pPr>
      <w:r>
        <w:rPr>
          <w:rFonts w:ascii="宋体" w:hAnsi="宋体" w:eastAsia="宋体" w:cs="宋体"/>
          <w:color w:val="000"/>
          <w:sz w:val="28"/>
          <w:szCs w:val="28"/>
        </w:rPr>
        <w:t xml:space="preserve">7.浇筑台帽时应该注意承台之间的距离要略大于设计间距以防以后盖板安装不下。</w:t>
      </w:r>
    </w:p>
    <w:p>
      <w:pPr>
        <w:ind w:left="0" w:right="0" w:firstLine="560"/>
        <w:spacing w:before="450" w:after="450" w:line="312" w:lineRule="auto"/>
      </w:pPr>
      <w:r>
        <w:rPr>
          <w:rFonts w:ascii="宋体" w:hAnsi="宋体" w:eastAsia="宋体" w:cs="宋体"/>
          <w:color w:val="000"/>
          <w:sz w:val="28"/>
          <w:szCs w:val="28"/>
        </w:rPr>
        <w:t xml:space="preserve">8.盖板安装完毕后需要注意先用鹅卵石填塞板于台帽之间缝隙</w:t>
      </w:r>
    </w:p>
    <w:p>
      <w:pPr>
        <w:ind w:left="0" w:right="0" w:firstLine="560"/>
        <w:spacing w:before="450" w:after="450" w:line="312" w:lineRule="auto"/>
      </w:pPr>
      <w:r>
        <w:rPr>
          <w:rFonts w:ascii="宋体" w:hAnsi="宋体" w:eastAsia="宋体" w:cs="宋体"/>
          <w:color w:val="000"/>
          <w:sz w:val="28"/>
          <w:szCs w:val="28"/>
        </w:rPr>
        <w:t xml:space="preserve">之后在用砂浆填充，防止直接填塞砂浆使板缝不够密实以后回填台背时挤倒挤裂墙身。</w:t>
      </w:r>
    </w:p>
    <w:p>
      <w:pPr>
        <w:ind w:left="0" w:right="0" w:firstLine="560"/>
        <w:spacing w:before="450" w:after="450" w:line="312" w:lineRule="auto"/>
      </w:pPr>
      <w:r>
        <w:rPr>
          <w:rFonts w:ascii="宋体" w:hAnsi="宋体" w:eastAsia="宋体" w:cs="宋体"/>
          <w:color w:val="000"/>
          <w:sz w:val="28"/>
          <w:szCs w:val="28"/>
        </w:rPr>
        <w:t xml:space="preserve">二、圆管涵：</w:t>
      </w:r>
    </w:p>
    <w:p>
      <w:pPr>
        <w:ind w:left="0" w:right="0" w:firstLine="560"/>
        <w:spacing w:before="450" w:after="450" w:line="312" w:lineRule="auto"/>
      </w:pPr>
      <w:r>
        <w:rPr>
          <w:rFonts w:ascii="宋体" w:hAnsi="宋体" w:eastAsia="宋体" w:cs="宋体"/>
          <w:color w:val="000"/>
          <w:sz w:val="28"/>
          <w:szCs w:val="28"/>
        </w:rPr>
        <w:t xml:space="preserve">施工过程大致与盖板涵相同，其中特别需要注意的是：1.基础沉降缝需要提前验算以防以后按管时与沉降缝对应不上。2.吊管时需要在钢丝绳于管节接触处填塞土工布以免钢丝绳损坏管节。3.管节安装时一定要注意管与管之间的错台不准大于1cm。</w:t>
      </w:r>
    </w:p>
    <w:p>
      <w:pPr>
        <w:ind w:left="0" w:right="0" w:firstLine="560"/>
        <w:spacing w:before="450" w:after="450" w:line="312" w:lineRule="auto"/>
      </w:pPr>
      <w:r>
        <w:rPr>
          <w:rFonts w:ascii="宋体" w:hAnsi="宋体" w:eastAsia="宋体" w:cs="宋体"/>
          <w:color w:val="000"/>
          <w:sz w:val="28"/>
          <w:szCs w:val="28"/>
        </w:rPr>
        <w:t xml:space="preserve">三、桥梁工程：</w:t>
      </w:r>
    </w:p>
    <w:p>
      <w:pPr>
        <w:ind w:left="0" w:right="0" w:firstLine="560"/>
        <w:spacing w:before="450" w:after="450" w:line="312" w:lineRule="auto"/>
      </w:pPr>
      <w:r>
        <w:rPr>
          <w:rFonts w:ascii="宋体" w:hAnsi="宋体" w:eastAsia="宋体" w:cs="宋体"/>
          <w:color w:val="000"/>
          <w:sz w:val="28"/>
          <w:szCs w:val="28"/>
        </w:rPr>
        <w:t xml:space="preserve">1.桩基础：(1)导管安装时需要检查密闭性，防止导管漏水断桩。</w:t>
      </w:r>
    </w:p>
    <w:p>
      <w:pPr>
        <w:ind w:left="0" w:right="0" w:firstLine="560"/>
        <w:spacing w:before="450" w:after="450" w:line="312" w:lineRule="auto"/>
      </w:pPr>
      <w:r>
        <w:rPr>
          <w:rFonts w:ascii="宋体" w:hAnsi="宋体" w:eastAsia="宋体" w:cs="宋体"/>
          <w:color w:val="000"/>
          <w:sz w:val="28"/>
          <w:szCs w:val="28"/>
        </w:rPr>
        <w:t xml:space="preserve">(2)灌装过程中要认真记录导管的长度以及混凝土的浇筑高度(3)拔导管的时候注意防止导管拔出混凝土顶面进水出现断桩。</w:t>
      </w:r>
    </w:p>
    <w:p>
      <w:pPr>
        <w:ind w:left="0" w:right="0" w:firstLine="560"/>
        <w:spacing w:before="450" w:after="450" w:line="312" w:lineRule="auto"/>
      </w:pPr>
      <w:r>
        <w:rPr>
          <w:rFonts w:ascii="宋体" w:hAnsi="宋体" w:eastAsia="宋体" w:cs="宋体"/>
          <w:color w:val="000"/>
          <w:sz w:val="28"/>
          <w:szCs w:val="28"/>
        </w:rPr>
        <w:t xml:space="preserve">2.墩柱施工：模板检测同上，安装模板时一定要使墩柱的中心与模板的中心要对齐，同时模板的垂直度也要保证。保护层厚度要严格控制，需要用标准的垫块垫好，禁止使用石头代替。浇筑混凝土时需要用串筒，筒口同浇筑面不大于2m。其次振捣非常重要直接影响混凝土的质量(1)分层浇筑最好是30～40cm，人力足够，振捣必须在混凝土初凝前完成。(2)振捣棒的插入方法是快插慢拔，以使气泡充分溢出。(3)振捣时间不可过长，也不可过短，在30秒左右为宜，密实的标准是混凝土表面不再下沉，无气泡冒出，表面出现平坦泛浆现象，如果振捣时间过短，则不利于气泡充分冒出，太长，则粗石料下沉，引起离析。最后是养生(以冬季施工为例)：混凝土初凝后立即预以缠绕塑料薄膜养生、搭设钢管支架，加厚棉篷布覆盖，内生火炉</w:t>
      </w:r>
    </w:p>
    <w:p>
      <w:pPr>
        <w:ind w:left="0" w:right="0" w:firstLine="560"/>
        <w:spacing w:before="450" w:after="450" w:line="312" w:lineRule="auto"/>
      </w:pPr>
      <w:r>
        <w:rPr>
          <w:rFonts w:ascii="宋体" w:hAnsi="宋体" w:eastAsia="宋体" w:cs="宋体"/>
          <w:color w:val="000"/>
          <w:sz w:val="28"/>
          <w:szCs w:val="28"/>
        </w:rPr>
        <w:t xml:space="preserve">养护。养生期保持7天。砼强度达标后即可拆模，拆模时注意防止模板碰损墩身砼，拆模后立即罩上塑料薄膜养护。</w:t>
      </w:r>
    </w:p>
    <w:p>
      <w:pPr>
        <w:ind w:left="0" w:right="0" w:firstLine="560"/>
        <w:spacing w:before="450" w:after="450" w:line="312" w:lineRule="auto"/>
      </w:pPr>
      <w:r>
        <w:rPr>
          <w:rFonts w:ascii="宋体" w:hAnsi="宋体" w:eastAsia="宋体" w:cs="宋体"/>
          <w:color w:val="000"/>
          <w:sz w:val="28"/>
          <w:szCs w:val="28"/>
        </w:rPr>
        <w:t xml:space="preserve">以上是我这段时间的总结，通过近半年来的锻炼我对以后的工作更有信心。新的一年即将到来我会全身心的投入到紧张忙碌的20xx，并且更严格更认真的要求自己，尽个人的绵薄之力为我们的XX项目做出一份贡献，相信20xx我会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公路工程总结报告范文6</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公路工程总结报告范文7</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_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一、存在的主要差距</w:t>
      </w:r>
    </w:p>
    <w:p>
      <w:pPr>
        <w:ind w:left="0" w:right="0" w:firstLine="560"/>
        <w:spacing w:before="450" w:after="450" w:line="312" w:lineRule="auto"/>
      </w:pPr>
      <w:r>
        <w:rPr>
          <w:rFonts w:ascii="宋体" w:hAnsi="宋体" w:eastAsia="宋体" w:cs="宋体"/>
          <w:color w:val="000"/>
          <w:sz w:val="28"/>
          <w:szCs w:val="28"/>
        </w:rPr>
        <w:t xml:space="preserve">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公路工程总结报告范文8</w:t>
      </w:r>
    </w:p>
    <w:p>
      <w:pPr>
        <w:ind w:left="0" w:right="0" w:firstLine="560"/>
        <w:spacing w:before="450" w:after="450" w:line="312" w:lineRule="auto"/>
      </w:pPr>
      <w:r>
        <w:rPr>
          <w:rFonts w:ascii="宋体" w:hAnsi="宋体" w:eastAsia="宋体" w:cs="宋体"/>
          <w:color w:val="000"/>
          <w:sz w:val="28"/>
          <w:szCs w:val="28"/>
        </w:rPr>
        <w:t xml:space="preserve">在主要分项、分部或主要工序施工前对施工方进行监理，你有什么工作领悟？下面是城市道路工程监理工作总结，为大家提供参考。</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公路工程总结报告范文10</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安徽江南机械有限责任公司是专业从事汽车零部件产品生产、研发和销售的厂家，是国家级特种机械加工产品动员中心，安徽省高新技术企业。</w:t>
      </w:r>
    </w:p>
    <w:p>
      <w:pPr>
        <w:ind w:left="0" w:right="0" w:firstLine="560"/>
        <w:spacing w:before="450" w:after="450" w:line="312" w:lineRule="auto"/>
      </w:pPr>
      <w:r>
        <w:rPr>
          <w:rFonts w:ascii="宋体" w:hAnsi="宋体" w:eastAsia="宋体" w:cs="宋体"/>
          <w:color w:val="000"/>
          <w:sz w:val="28"/>
          <w:szCs w:val="28"/>
        </w:rPr>
        <w:t xml:space="preserve">公司现有员工近400人。公司主导产品有：汽车行李箱铰链、汽车踏板、滑移门支架、备胎固定器总成等，主要为上海大众、上海通用、一汽大众、二汽神龙、安徽江淮、芜湖奇瑞、江铃汽车等汽车厂家配套。产品研发能力居国内同行业领先水平。，企业实现销售收入14000万元，利税多万元。</w:t>
      </w:r>
    </w:p>
    <w:p>
      <w:pPr>
        <w:ind w:left="0" w:right="0" w:firstLine="560"/>
        <w:spacing w:before="450" w:after="450" w:line="312" w:lineRule="auto"/>
      </w:pPr>
      <w:r>
        <w:rPr>
          <w:rFonts w:ascii="宋体" w:hAnsi="宋体" w:eastAsia="宋体" w:cs="宋体"/>
          <w:color w:val="000"/>
          <w:sz w:val="28"/>
          <w:szCs w:val="28"/>
        </w:rPr>
        <w:t xml:space="preserve">为响应政府节能减排，实施清洁生产的号召，推进节能降耗，提高资源利用率，减少污染物的排放，节约成本，同时也为了高新区建设国家生态示范园区的需要，-上半年，在合肥市经信委及环保部门的大力支持下，江南公司先后投入近1000万元开展清洁生产审核工作，对公司污水处理站，循环水利用、雨污分流、废气收集处理装置、公司电力系统、高能耗、高污染设备等项目进行了更新改造。</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节能专项工程项目，主要是清洁生产项目的汇总，预算投入720万元，实际投入980万元，项目主要包括：</w:t>
      </w:r>
    </w:p>
    <w:p>
      <w:pPr>
        <w:ind w:left="0" w:right="0" w:firstLine="560"/>
        <w:spacing w:before="450" w:after="450" w:line="312" w:lineRule="auto"/>
      </w:pPr>
      <w:r>
        <w:rPr>
          <w:rFonts w:ascii="宋体" w:hAnsi="宋体" w:eastAsia="宋体" w:cs="宋体"/>
          <w:color w:val="000"/>
          <w:sz w:val="28"/>
          <w:szCs w:val="28"/>
        </w:rPr>
        <w:t xml:space="preserve">1、污水处理站及磷化线改造项目：项目总投资390万元，其中环保投资190万元。主要建设内容为利用原有厂房对污染较大的手动磷化线进行升级改造及对污水处理设施进行技术改造，增加生化池及含铬</w:t>
      </w:r>
    </w:p>
    <w:p>
      <w:pPr>
        <w:ind w:left="0" w:right="0" w:firstLine="560"/>
        <w:spacing w:before="450" w:after="450" w:line="312" w:lineRule="auto"/>
      </w:pPr>
      <w:r>
        <w:rPr>
          <w:rFonts w:ascii="宋体" w:hAnsi="宋体" w:eastAsia="宋体" w:cs="宋体"/>
          <w:color w:val="000"/>
          <w:sz w:val="28"/>
          <w:szCs w:val="28"/>
        </w:rPr>
        <w:t xml:space="preserve">废水预处理装置，提高污水处理能力。</w:t>
      </w:r>
    </w:p>
    <w:p>
      <w:pPr>
        <w:ind w:left="0" w:right="0" w:firstLine="560"/>
        <w:spacing w:before="450" w:after="450" w:line="312" w:lineRule="auto"/>
      </w:pPr>
      <w:r>
        <w:rPr>
          <w:rFonts w:ascii="宋体" w:hAnsi="宋体" w:eastAsia="宋体" w:cs="宋体"/>
          <w:color w:val="000"/>
          <w:sz w:val="28"/>
          <w:szCs w:val="28"/>
        </w:rPr>
        <w:t xml:space="preserve">2、循环水利用项目：总投资60万元。主要安装水泵、控制系统及铺设管网等进行中水的综合循环利用。此项目含四个子项目： ①焊机冷却循环水工程：江南公司焊接生产线年取水量近50000 m?。现焊机冷却是采用自来水直接冷却，冷却后直接排掉，这样造成了水资源的严重浪费。公司焊接生产线冷却方式进行节水改造，采用冷却循环水。</w:t>
      </w:r>
    </w:p>
    <w:p>
      <w:pPr>
        <w:ind w:left="0" w:right="0" w:firstLine="560"/>
        <w:spacing w:before="450" w:after="450" w:line="312" w:lineRule="auto"/>
      </w:pPr>
      <w:r>
        <w:rPr>
          <w:rFonts w:ascii="宋体" w:hAnsi="宋体" w:eastAsia="宋体" w:cs="宋体"/>
          <w:color w:val="000"/>
          <w:sz w:val="28"/>
          <w:szCs w:val="28"/>
        </w:rPr>
        <w:t xml:space="preserve">②锅炉水沫除尘项目</w:t>
      </w:r>
    </w:p>
    <w:p>
      <w:pPr>
        <w:ind w:left="0" w:right="0" w:firstLine="560"/>
        <w:spacing w:before="450" w:after="450" w:line="312" w:lineRule="auto"/>
      </w:pPr>
      <w:r>
        <w:rPr>
          <w:rFonts w:ascii="宋体" w:hAnsi="宋体" w:eastAsia="宋体" w:cs="宋体"/>
          <w:color w:val="000"/>
          <w:sz w:val="28"/>
          <w:szCs w:val="28"/>
        </w:rPr>
        <w:t xml:space="preserve">锅炉房水沫除尘年用水量30000 余吨，原除尘工艺是用自来水直接喷淋，喷淋后直接排掉。由于水沫除尘水质要求不高，对水资源也是一种浪费。我公司拟对其进行了中水循环使用改造，利用生化池处理后的中水供水，经两级过滤池过滤后再由管道泵供给水沫除尘循环使用。该项目总投资6万余元，每年可节约用水30000余吨，节约资金7万余元，每年可减少污水排放3万吨。</w:t>
      </w:r>
    </w:p>
    <w:p>
      <w:pPr>
        <w:ind w:left="0" w:right="0" w:firstLine="560"/>
        <w:spacing w:before="450" w:after="450" w:line="312" w:lineRule="auto"/>
      </w:pPr>
      <w:r>
        <w:rPr>
          <w:rFonts w:ascii="宋体" w:hAnsi="宋体" w:eastAsia="宋体" w:cs="宋体"/>
          <w:color w:val="000"/>
          <w:sz w:val="28"/>
          <w:szCs w:val="28"/>
        </w:rPr>
        <w:t xml:space="preserve">③表面处理前处理生产工艺循环水利用项目;将生化处理后的生产废水引入到表面处理前处理生产工艺，进行循环使用;</w:t>
      </w:r>
    </w:p>
    <w:p>
      <w:pPr>
        <w:ind w:left="0" w:right="0" w:firstLine="560"/>
        <w:spacing w:before="450" w:after="450" w:line="312" w:lineRule="auto"/>
      </w:pPr>
      <w:r>
        <w:rPr>
          <w:rFonts w:ascii="宋体" w:hAnsi="宋体" w:eastAsia="宋体" w:cs="宋体"/>
          <w:color w:val="000"/>
          <w:sz w:val="28"/>
          <w:szCs w:val="28"/>
        </w:rPr>
        <w:t xml:space="preserve">④公厕循环水利用项目：将生化处理后的生产废水引入各办公场所的公厕使用。</w:t>
      </w:r>
    </w:p>
    <w:p>
      <w:pPr>
        <w:ind w:left="0" w:right="0" w:firstLine="560"/>
        <w:spacing w:before="450" w:after="450" w:line="312" w:lineRule="auto"/>
      </w:pPr>
      <w:r>
        <w:rPr>
          <w:rFonts w:ascii="宋体" w:hAnsi="宋体" w:eastAsia="宋体" w:cs="宋体"/>
          <w:color w:val="000"/>
          <w:sz w:val="28"/>
          <w:szCs w:val="28"/>
        </w:rPr>
        <w:t xml:space="preserve">3、雨污分流项目：总投资60万元，进行厂区雨污管网进行分流改造，主要建设内容是：将公司原有的管网作为雨水管网，另外重新铺设新的污水管。工业污水引入公司内部污水处理站经处理达标后排放至污水管，公司内生活污水经化粪池处理后接入污水管。最终分别将雨污管接入高新区机电产业园南面丰乐河路的市政雨污管网。此项目实际投入52万元，已于是半年投入使用。</w:t>
      </w:r>
    </w:p>
    <w:p>
      <w:pPr>
        <w:ind w:left="0" w:right="0" w:firstLine="560"/>
        <w:spacing w:before="450" w:after="450" w:line="312" w:lineRule="auto"/>
      </w:pPr>
      <w:r>
        <w:rPr>
          <w:rFonts w:ascii="宋体" w:hAnsi="宋体" w:eastAsia="宋体" w:cs="宋体"/>
          <w:color w:val="000"/>
          <w:sz w:val="28"/>
          <w:szCs w:val="28"/>
        </w:rPr>
        <w:t xml:space="preserve">4、公司绿色照明系统改造：总投资50多万元，主要对公司变电设备安装节电设备，稳定电压，保护设备安全运行;</w:t>
      </w:r>
    </w:p>
    <w:p>
      <w:pPr>
        <w:ind w:left="0" w:right="0" w:firstLine="560"/>
        <w:spacing w:before="450" w:after="450" w:line="312" w:lineRule="auto"/>
      </w:pPr>
      <w:r>
        <w:rPr>
          <w:rFonts w:ascii="宋体" w:hAnsi="宋体" w:eastAsia="宋体" w:cs="宋体"/>
          <w:color w:val="000"/>
          <w:sz w:val="28"/>
          <w:szCs w:val="28"/>
        </w:rPr>
        <w:t xml:space="preserve">5、废气收集处理装置更新项目：总投资总60万元，对公司表面</w:t>
      </w:r>
    </w:p>
    <w:p>
      <w:pPr>
        <w:ind w:left="0" w:right="0" w:firstLine="560"/>
        <w:spacing w:before="450" w:after="450" w:line="312" w:lineRule="auto"/>
      </w:pPr>
      <w:r>
        <w:rPr>
          <w:rFonts w:ascii="宋体" w:hAnsi="宋体" w:eastAsia="宋体" w:cs="宋体"/>
          <w:color w:val="000"/>
          <w:sz w:val="28"/>
          <w:szCs w:val="28"/>
        </w:rPr>
        <w:t xml:space="preserve">处理的原有抽风设施进行更新改造，对车间酸雾、烟尘进行集中收集，处理后通过烟筒达标排放;</w:t>
      </w:r>
    </w:p>
    <w:p>
      <w:pPr>
        <w:ind w:left="0" w:right="0" w:firstLine="560"/>
        <w:spacing w:before="450" w:after="450" w:line="312" w:lineRule="auto"/>
      </w:pPr>
      <w:r>
        <w:rPr>
          <w:rFonts w:ascii="宋体" w:hAnsi="宋体" w:eastAsia="宋体" w:cs="宋体"/>
          <w:color w:val="000"/>
          <w:sz w:val="28"/>
          <w:szCs w:val="28"/>
        </w:rPr>
        <w:t xml:space="preserve">6、淘汰高能耗、高污染设备项目：总投资100万元，对公司高能耗的热处理炉、下料专机进行了处理淘汰，委托外单位协作，下料改用先进节料的圆盘锯、焊机改用焊接机器人，实际投入300万元。</w:t>
      </w:r>
    </w:p>
    <w:p>
      <w:pPr>
        <w:ind w:left="0" w:right="0" w:firstLine="560"/>
        <w:spacing w:before="450" w:after="450" w:line="312" w:lineRule="auto"/>
      </w:pPr>
      <w:r>
        <w:rPr>
          <w:rFonts w:ascii="宋体" w:hAnsi="宋体" w:eastAsia="宋体" w:cs="宋体"/>
          <w:color w:val="000"/>
          <w:sz w:val="28"/>
          <w:szCs w:val="28"/>
        </w:rPr>
        <w:t xml:space="preserve">7、电镀生产线节能改造项目：总投资60万元。通过利用纯水，延长槽液寿命、减少添加剂的使用剂量、减少热量的散失等手段，达到节能降耗减排的目的。</w:t>
      </w:r>
    </w:p>
    <w:p>
      <w:pPr>
        <w:ind w:left="0" w:right="0" w:firstLine="560"/>
        <w:spacing w:before="450" w:after="450" w:line="312" w:lineRule="auto"/>
      </w:pPr>
      <w:r>
        <w:rPr>
          <w:rFonts w:ascii="宋体" w:hAnsi="宋体" w:eastAsia="宋体" w:cs="宋体"/>
          <w:color w:val="000"/>
          <w:sz w:val="28"/>
          <w:szCs w:val="28"/>
        </w:rPr>
        <w:t xml:space="preserve">以上项目现已全部竣工投入使用。</w:t>
      </w:r>
    </w:p>
    <w:p>
      <w:pPr>
        <w:ind w:left="0" w:right="0" w:firstLine="560"/>
        <w:spacing w:before="450" w:after="450" w:line="312" w:lineRule="auto"/>
      </w:pPr>
      <w:r>
        <w:rPr>
          <w:rFonts w:ascii="宋体" w:hAnsi="宋体" w:eastAsia="宋体" w:cs="宋体"/>
          <w:color w:val="000"/>
          <w:sz w:val="28"/>
          <w:szCs w:val="28"/>
        </w:rPr>
        <w:t xml:space="preserve">三、节能措施</w:t>
      </w:r>
    </w:p>
    <w:p>
      <w:pPr>
        <w:ind w:left="0" w:right="0" w:firstLine="560"/>
        <w:spacing w:before="450" w:after="450" w:line="312" w:lineRule="auto"/>
      </w:pPr>
      <w:r>
        <w:rPr>
          <w:rFonts w:ascii="宋体" w:hAnsi="宋体" w:eastAsia="宋体" w:cs="宋体"/>
          <w:color w:val="000"/>
          <w:sz w:val="28"/>
          <w:szCs w:val="28"/>
        </w:rPr>
        <w:t xml:space="preserve">本次清洁生产，公司主要从节能减排入手，包括水、电、汽，提高工效，主要节能措施有：</w:t>
      </w:r>
    </w:p>
    <w:p>
      <w:pPr>
        <w:ind w:left="0" w:right="0" w:firstLine="560"/>
        <w:spacing w:before="450" w:after="450" w:line="312" w:lineRule="auto"/>
      </w:pPr>
      <w:r>
        <w:rPr>
          <w:rFonts w:ascii="宋体" w:hAnsi="宋体" w:eastAsia="宋体" w:cs="宋体"/>
          <w:color w:val="000"/>
          <w:sz w:val="28"/>
          <w:szCs w:val="28"/>
        </w:rPr>
        <w:t xml:space="preserve">1、合理布置车间设备、理顺工艺流程、规划生产区域，使之物流便捷，有效降低生产中不必要的能耗和费用。</w:t>
      </w:r>
    </w:p>
    <w:p>
      <w:pPr>
        <w:ind w:left="0" w:right="0" w:firstLine="560"/>
        <w:spacing w:before="450" w:after="450" w:line="312" w:lineRule="auto"/>
      </w:pPr>
      <w:r>
        <w:rPr>
          <w:rFonts w:ascii="宋体" w:hAnsi="宋体" w:eastAsia="宋体" w:cs="宋体"/>
          <w:color w:val="000"/>
          <w:sz w:val="28"/>
          <w:szCs w:val="28"/>
        </w:rPr>
        <w:t xml:space="preserve">2、为节约用水，提高水的重复利用率;淘汰高能耗设备、选用节能环保设备。</w:t>
      </w:r>
    </w:p>
    <w:p>
      <w:pPr>
        <w:ind w:left="0" w:right="0" w:firstLine="560"/>
        <w:spacing w:before="450" w:after="450" w:line="312" w:lineRule="auto"/>
      </w:pPr>
      <w:r>
        <w:rPr>
          <w:rFonts w:ascii="宋体" w:hAnsi="宋体" w:eastAsia="宋体" w:cs="宋体"/>
          <w:color w:val="000"/>
          <w:sz w:val="28"/>
          <w:szCs w:val="28"/>
        </w:rPr>
        <w:t xml:space="preserve">3、变配电设施及大功率设备采取功率因数补偿，减少配电网络的线路损耗和无功损耗。</w:t>
      </w:r>
    </w:p>
    <w:p>
      <w:pPr>
        <w:ind w:left="0" w:right="0" w:firstLine="560"/>
        <w:spacing w:before="450" w:after="450" w:line="312" w:lineRule="auto"/>
      </w:pPr>
      <w:r>
        <w:rPr>
          <w:rFonts w:ascii="宋体" w:hAnsi="宋体" w:eastAsia="宋体" w:cs="宋体"/>
          <w:color w:val="000"/>
          <w:sz w:val="28"/>
          <w:szCs w:val="28"/>
        </w:rPr>
        <w:t xml:space="preserve">4、采用节能灯，并采用高效电子镇流器以节能。项目的实施效果,从20的情况看，每年可为公司节约用水10余万吨，节煤600吨、节电48万度。减少废水排放25100吨、危废6吨，万元产值的综合能耗逐年下降，从20的单位GDP综合能耗下降到20的,效果十分显著.直接经济效益达200多万元。</w:t>
      </w:r>
    </w:p>
    <w:p>
      <w:pPr>
        <w:ind w:left="0" w:right="0" w:firstLine="560"/>
        <w:spacing w:before="450" w:after="450" w:line="312" w:lineRule="auto"/>
      </w:pPr>
      <w:r>
        <w:rPr>
          <w:rFonts w:ascii="宋体" w:hAnsi="宋体" w:eastAsia="宋体" w:cs="宋体"/>
          <w:color w:val="000"/>
          <w:sz w:val="28"/>
          <w:szCs w:val="28"/>
        </w:rPr>
        <w:t xml:space="preserve">四、利用财政节能与资源综合利用专项资金情况</w:t>
      </w:r>
    </w:p>
    <w:p>
      <w:pPr>
        <w:ind w:left="0" w:right="0" w:firstLine="560"/>
        <w:spacing w:before="450" w:after="450" w:line="312" w:lineRule="auto"/>
      </w:pPr>
      <w:r>
        <w:rPr>
          <w:rFonts w:ascii="宋体" w:hAnsi="宋体" w:eastAsia="宋体" w:cs="宋体"/>
          <w:color w:val="000"/>
          <w:sz w:val="28"/>
          <w:szCs w:val="28"/>
        </w:rPr>
        <w:t xml:space="preserve">，公司节能与资源综合利用项目获得安徽省财政专项资金支持25万元，全部用于公司节能降耗工作，用于节能设备的更新，没有剩余。项目所需资本金 筹措:除财政专项资金25万元外，企业全部自筹。</w:t>
      </w:r>
    </w:p>
    <w:p>
      <w:pPr>
        <w:ind w:left="0" w:right="0" w:firstLine="560"/>
        <w:spacing w:before="450" w:after="450" w:line="312" w:lineRule="auto"/>
      </w:pPr>
      <w:r>
        <w:rPr>
          <w:rFonts w:ascii="宋体" w:hAnsi="宋体" w:eastAsia="宋体" w:cs="宋体"/>
          <w:color w:val="000"/>
          <w:sz w:val="28"/>
          <w:szCs w:val="28"/>
        </w:rPr>
        <w:t xml:space="preserve">五、项目效益</w:t>
      </w:r>
    </w:p>
    <w:p>
      <w:pPr>
        <w:ind w:left="0" w:right="0" w:firstLine="560"/>
        <w:spacing w:before="450" w:after="450" w:line="312" w:lineRule="auto"/>
      </w:pPr>
      <w:r>
        <w:rPr>
          <w:rFonts w:ascii="宋体" w:hAnsi="宋体" w:eastAsia="宋体" w:cs="宋体"/>
          <w:color w:val="000"/>
          <w:sz w:val="28"/>
          <w:szCs w:val="28"/>
        </w:rPr>
        <w:t xml:space="preserve">项目实际投资1000万元，年直接经济效益200多万元，现已基本实施完毕，投入使用，其中循环水利用项目上、污水处理站及磷化线技改项目上、雨污管网分流项目、清洁生产项目都通过了相关部门的验收，并产生了良好的环境和社会效益。</w:t>
      </w:r>
    </w:p>
    <w:p>
      <w:pPr>
        <w:ind w:left="0" w:right="0" w:firstLine="560"/>
        <w:spacing w:before="450" w:after="450" w:line="312" w:lineRule="auto"/>
      </w:pPr>
      <w:r>
        <w:rPr>
          <w:rFonts w:ascii="宋体" w:hAnsi="宋体" w:eastAsia="宋体" w:cs="宋体"/>
          <w:color w:val="000"/>
          <w:sz w:val="28"/>
          <w:szCs w:val="28"/>
        </w:rPr>
        <w:t xml:space="preserve">项目的实施可效地减少重金属、废水、废气、固废的排放量，节约水、电、汽、煤的消耗，在项目实施的第一年公司万元产值取水量比上年下降了 %。万元产值耗电量为下降了。中水用水总量为96927m?，占全年新水用水量的，削减废水25100吨、危险废弃物6吨,节约标煤近600吨，经济和社会效益都十分显著。每年直接经济效益达200多万元。</w:t>
      </w:r>
    </w:p>
    <w:p>
      <w:pPr>
        <w:ind w:left="0" w:right="0" w:firstLine="560"/>
        <w:spacing w:before="450" w:after="450" w:line="312" w:lineRule="auto"/>
      </w:pPr>
      <w:r>
        <w:rPr>
          <w:rFonts w:ascii="宋体" w:hAnsi="宋体" w:eastAsia="宋体" w:cs="宋体"/>
          <w:color w:val="000"/>
          <w:sz w:val="28"/>
          <w:szCs w:val="28"/>
        </w:rPr>
        <w:t xml:space="preserve">六、项目验收及审核情况</w:t>
      </w:r>
    </w:p>
    <w:p>
      <w:pPr>
        <w:ind w:left="0" w:right="0" w:firstLine="560"/>
        <w:spacing w:before="450" w:after="450" w:line="312" w:lineRule="auto"/>
      </w:pPr>
      <w:r>
        <w:rPr>
          <w:rFonts w:ascii="宋体" w:hAnsi="宋体" w:eastAsia="宋体" w:cs="宋体"/>
          <w:color w:val="000"/>
          <w:sz w:val="28"/>
          <w:szCs w:val="28"/>
        </w:rPr>
        <w:t xml:space="preserve">该清洁生产项目得到了市经信委、环保局大力支持，公司委托安徽宝华环保科技公司进行咨询帮扶，经过一年多的工作，分别获得了经信委、环保局的清洁生产审核工作。我公司严格按照清洁生产审核文件中规定的中高费方案进行整改落实，并不断地充实整改计划，增加投入，除原计划实施项目外，公司在淘汰高污染、高能耗设备方面增加了投入。清洁生产是一项长期的任务，公司将不断地推进清洁生产项目，节能减排。从项目的实施效果看，此次清洁生产项目的实施，社会效益和经济效益都十分明显，经信委、环保部门都组织专家对方案进行了评审，获得了较好的评价，现请上级政府组织验收。</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公路工程总结报告范文11</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公路工程总结报告范文12</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xx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xxx、xxx、xxx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公路工程总结报告范文13</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公路工程总结报告范文14</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公路工程总结报告范文15</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公路工程总结报告范文16</w:t>
      </w:r>
    </w:p>
    <w:p>
      <w:pPr>
        <w:ind w:left="0" w:right="0" w:firstLine="560"/>
        <w:spacing w:before="450" w:after="450" w:line="312" w:lineRule="auto"/>
      </w:pPr>
      <w:r>
        <w:rPr>
          <w:rFonts w:ascii="宋体" w:hAnsi="宋体" w:eastAsia="宋体" w:cs="宋体"/>
          <w:color w:val="000"/>
          <w:sz w:val="28"/>
          <w:szCs w:val="28"/>
        </w:rPr>
        <w:t xml:space="preserve">根据高速公路项目办的要求和高速公路第三合同段工程的具体情况，我公司于20xx年12月组建了“高速公路第三合同段驻地监理办”。驻地监理办设高级驻地监理工程师1名，副高级驻地监理工程师1名，并配备道路、结构、测量、试验、计量等专业监理工程师和监理工程师助理，组成各职能部门，开展监理工作。投入监理人员23人，行政及辅助人员6人。共计投入29人。进入工地后，依据合同规定和平定高速公路项目办工作安排要求20xx年3月15日开工的工作指示，我第三合同段驻地监理办于20xx年2月6日进场后迅速进行了驻地建设，2月20日驻地监理办的工作已基本全面展开，可以满足实施工程监理的工作要求，驻地监理办迅速组织监理人员，根据有关合同文件和技术规范要求，结合本工程的特点，详细制定了《监理规划》、《施工监理实施细则》，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公路工程总结报告范文17</w:t>
      </w:r>
    </w:p>
    <w:p>
      <w:pPr>
        <w:ind w:left="0" w:right="0" w:firstLine="560"/>
        <w:spacing w:before="450" w:after="450" w:line="312" w:lineRule="auto"/>
      </w:pPr>
      <w:r>
        <w:rPr>
          <w:rFonts w:ascii="宋体" w:hAnsi="宋体" w:eastAsia="宋体" w:cs="宋体"/>
          <w:color w:val="000"/>
          <w:sz w:val="28"/>
          <w:szCs w:val="28"/>
        </w:rPr>
        <w:t xml:space="preserve">为了强化安全和环境保护工作，第三合同段驻地监理办成立了以高级驻地xxx为成员的安全领导小组，并由xxx担任专职安全员，并制订了安全应急预案，签订了安全生产责任书。在对第三合同段工程建设的安全和环境保护监理中，领导小组以日常和专项目检查为主，结合项目办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公路工程总结报告范文18</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20_年就要尾声，新的一年展望在即。临颍华冠养元项目从20_年4月中旬正式施工到现在，其中制管车间门架式钢结构总面积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公路工程总结报告范文19</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