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设计单位业主的工作总结(推荐8篇)</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设计单位业主的工作总结11、由于物业管理服务的提升，赢得了业主的信赖，本年度完美时空物业部共协助业主完成接待工作上百次，其中*团两次、全国*领导三次、知名企业合作峰会6次，良好的专业素质赢得了来访单位及业主的高度赞赏。2、今年夏天a402完...</w:t>
      </w:r>
    </w:p>
    <w:p>
      <w:pPr>
        <w:ind w:left="0" w:right="0" w:firstLine="560"/>
        <w:spacing w:before="450" w:after="450" w:line="312" w:lineRule="auto"/>
      </w:pPr>
      <w:r>
        <w:rPr>
          <w:rFonts w:ascii="黑体" w:hAnsi="黑体" w:eastAsia="黑体" w:cs="黑体"/>
          <w:color w:val="000000"/>
          <w:sz w:val="36"/>
          <w:szCs w:val="36"/>
          <w:b w:val="1"/>
          <w:bCs w:val="1"/>
        </w:rPr>
        <w:t xml:space="preserve">设计单位业主的工作总结1</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团两次、全国*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组织技术力量帮助该公司进行了彻底排查，最终发现掉闸原因是由于负荷过于集中，三相用电负荷严重不*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完美时空物业部通过对员工进行思想政治教育，使拾金不昧的美德在完美时空重放光芒，本年度共拾到银行卡30张，另有多起拾遗物品事件。值得一提的是，a6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6、人大选举工作是党和国家民主精神得体现，是一项光荣的政治任务，完美时空物业部经过广泛的沟通、细致的工作，最终圆满完成了这一任务。</w:t>
      </w:r>
    </w:p>
    <w:p>
      <w:pPr>
        <w:ind w:left="0" w:right="0" w:firstLine="560"/>
        <w:spacing w:before="450" w:after="450" w:line="312" w:lineRule="auto"/>
      </w:pPr>
      <w:r>
        <w:rPr>
          <w:rFonts w:ascii="黑体" w:hAnsi="黑体" w:eastAsia="黑体" w:cs="黑体"/>
          <w:color w:val="000000"/>
          <w:sz w:val="36"/>
          <w:szCs w:val="36"/>
          <w:b w:val="1"/>
          <w:bCs w:val="1"/>
        </w:rPr>
        <w:t xml:space="preserve">设计单位业主的工作总结2</w:t>
      </w:r>
    </w:p>
    <w:p>
      <w:pPr>
        <w:ind w:left="0" w:right="0" w:firstLine="560"/>
        <w:spacing w:before="450" w:after="450" w:line="312" w:lineRule="auto"/>
      </w:pPr>
      <w:r>
        <w:rPr>
          <w:rFonts w:ascii="宋体" w:hAnsi="宋体" w:eastAsia="宋体" w:cs="宋体"/>
          <w:color w:val="000"/>
          <w:sz w:val="28"/>
          <w:szCs w:val="28"/>
        </w:rPr>
        <w:t xml:space="preserve">来到公司已经快一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那么，我从以下几个方面来谈一谈我来到公司这一个月的感受：</w:t>
      </w:r>
    </w:p>
    <w:p>
      <w:pPr>
        <w:ind w:left="0" w:right="0" w:firstLine="560"/>
        <w:spacing w:before="450" w:after="450" w:line="312" w:lineRule="auto"/>
      </w:pPr>
      <w:r>
        <w:rPr>
          <w:rFonts w:ascii="宋体" w:hAnsi="宋体" w:eastAsia="宋体" w:cs="宋体"/>
          <w:color w:val="000"/>
          <w:sz w:val="28"/>
          <w:szCs w:val="28"/>
        </w:rPr>
        <w:t xml:space="preserve">&gt;良好的工作环境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&gt;亲人一般的同事</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一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老覃姐的特长手绘经常另大家眼前一亮。小煜则是大家的小师妹，小可爱和零食库。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所以一个优秀的团队，一个精英的团队，要有不怕苦，不怕累，敢于创新，敢于拼博的精神。更要有各个身怀绝技的师傅、师兄、师姐和师妹，我们会一起努力，拿出我们上海驰张最优秀的设计。</w:t>
      </w:r>
    </w:p>
    <w:p>
      <w:pPr>
        <w:ind w:left="0" w:right="0" w:firstLine="560"/>
        <w:spacing w:before="450" w:after="450" w:line="312" w:lineRule="auto"/>
      </w:pPr>
      <w:r>
        <w:rPr>
          <w:rFonts w:ascii="宋体" w:hAnsi="宋体" w:eastAsia="宋体" w:cs="宋体"/>
          <w:color w:val="000"/>
          <w:sz w:val="28"/>
          <w:szCs w:val="28"/>
        </w:rPr>
        <w:t xml:space="preserve">&gt;对工作的热爱</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设计单位业主的工作总结3</w:t>
      </w:r>
    </w:p>
    <w:p>
      <w:pPr>
        <w:ind w:left="0" w:right="0" w:firstLine="560"/>
        <w:spacing w:before="450" w:after="450" w:line="312" w:lineRule="auto"/>
      </w:pPr>
      <w:r>
        <w:rPr>
          <w:rFonts w:ascii="宋体" w:hAnsi="宋体" w:eastAsia="宋体" w:cs="宋体"/>
          <w:color w:val="000"/>
          <w:sz w:val="28"/>
          <w:szCs w:val="28"/>
        </w:rPr>
        <w:t xml:space="preserve">山西柳林金家庄煤业有限公司 调整生产系统项目单项工程质量认证</w:t>
      </w:r>
    </w:p>
    <w:p>
      <w:pPr>
        <w:ind w:left="0" w:right="0" w:firstLine="560"/>
        <w:spacing w:before="450" w:after="450" w:line="312" w:lineRule="auto"/>
      </w:pPr>
      <w:r>
        <w:rPr>
          <w:rFonts w:ascii="宋体" w:hAnsi="宋体" w:eastAsia="宋体" w:cs="宋体"/>
          <w:color w:val="000"/>
          <w:sz w:val="28"/>
          <w:szCs w:val="28"/>
        </w:rPr>
        <w:t xml:space="preserve">北京华宇工程有限公司</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宋体" w:hAnsi="宋体" w:eastAsia="宋体" w:cs="宋体"/>
          <w:color w:val="000"/>
          <w:sz w:val="28"/>
          <w:szCs w:val="28"/>
        </w:rPr>
        <w:t xml:space="preserve">山西柳林金家庄煤业有限公司 调整生产系统项目单项工程</w:t>
      </w:r>
    </w:p>
    <w:p>
      <w:pPr>
        <w:ind w:left="0" w:right="0" w:firstLine="560"/>
        <w:spacing w:before="450" w:after="450" w:line="312" w:lineRule="auto"/>
      </w:pPr>
      <w:r>
        <w:rPr>
          <w:rFonts w:ascii="宋体" w:hAnsi="宋体" w:eastAsia="宋体" w:cs="宋体"/>
          <w:color w:val="000"/>
          <w:sz w:val="28"/>
          <w:szCs w:val="28"/>
        </w:rPr>
        <w:t xml:space="preserve">质量认证汇报材料</w:t>
      </w:r>
    </w:p>
    <w:p>
      <w:pPr>
        <w:ind w:left="0" w:right="0" w:firstLine="560"/>
        <w:spacing w:before="450" w:after="450" w:line="312" w:lineRule="auto"/>
      </w:pPr>
      <w:r>
        <w:rPr>
          <w:rFonts w:ascii="宋体" w:hAnsi="宋体" w:eastAsia="宋体" w:cs="宋体"/>
          <w:color w:val="000"/>
          <w:sz w:val="28"/>
          <w:szCs w:val="28"/>
        </w:rPr>
        <w:t xml:space="preserve">尊敬的各位领导、专家： 大家好！</w:t>
      </w:r>
    </w:p>
    <w:p>
      <w:pPr>
        <w:ind w:left="0" w:right="0" w:firstLine="560"/>
        <w:spacing w:before="450" w:after="450" w:line="312" w:lineRule="auto"/>
      </w:pPr>
      <w:r>
        <w:rPr>
          <w:rFonts w:ascii="宋体" w:hAnsi="宋体" w:eastAsia="宋体" w:cs="宋体"/>
          <w:color w:val="000"/>
          <w:sz w:val="28"/>
          <w:szCs w:val="28"/>
        </w:rPr>
        <w:t xml:space="preserve">中煤国际工程集团北京华宇工程有限公司在山西柳林金家庄煤业有限公司矿井调整生产系统项目中承担了矿、土、安三类工程施工设计任务，我作为北京华宇工程有限公司的代表，就山西柳林金家庄煤业有限公司调整生产系统项目工程设计概况及工程质量评价作如下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山西柳林金家庄煤业有限公司位于山西吕梁柳林县城东南方向距县城约10km处的金家庄乡——双枣圪塔村一带，庄上镇梨树凹村后沟为生活区，生产区横穿柳—石公路的柳林县金家庄乡前庄上村境内。距孝柳铁路柳林站仅14km，交通条件十分便利。行政区划隶属于金家庄乡管辖。地理坐标为东经110°55′48″－110°59′09″，北纬37°20′34″－37°22′07″。矿井井田面积，工业储量，可采储量 Mt，设计生产能力，设计服务年限。</w:t>
      </w:r>
    </w:p>
    <w:p>
      <w:pPr>
        <w:ind w:left="0" w:right="0" w:firstLine="560"/>
        <w:spacing w:before="450" w:after="450" w:line="312" w:lineRule="auto"/>
      </w:pPr>
      <w:r>
        <w:rPr>
          <w:rFonts w:ascii="宋体" w:hAnsi="宋体" w:eastAsia="宋体" w:cs="宋体"/>
          <w:color w:val="000"/>
          <w:sz w:val="28"/>
          <w:szCs w:val="28"/>
        </w:rPr>
        <w:t xml:space="preserve">20_年9月受山西柳林金家庄煤业有限公司的委托，我公司根据矿方提供的《关于山西柳林金家庄煤业有限公司调整生产系统的批复》、《矿井资源整合地质报告》等基础性资料开始编制《山西柳林金家庄煤业有</w:t>
      </w:r>
    </w:p>
    <w:p>
      <w:pPr>
        <w:ind w:left="0" w:right="0" w:firstLine="560"/>
        <w:spacing w:before="450" w:after="450" w:line="312" w:lineRule="auto"/>
      </w:pPr>
      <w:r>
        <w:rPr>
          <w:rFonts w:ascii="宋体" w:hAnsi="宋体" w:eastAsia="宋体" w:cs="宋体"/>
          <w:color w:val="000"/>
          <w:sz w:val="28"/>
          <w:szCs w:val="28"/>
        </w:rPr>
        <w:t xml:space="preserve">限公司矿井调整生产系统项目初步设计》和各个阶段的施工、竣工图。于20_年11月经过多次审查、修改，《矿井调整生产系统项目初步设计修改版》编制完毕，经县、市煤炭工业厅组织有关人员进行联合审查后，最后送交省煤炭工程项目咨询评审中心组织专家评审，以晋煤办基发[20_]1379号文件批复；于20_年12月继续编制了《山西柳林金家庄煤业有限公司矿井调整生产系统项目初步设计安全专篇》，经审查，20_年1月，以晋煤监安一字[20_]21号文件批复。根据批准的初步设计和相关专篇，我公司进一步结合现场实际施工条件，对矿井调整生产系统项目的各单位工程进行了施工图设计，在施工过程中及时到现场进行了设计交底，并配合建设单位、相关施工单位及质检部门对各单位工程进行了中间检查、分项、分部工程验收等工作。</w:t>
      </w:r>
    </w:p>
    <w:p>
      <w:pPr>
        <w:ind w:left="0" w:right="0" w:firstLine="560"/>
        <w:spacing w:before="450" w:after="450" w:line="312" w:lineRule="auto"/>
      </w:pPr>
      <w:r>
        <w:rPr>
          <w:rFonts w:ascii="宋体" w:hAnsi="宋体" w:eastAsia="宋体" w:cs="宋体"/>
          <w:color w:val="000"/>
          <w:sz w:val="28"/>
          <w:szCs w:val="28"/>
        </w:rPr>
        <w:t xml:space="preserve">二、生产系统调整主要内容</w:t>
      </w:r>
    </w:p>
    <w:p>
      <w:pPr>
        <w:ind w:left="0" w:right="0" w:firstLine="560"/>
        <w:spacing w:before="450" w:after="450" w:line="312" w:lineRule="auto"/>
      </w:pPr>
      <w:r>
        <w:rPr>
          <w:rFonts w:ascii="宋体" w:hAnsi="宋体" w:eastAsia="宋体" w:cs="宋体"/>
          <w:color w:val="000"/>
          <w:sz w:val="28"/>
          <w:szCs w:val="28"/>
        </w:rPr>
        <w:t xml:space="preserve">1、井田开拓及井筒数量</w:t>
      </w:r>
    </w:p>
    <w:p>
      <w:pPr>
        <w:ind w:left="0" w:right="0" w:firstLine="560"/>
        <w:spacing w:before="450" w:after="450" w:line="312" w:lineRule="auto"/>
      </w:pPr>
      <w:r>
        <w:rPr>
          <w:rFonts w:ascii="宋体" w:hAnsi="宋体" w:eastAsia="宋体" w:cs="宋体"/>
          <w:color w:val="000"/>
          <w:sz w:val="28"/>
          <w:szCs w:val="28"/>
        </w:rPr>
        <w:t xml:space="preserve">本次设计生产系统调整后，矿井共有6个井筒使用，采用分区通风和分区辅助运输系统。其中，维持原《矿井资源整合初步设计》中4个井筒，即立斜井、副立井、进风立井和一号回风立井井筒功能及系统不变。只对原设计中后期利用的原贺家社煤矿副立井和回风立井进行改造利用，即由贺家社副立井担负13盘区的辅助提升、进风任务；贺家社回风立井担负13盘区回风、兼矿井的安全出口任务。</w:t>
      </w:r>
    </w:p>
    <w:p>
      <w:pPr>
        <w:ind w:left="0" w:right="0" w:firstLine="560"/>
        <w:spacing w:before="450" w:after="450" w:line="312" w:lineRule="auto"/>
      </w:pPr>
      <w:r>
        <w:rPr>
          <w:rFonts w:ascii="宋体" w:hAnsi="宋体" w:eastAsia="宋体" w:cs="宋体"/>
          <w:color w:val="000"/>
          <w:sz w:val="28"/>
          <w:szCs w:val="28"/>
        </w:rPr>
        <w:t xml:space="preserve">2、运输系统</w:t>
      </w:r>
    </w:p>
    <w:p>
      <w:pPr>
        <w:ind w:left="0" w:right="0" w:firstLine="560"/>
        <w:spacing w:before="450" w:after="450" w:line="312" w:lineRule="auto"/>
      </w:pPr>
      <w:r>
        <w:rPr>
          <w:rFonts w:ascii="宋体" w:hAnsi="宋体" w:eastAsia="宋体" w:cs="宋体"/>
          <w:color w:val="000"/>
          <w:sz w:val="28"/>
          <w:szCs w:val="28"/>
        </w:rPr>
        <w:t xml:space="preserve">本次生产系统调整设计维持原《矿井资源整合初步设计》中11、12盘区辅助运输方式系统不变，只对于13盘区新增无极绳连续牵引车牵引</w:t>
      </w:r>
    </w:p>
    <w:p>
      <w:pPr>
        <w:ind w:left="0" w:right="0" w:firstLine="560"/>
        <w:spacing w:before="450" w:after="450" w:line="312" w:lineRule="auto"/>
      </w:pPr>
      <w:r>
        <w:rPr>
          <w:rFonts w:ascii="宋体" w:hAnsi="宋体" w:eastAsia="宋体" w:cs="宋体"/>
          <w:color w:val="000"/>
          <w:sz w:val="28"/>
          <w:szCs w:val="28"/>
        </w:rPr>
        <w:t xml:space="preserve">矿车运输方式，井下煤炭运输采用带式输送机。</w:t>
      </w:r>
    </w:p>
    <w:p>
      <w:pPr>
        <w:ind w:left="0" w:right="0" w:firstLine="560"/>
        <w:spacing w:before="450" w:after="450" w:line="312" w:lineRule="auto"/>
      </w:pPr>
      <w:r>
        <w:rPr>
          <w:rFonts w:ascii="宋体" w:hAnsi="宋体" w:eastAsia="宋体" w:cs="宋体"/>
          <w:color w:val="000"/>
          <w:sz w:val="28"/>
          <w:szCs w:val="28"/>
        </w:rPr>
        <w:t xml:space="preserve">3、采掘系统</w:t>
      </w:r>
    </w:p>
    <w:p>
      <w:pPr>
        <w:ind w:left="0" w:right="0" w:firstLine="560"/>
        <w:spacing w:before="450" w:after="450" w:line="312" w:lineRule="auto"/>
      </w:pPr>
      <w:r>
        <w:rPr>
          <w:rFonts w:ascii="黑体" w:hAnsi="黑体" w:eastAsia="黑体" w:cs="黑体"/>
          <w:color w:val="000000"/>
          <w:sz w:val="36"/>
          <w:szCs w:val="36"/>
          <w:b w:val="1"/>
          <w:bCs w:val="1"/>
        </w:rPr>
        <w:t xml:space="preserve">设计单位业主的工作总结4</w:t>
      </w:r>
    </w:p>
    <w:p>
      <w:pPr>
        <w:ind w:left="0" w:right="0" w:firstLine="560"/>
        <w:spacing w:before="450" w:after="450" w:line="312" w:lineRule="auto"/>
      </w:pPr>
      <w:r>
        <w:rPr>
          <w:rFonts w:ascii="宋体" w:hAnsi="宋体" w:eastAsia="宋体" w:cs="宋体"/>
          <w:color w:val="000"/>
          <w:sz w:val="28"/>
          <w:szCs w:val="28"/>
        </w:rPr>
        <w:t xml:space="preserve">时光飞逝，不知不觉，我在汽贸城的工作岗位上又平凡地走过了一年。追忆往昔，在过去的一年里，在领导和同志们的关怀、帮助、支持下，紧紧围绕物业维修工作，充分发挥岗位职能，不断改进工作方法，提高工作效率，以“服从领导、团结同志、认真学习扎实工作”为准则，始终坚持高标准、严要求，较好地完成了各项工作任务。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工程部主管的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细心学习他人长处，改掉自己不足，并虚心向领导同事请教，在不断学习和探索中使自己在工作中有所提高。</w:t>
      </w:r>
    </w:p>
    <w:p>
      <w:pPr>
        <w:ind w:left="0" w:right="0" w:firstLine="560"/>
        <w:spacing w:before="450" w:after="450" w:line="312" w:lineRule="auto"/>
      </w:pPr>
      <w:r>
        <w:rPr>
          <w:rFonts w:ascii="宋体" w:hAnsi="宋体" w:eastAsia="宋体" w:cs="宋体"/>
          <w:color w:val="000"/>
          <w:sz w:val="28"/>
          <w:szCs w:val="28"/>
        </w:rPr>
        <w:t xml:space="preserve">&gt;二、严以律己，不断加强作风建设：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平等、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坚持做到不利于公司形象的事不做，不利于公司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&gt;三、强化职能，做好维修服务工作：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工程部人手少，工作量大，这就需要班组人员团结协作。在这一年里，我与同事们心往一处想，劲往一处使，不会计较干的多，干的少，只希望把工作圆满完成。在公司领导和经理的领导下，我带领部门的同事截止到12月4日，水暖工处理各种维修1742次，关阀泄水、拆水表651户，处理各种漏水128次，维修雨水管54处。</w:t>
      </w:r>
    </w:p>
    <w:p>
      <w:pPr>
        <w:ind w:left="0" w:right="0" w:firstLine="560"/>
        <w:spacing w:before="450" w:after="450" w:line="312" w:lineRule="auto"/>
      </w:pPr>
      <w:r>
        <w:rPr>
          <w:rFonts w:ascii="宋体" w:hAnsi="宋体" w:eastAsia="宋体" w:cs="宋体"/>
          <w:color w:val="000"/>
          <w:sz w:val="28"/>
          <w:szCs w:val="28"/>
        </w:rPr>
        <w:t xml:space="preserve">电工接电送电及各种维修1594次，维修路灯49次，回收验房904套，装修验收417户，综合维修工处理各种维修2376次，处理地冻胀155处，拆除广告布259块，做防水113栋，处理地冻胀155处。其它维修381次。</w:t>
      </w:r>
    </w:p>
    <w:p>
      <w:pPr>
        <w:ind w:left="0" w:right="0" w:firstLine="560"/>
        <w:spacing w:before="450" w:after="450" w:line="312" w:lineRule="auto"/>
      </w:pPr>
      <w:r>
        <w:rPr>
          <w:rFonts w:ascii="宋体" w:hAnsi="宋体" w:eastAsia="宋体" w:cs="宋体"/>
          <w:color w:val="000"/>
          <w:sz w:val="28"/>
          <w:szCs w:val="28"/>
        </w:rPr>
        <w:t xml:space="preserve">&gt;四、工作中的不足与今后的努力方向：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还不够，和有经验的同志比较还有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设计单位业主的工作总结5</w:t>
      </w:r>
    </w:p>
    <w:p>
      <w:pPr>
        <w:ind w:left="0" w:right="0" w:firstLine="560"/>
        <w:spacing w:before="450" w:after="450" w:line="312" w:lineRule="auto"/>
      </w:pPr>
      <w:r>
        <w:rPr>
          <w:rFonts w:ascii="宋体" w:hAnsi="宋体" w:eastAsia="宋体" w:cs="宋体"/>
          <w:color w:val="000"/>
          <w:sz w:val="28"/>
          <w:szCs w:val="28"/>
        </w:rPr>
        <w:t xml:space="preserve">设计单位工作情况汇报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本工程位于郑州市工人路与颍河路交叉口东南角。本工程由1#楼～3#楼组成，总建筑面积为平方米。本工程地下室为1层停车场、设备及管理用房，主楼均为34层住宅楼，地下室结构层高为，局部为，主楼一层结构层高为，标准层结构层高均为。主楼建筑高度为。主楼采用现浇钢筋混凝土剪力墙结构，地下车库采用现浇钢筋混凝土框架结构。</w:t>
      </w:r>
    </w:p>
    <w:p>
      <w:pPr>
        <w:ind w:left="0" w:right="0" w:firstLine="560"/>
        <w:spacing w:before="450" w:after="450" w:line="312" w:lineRule="auto"/>
      </w:pPr>
      <w:r>
        <w:rPr>
          <w:rFonts w:ascii="宋体" w:hAnsi="宋体" w:eastAsia="宋体" w:cs="宋体"/>
          <w:color w:val="000"/>
          <w:sz w:val="28"/>
          <w:szCs w:val="28"/>
        </w:rPr>
        <w:t xml:space="preserve">三、本工程基础类型为复合基础，CFG桩直径为400，砼强度为C20，有效桩长各楼均为15米。各主楼均为筏形基础，筏板厚度均为1600mm-1800mm不等。</w:t>
      </w:r>
    </w:p>
    <w:p>
      <w:pPr>
        <w:ind w:left="0" w:right="0" w:firstLine="560"/>
        <w:spacing w:before="450" w:after="450" w:line="312" w:lineRule="auto"/>
      </w:pPr>
      <w:r>
        <w:rPr>
          <w:rFonts w:ascii="宋体" w:hAnsi="宋体" w:eastAsia="宋体" w:cs="宋体"/>
          <w:color w:val="000"/>
          <w:sz w:val="28"/>
          <w:szCs w:val="28"/>
        </w:rPr>
        <w:t xml:space="preserve">四、本工程建筑结构安全等级为二级，相应的设计使用年限为50年，基本风压：Wo=，地面粗糙度为 C 类，建筑抗震设防为标准设防类。其中1-3#楼均为34层剪力墙结构，地下1层，抗震等级为二级，地下车库主楼抗震等级为三级。工程采用商品砼，砼等级为：1#楼主体1-5层墙柱为C40、主体6-17层墙柱为C35，主体18-34层墙柱为C30、主体一层梁板为C40，主体2-18层梁板为C35；主体19-34层梁板C30；2#楼主体1-6层墙柱为C40，主体7-14层墙柱为C35，主体15-34层墙柱为C30，主体1-15层梁板为C35，主体16-34层梁板为C30； 3#楼1-10层墙柱为C40，11-18层墙柱为C35，19-34层墙柱为C30，1-34层墙柱及梁板均为C30。钢筋采用HPB235、HRB335、HRB400。墙体均采用加气砼砌块，M5混合水泥砂浆砌筑。</w:t>
      </w:r>
    </w:p>
    <w:p>
      <w:pPr>
        <w:ind w:left="0" w:right="0" w:firstLine="560"/>
        <w:spacing w:before="450" w:after="450" w:line="312" w:lineRule="auto"/>
      </w:pPr>
      <w:r>
        <w:rPr>
          <w:rFonts w:ascii="宋体" w:hAnsi="宋体" w:eastAsia="宋体" w:cs="宋体"/>
          <w:color w:val="000"/>
          <w:sz w:val="28"/>
          <w:szCs w:val="28"/>
        </w:rPr>
        <w:t xml:space="preserve">五、本工程为郑州市中原区小岗刘城中村改造于砦安置房项目，建设单位</w:t>
      </w:r>
    </w:p>
    <w:p>
      <w:pPr>
        <w:ind w:left="0" w:right="0" w:firstLine="560"/>
        <w:spacing w:before="450" w:after="450" w:line="312" w:lineRule="auto"/>
      </w:pPr>
      <w:r>
        <w:rPr>
          <w:rFonts w:ascii="宋体" w:hAnsi="宋体" w:eastAsia="宋体" w:cs="宋体"/>
          <w:color w:val="000"/>
          <w:sz w:val="28"/>
          <w:szCs w:val="28"/>
        </w:rPr>
        <w:t xml:space="preserve">为郑州市中原区大岗刘乡小岗刘村民委员会，由福建六建集团有限公司承建，设计单位为机械工业第六设计研究院，勘察单位为郑州岩土工程勘察设计院，监理单位为河南创达工程管理有限公司。</w:t>
      </w:r>
    </w:p>
    <w:p>
      <w:pPr>
        <w:ind w:left="0" w:right="0" w:firstLine="560"/>
        <w:spacing w:before="450" w:after="450" w:line="312" w:lineRule="auto"/>
      </w:pPr>
      <w:r>
        <w:rPr>
          <w:rFonts w:ascii="宋体" w:hAnsi="宋体" w:eastAsia="宋体" w:cs="宋体"/>
          <w:color w:val="000"/>
          <w:sz w:val="28"/>
          <w:szCs w:val="28"/>
        </w:rPr>
        <w:t xml:space="preserve">二、工程展开情况：</w:t>
      </w:r>
    </w:p>
    <w:p>
      <w:pPr>
        <w:ind w:left="0" w:right="0" w:firstLine="560"/>
        <w:spacing w:before="450" w:after="450" w:line="312" w:lineRule="auto"/>
      </w:pPr>
      <w:r>
        <w:rPr>
          <w:rFonts w:ascii="宋体" w:hAnsi="宋体" w:eastAsia="宋体" w:cs="宋体"/>
          <w:color w:val="000"/>
          <w:sz w:val="28"/>
          <w:szCs w:val="28"/>
        </w:rPr>
        <w:t xml:space="preserve">1、根据建设单位及规划管理部门认可的有关批文、建设方案，我院先后进行了初步设计和施工图设计。在设计过程中，我院各专业人员严格执行国家和地方现行的各种设计规范、规程和强制性条文；各工种相互协调，相互配合，在满足使用功能、安全、经济的前提下精心设计，坚持设计人员在设计完成时认真自查，校对人员认真核查，技术负责人严格审查，以保证设计质量。</w:t>
      </w:r>
    </w:p>
    <w:p>
      <w:pPr>
        <w:ind w:left="0" w:right="0" w:firstLine="560"/>
        <w:spacing w:before="450" w:after="450" w:line="312" w:lineRule="auto"/>
      </w:pPr>
      <w:r>
        <w:rPr>
          <w:rFonts w:ascii="宋体" w:hAnsi="宋体" w:eastAsia="宋体" w:cs="宋体"/>
          <w:color w:val="000"/>
          <w:sz w:val="28"/>
          <w:szCs w:val="28"/>
        </w:rPr>
        <w:t xml:space="preserve">2、通过图纸会审，将设计意图及有关要求向施工、监理单位进行技术交底，对施工单位、建设单位提出图纸中存在的问题和建议进行现场解答，形成纪要，并对建设（监理）单位、施工单位提出的有关设计变更进行核查、签署、存档。</w:t>
      </w:r>
    </w:p>
    <w:p>
      <w:pPr>
        <w:ind w:left="0" w:right="0" w:firstLine="560"/>
        <w:spacing w:before="450" w:after="450" w:line="312" w:lineRule="auto"/>
      </w:pPr>
      <w:r>
        <w:rPr>
          <w:rFonts w:ascii="宋体" w:hAnsi="宋体" w:eastAsia="宋体" w:cs="宋体"/>
          <w:color w:val="000"/>
          <w:sz w:val="28"/>
          <w:szCs w:val="28"/>
        </w:rPr>
        <w:t xml:space="preserve">3、坚持与其它各责任主体密切配合，关键部位均参与进行现场检查验收、监督和指导。如基坑验槽、验筋、隐蔽工程验收、基础及主体结构验收等，检查各种材料的检验报告，对不瞒足设计要求的部位提出整改意见并请监理单位督促检查实施情况，对施工中发生的设计变更、技术核定进行严格审查签证。</w:t>
      </w:r>
    </w:p>
    <w:p>
      <w:pPr>
        <w:ind w:left="0" w:right="0" w:firstLine="560"/>
        <w:spacing w:before="450" w:after="450" w:line="312" w:lineRule="auto"/>
      </w:pPr>
      <w:r>
        <w:rPr>
          <w:rFonts w:ascii="宋体" w:hAnsi="宋体" w:eastAsia="宋体" w:cs="宋体"/>
          <w:color w:val="000"/>
          <w:sz w:val="28"/>
          <w:szCs w:val="28"/>
        </w:rPr>
        <w:t xml:space="preserve">4、工作原则：公平、公正、科学、诚信、做好服务。</w:t>
      </w:r>
    </w:p>
    <w:p>
      <w:pPr>
        <w:ind w:left="0" w:right="0" w:firstLine="560"/>
        <w:spacing w:before="450" w:after="450" w:line="312" w:lineRule="auto"/>
      </w:pPr>
      <w:r>
        <w:rPr>
          <w:rFonts w:ascii="宋体" w:hAnsi="宋体" w:eastAsia="宋体" w:cs="宋体"/>
          <w:color w:val="000"/>
          <w:sz w:val="28"/>
          <w:szCs w:val="28"/>
        </w:rPr>
        <w:t xml:space="preserve">三、工程评价：</w:t>
      </w:r>
    </w:p>
    <w:p>
      <w:pPr>
        <w:ind w:left="0" w:right="0" w:firstLine="560"/>
        <w:spacing w:before="450" w:after="450" w:line="312" w:lineRule="auto"/>
      </w:pPr>
      <w:r>
        <w:rPr>
          <w:rFonts w:ascii="宋体" w:hAnsi="宋体" w:eastAsia="宋体" w:cs="宋体"/>
          <w:color w:val="000"/>
          <w:sz w:val="28"/>
          <w:szCs w:val="28"/>
        </w:rPr>
        <w:t xml:space="preserve">我单位始终未业主着想，力求实现设计工作的完美性，在工程施工的过程中，严格执行国家强制性标准与国家现行的法律、法规条文规定，严格内</w:t>
      </w:r>
    </w:p>
    <w:p>
      <w:pPr>
        <w:ind w:left="0" w:right="0" w:firstLine="560"/>
        <w:spacing w:before="450" w:after="450" w:line="312" w:lineRule="auto"/>
      </w:pPr>
      <w:r>
        <w:rPr>
          <w:rFonts w:ascii="宋体" w:hAnsi="宋体" w:eastAsia="宋体" w:cs="宋体"/>
          <w:color w:val="000"/>
          <w:sz w:val="28"/>
          <w:szCs w:val="28"/>
        </w:rPr>
        <w:t xml:space="preserve">部人员执业资格的管理，为保证工程设计的快捷准确，实现经济效益、社会效益、环境效益相统一，积极与各责任单位密切配合，把质量控制贯穿于建设工程的全过程。在施工中检查施工单位的保证资料齐全、真实。检查基础及主体结构安全无隐患，检查外观装饰美观协调，达到了设计意图，同意甲方组织进行竣工验收。</w:t>
      </w:r>
    </w:p>
    <w:p>
      <w:pPr>
        <w:ind w:left="0" w:right="0" w:firstLine="560"/>
        <w:spacing w:before="450" w:after="450" w:line="312" w:lineRule="auto"/>
      </w:pPr>
      <w:r>
        <w:rPr>
          <w:rFonts w:ascii="宋体" w:hAnsi="宋体" w:eastAsia="宋体" w:cs="宋体"/>
          <w:color w:val="000"/>
          <w:sz w:val="28"/>
          <w:szCs w:val="28"/>
        </w:rPr>
        <w:t xml:space="preserve">机械工业第六设计研究院</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设计单位业主的工作总结6</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1、“凯晨世贸中心竣工长城杯”创优（XX年3月7日～XX年6月）：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XX年7月，经评定，凯晨世贸中心获“北京市竣工长城杯金奖”。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二、XX年工作心得体会：</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XX年将是“马拉博国际会议中心项目”机电工_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黑体" w:hAnsi="黑体" w:eastAsia="黑体" w:cs="黑体"/>
          <w:color w:val="000000"/>
          <w:sz w:val="36"/>
          <w:szCs w:val="36"/>
          <w:b w:val="1"/>
          <w:bCs w:val="1"/>
        </w:rPr>
        <w:t xml:space="preserve">设计单位业主的工作总结7</w:t>
      </w:r>
    </w:p>
    <w:p>
      <w:pPr>
        <w:ind w:left="0" w:right="0" w:firstLine="560"/>
        <w:spacing w:before="450" w:after="450" w:line="312" w:lineRule="auto"/>
      </w:pPr>
      <w:r>
        <w:rPr>
          <w:rFonts w:ascii="宋体" w:hAnsi="宋体" w:eastAsia="宋体" w:cs="宋体"/>
          <w:color w:val="000"/>
          <w:sz w:val="28"/>
          <w:szCs w:val="28"/>
        </w:rPr>
        <w:t xml:space="preserve">兴港国际企业中心（一期）一标段工程人防主体结构验收</w:t>
      </w:r>
    </w:p>
    <w:p>
      <w:pPr>
        <w:ind w:left="0" w:right="0" w:firstLine="560"/>
        <w:spacing w:before="450" w:after="450" w:line="312" w:lineRule="auto"/>
      </w:pPr>
      <w:r>
        <w:rPr>
          <w:rFonts w:ascii="宋体" w:hAnsi="宋体" w:eastAsia="宋体" w:cs="宋体"/>
          <w:color w:val="000"/>
          <w:sz w:val="28"/>
          <w:szCs w:val="28"/>
        </w:rPr>
        <w:t xml:space="preserve">设计单位工作情况汇报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兴港国际企业中心（一期）,位于郑州航空港经济综合实验区四港联动大道西侧、郑港一路南侧。地下二层，地上十一层，框剪结构。人防建筑面积为12745m2，人防位于2#-6#主楼及周边车库地下二层，层高。其中抢险抢修专业人员掩蔽部面积为，二等人员掩蔽部面积为，1#2#移动电站的面积均为，本工程防护类别为甲类，抗力等级：防_五级，防常规武器五级，防_六级，防常规武器六级，防化等级：抢险抢修专业人员掩蔽部乙级，二等人员掩蔽部丙级。平时功能为地下车库，战时为抢险抢修专业人员掩蔽部，二等人员掩蔽部。</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1、建筑工程设计合同；</w:t>
      </w:r>
    </w:p>
    <w:p>
      <w:pPr>
        <w:ind w:left="0" w:right="0" w:firstLine="560"/>
        <w:spacing w:before="450" w:after="450" w:line="312" w:lineRule="auto"/>
      </w:pPr>
      <w:r>
        <w:rPr>
          <w:rFonts w:ascii="宋体" w:hAnsi="宋体" w:eastAsia="宋体" w:cs="宋体"/>
          <w:color w:val="000"/>
          <w:sz w:val="28"/>
          <w:szCs w:val="28"/>
        </w:rPr>
        <w:t xml:space="preserve">2、业主提供的工程地质勘察报告；</w:t>
      </w:r>
    </w:p>
    <w:p>
      <w:pPr>
        <w:ind w:left="0" w:right="0" w:firstLine="560"/>
        <w:spacing w:before="450" w:after="450" w:line="312" w:lineRule="auto"/>
      </w:pPr>
      <w:r>
        <w:rPr>
          <w:rFonts w:ascii="宋体" w:hAnsi="宋体" w:eastAsia="宋体" w:cs="宋体"/>
          <w:color w:val="000"/>
          <w:sz w:val="28"/>
          <w:szCs w:val="28"/>
        </w:rPr>
        <w:t xml:space="preserve">3、业主的使用要求及确认的设计方案；</w:t>
      </w:r>
    </w:p>
    <w:p>
      <w:pPr>
        <w:ind w:left="0" w:right="0" w:firstLine="560"/>
        <w:spacing w:before="450" w:after="450" w:line="312" w:lineRule="auto"/>
      </w:pPr>
      <w:r>
        <w:rPr>
          <w:rFonts w:ascii="宋体" w:hAnsi="宋体" w:eastAsia="宋体" w:cs="宋体"/>
          <w:color w:val="000"/>
          <w:sz w:val="28"/>
          <w:szCs w:val="28"/>
        </w:rPr>
        <w:t xml:space="preserve">4、《建筑结构可靠度设计统一标准》（GB50068-20_）、5、《建筑工程抗震设防分类标准》（GB5023-20_）、6、《建筑结构荷载规范》（GB50009-20_）、7、《混凝土结构设计规范》（GB50010-20_）、8、《建筑抗震设计规范》（GB50011-20_）、9、《建筑地基基础设计规范》（GB50007-20_）、10、《建筑桩基技术规范》（JGJ94—20_）、11、《建筑基桩检测技术规范》（JGJ106—20_）、12、《建筑地基处理技术规范》（JGJ79-20_）</w:t>
      </w:r>
    </w:p>
    <w:p>
      <w:pPr>
        <w:ind w:left="0" w:right="0" w:firstLine="560"/>
        <w:spacing w:before="450" w:after="450" w:line="312" w:lineRule="auto"/>
      </w:pPr>
      <w:r>
        <w:rPr>
          <w:rFonts w:ascii="宋体" w:hAnsi="宋体" w:eastAsia="宋体" w:cs="宋体"/>
          <w:color w:val="000"/>
          <w:sz w:val="28"/>
          <w:szCs w:val="28"/>
        </w:rPr>
        <w:t xml:space="preserve">三、工程合同履约情况</w:t>
      </w:r>
    </w:p>
    <w:p>
      <w:pPr>
        <w:ind w:left="0" w:right="0" w:firstLine="560"/>
        <w:spacing w:before="450" w:after="450" w:line="312" w:lineRule="auto"/>
      </w:pPr>
      <w:r>
        <w:rPr>
          <w:rFonts w:ascii="宋体" w:hAnsi="宋体" w:eastAsia="宋体" w:cs="宋体"/>
          <w:color w:val="000"/>
          <w:sz w:val="28"/>
          <w:szCs w:val="28"/>
        </w:rPr>
        <w:t xml:space="preserve">我单位在承接本工程后，为本工程配备了合格的相关专业设计人员（包括注册建筑师、注册结构师），并按国家相关工程质量技术标准对工程设计过程进行了控制，保证了设计质量。设计内容均符合现行国家规范及强制性标准要求。</w:t>
      </w:r>
    </w:p>
    <w:p>
      <w:pPr>
        <w:ind w:left="0" w:right="0" w:firstLine="560"/>
        <w:spacing w:before="450" w:after="450" w:line="312" w:lineRule="auto"/>
      </w:pPr>
      <w:r>
        <w:rPr>
          <w:rFonts w:ascii="宋体" w:hAnsi="宋体" w:eastAsia="宋体" w:cs="宋体"/>
          <w:color w:val="000"/>
          <w:sz w:val="28"/>
          <w:szCs w:val="28"/>
        </w:rPr>
        <w:t xml:space="preserve">设计图纸交付业主后，我单位积极参与了图纸会审、地基验槽，配合现场施工，做好现场服务，从设计角度保证了该工程基础施工的正常进行。</w:t>
      </w:r>
    </w:p>
    <w:p>
      <w:pPr>
        <w:ind w:left="0" w:right="0" w:firstLine="560"/>
        <w:spacing w:before="450" w:after="450" w:line="312" w:lineRule="auto"/>
      </w:pPr>
      <w:r>
        <w:rPr>
          <w:rFonts w:ascii="宋体" w:hAnsi="宋体" w:eastAsia="宋体" w:cs="宋体"/>
          <w:color w:val="000"/>
          <w:sz w:val="28"/>
          <w:szCs w:val="28"/>
        </w:rPr>
        <w:t xml:space="preserve">四、工程评价</w:t>
      </w:r>
    </w:p>
    <w:p>
      <w:pPr>
        <w:ind w:left="0" w:right="0" w:firstLine="560"/>
        <w:spacing w:before="450" w:after="450" w:line="312" w:lineRule="auto"/>
      </w:pPr>
      <w:r>
        <w:rPr>
          <w:rFonts w:ascii="宋体" w:hAnsi="宋体" w:eastAsia="宋体" w:cs="宋体"/>
          <w:color w:val="000"/>
          <w:sz w:val="28"/>
          <w:szCs w:val="28"/>
        </w:rPr>
        <w:t xml:space="preserve">在本工程基础施工过程中，我单位认真对待现场出现的每个问题，处理业主提出的变更要求。该工程在基础施工过程中未发生重大设计修改，施工方能够按设计图纸及设计变更进行施工，无违反强制性标准的情况，能够很好完成各项设计变更，满足设计文件要求，工程质量符合设计要求。</w:t>
      </w:r>
    </w:p>
    <w:p>
      <w:pPr>
        <w:ind w:left="0" w:right="0" w:firstLine="560"/>
        <w:spacing w:before="450" w:after="450" w:line="312" w:lineRule="auto"/>
      </w:pPr>
      <w:r>
        <w:rPr>
          <w:rFonts w:ascii="宋体" w:hAnsi="宋体" w:eastAsia="宋体" w:cs="宋体"/>
          <w:color w:val="000"/>
          <w:sz w:val="28"/>
          <w:szCs w:val="28"/>
        </w:rPr>
        <w:t xml:space="preserve">河南五方合创建筑设计有限公司</w:t>
      </w:r>
    </w:p>
    <w:p>
      <w:pPr>
        <w:ind w:left="0" w:right="0" w:firstLine="560"/>
        <w:spacing w:before="450" w:after="450" w:line="312" w:lineRule="auto"/>
      </w:pPr>
      <w:r>
        <w:rPr>
          <w:rFonts w:ascii="宋体" w:hAnsi="宋体" w:eastAsia="宋体" w:cs="宋体"/>
          <w:color w:val="000"/>
          <w:sz w:val="28"/>
          <w:szCs w:val="28"/>
        </w:rPr>
        <w:t xml:space="preserve">20_年 3月2 日</w:t>
      </w:r>
    </w:p>
    <w:p>
      <w:pPr>
        <w:ind w:left="0" w:right="0" w:firstLine="560"/>
        <w:spacing w:before="450" w:after="450" w:line="312" w:lineRule="auto"/>
      </w:pPr>
      <w:r>
        <w:rPr>
          <w:rFonts w:ascii="黑体" w:hAnsi="黑体" w:eastAsia="黑体" w:cs="黑体"/>
          <w:color w:val="000000"/>
          <w:sz w:val="36"/>
          <w:szCs w:val="36"/>
          <w:b w:val="1"/>
          <w:bCs w:val="1"/>
        </w:rPr>
        <w:t xml:space="preserve">设计单位业主的工作总结8</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设计人员的利益，坚定xx公司会不断的发展、壮大，对xx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2025-08-07T23:27:54+08:00</dcterms:created>
  <dcterms:modified xsi:type="dcterms:W3CDTF">2025-08-07T23:27:54+08:00</dcterms:modified>
</cp:coreProperties>
</file>

<file path=docProps/custom.xml><?xml version="1.0" encoding="utf-8"?>
<Properties xmlns="http://schemas.openxmlformats.org/officeDocument/2006/custom-properties" xmlns:vt="http://schemas.openxmlformats.org/officeDocument/2006/docPropsVTypes"/>
</file>