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刑侦春运安保工作总结(必备8篇)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刑侦春运安保工作总结11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2、配合销...</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刑侦春运安保工作总结1</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刑侦春运安保工作总结2</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刑侦春运安保工作总结3</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 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交通安全指标（百万公里事故率xx宗、伤人率xxx人、亡人率0、经损率xxx万元）达标；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 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刑侦春运安保工作总结4</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刑侦春运安保工作总结6</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刑侦春运安保工作总结7</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刑侦春运安保工作总结8</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20xx年1月8日至2月16日的活动期间，完成营运里程xx万公里；</w:t>
      </w:r>
    </w:p>
    <w:p>
      <w:pPr>
        <w:ind w:left="0" w:right="0" w:firstLine="560"/>
        <w:spacing w:before="450" w:after="450" w:line="312" w:lineRule="auto"/>
      </w:pPr>
      <w:r>
        <w:rPr>
          <w:rFonts w:ascii="宋体" w:hAnsi="宋体" w:eastAsia="宋体" w:cs="宋体"/>
          <w:color w:val="000"/>
          <w:sz w:val="28"/>
          <w:szCs w:val="28"/>
        </w:rPr>
        <w:t xml:space="preserve">通安全指标（百万公里事故率xx宗、伤人率xx人、亡人率0、经损率xx万元）达标；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（一）成立健全的**保障</w:t>
      </w:r>
    </w:p>
    <w:p>
      <w:pPr>
        <w:ind w:left="0" w:right="0" w:firstLine="560"/>
        <w:spacing w:before="450" w:after="450" w:line="312" w:lineRule="auto"/>
      </w:pPr>
      <w:r>
        <w:rPr>
          <w:rFonts w:ascii="宋体" w:hAnsi="宋体" w:eastAsia="宋体" w:cs="宋体"/>
          <w:color w:val="000"/>
          <w:sz w:val="28"/>
          <w:szCs w:val="28"/>
        </w:rPr>
        <w:t xml:space="preserve">1、企业成立20xx年春运安全工作管理小组，负责对春运安全工作的计划、**、指挥、协调、统筹，具体成员如下：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主要负责**安全生产管理，做好突发事件应对和处理；安排安管人员上路进行违章、**的司乘人员的查处，保证车辆的营运秩序。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6、成立*宣传工作小组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主要负责与上级***随时保持联系，做好对节假日期间的好人好事以及营运工作亮点做好宣传报道。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企业实际的春运安全工作方案，以春运安全服务活动为主线，加强春运工作的**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春运安全工作，把“安全生产、优质服务、**稳定”作为中心工作和落实科学发展**高度来抓。工作再忙、安全不忘，工作越忙、越要重视和加强安全工作。春运安全工作措施的落实责任人，于1月10日召开了全体员工动员大会，将工作要求传达到每一位员工。大力宣传和营造安全、**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路口车速，保持中速行驶，发现违章行人不能心存侥幸，禁止与行人抢行或绕行，让行应果断采取停车让行措施，提前减速。同时加强排班管理，合理排班，防止疲劳驾驶，加强雨**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值班人员和安全管理人员必须保持24小时通讯畅通，严格落实信息报送**，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调管理。各车队要做好两方面工作：一方面，抓好客流**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营运车辆要严格按站停靠和进、出站，维护良好的营运秩序；加大路查路控力度，有计划、有针对性的安排上路查控，特别要加强对早班与末班车辆的监管力度，以及注重对单边运行时间长、线路运行环境复杂路段的**；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2025-05-02T06:55:35+08:00</dcterms:created>
  <dcterms:modified xsi:type="dcterms:W3CDTF">2025-05-02T06:55:35+08:00</dcterms:modified>
</cp:coreProperties>
</file>

<file path=docProps/custom.xml><?xml version="1.0" encoding="utf-8"?>
<Properties xmlns="http://schemas.openxmlformats.org/officeDocument/2006/custom-properties" xmlns:vt="http://schemas.openxmlformats.org/officeDocument/2006/docPropsVTypes"/>
</file>