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商务谈判技巧论文1000字集合3篇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1000字集合3篇，仅供参考，欢迎大...</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1000字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商务谈判技巧论文1000字篇1</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商务谈判技巧论文1000字篇2</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[1]金正昆，商务礼仪[M].北京：北京大学出版社，2024</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[2]金正昆，现代商务礼仪[M].北京：中国人民大学出版社，2024</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商务谈判技巧论文1000字篇3</w:t>
      </w:r>
    </w:p>
    <w:p>
      <w:pPr>
        <w:ind w:left="0" w:right="0" w:firstLine="560"/>
        <w:spacing w:before="450" w:after="450" w:line="312" w:lineRule="auto"/>
      </w:pPr>
      <w:r>
        <w:rPr>
          <w:rFonts w:ascii="宋体" w:hAnsi="宋体" w:eastAsia="宋体" w:cs="宋体"/>
          <w:color w:val="000"/>
          <w:sz w:val="28"/>
          <w:szCs w:val="28"/>
        </w:rPr>
        <w:t xml:space="preserve">　　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　　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　　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　　1.思维方式和价值观</w:t>
      </w:r>
    </w:p>
    <w:p>
      <w:pPr>
        <w:ind w:left="0" w:right="0" w:firstLine="560"/>
        <w:spacing w:before="450" w:after="450" w:line="312" w:lineRule="auto"/>
      </w:pPr>
      <w:r>
        <w:rPr>
          <w:rFonts w:ascii="宋体" w:hAnsi="宋体" w:eastAsia="宋体" w:cs="宋体"/>
          <w:color w:val="000"/>
          <w:sz w:val="28"/>
          <w:szCs w:val="28"/>
        </w:rPr>
        <w:t xml:space="preserve">　　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　　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　　2.民族和信仰差异</w:t>
      </w:r>
    </w:p>
    <w:p>
      <w:pPr>
        <w:ind w:left="0" w:right="0" w:firstLine="560"/>
        <w:spacing w:before="450" w:after="450" w:line="312" w:lineRule="auto"/>
      </w:pPr>
      <w:r>
        <w:rPr>
          <w:rFonts w:ascii="宋体" w:hAnsi="宋体" w:eastAsia="宋体" w:cs="宋体"/>
          <w:color w:val="000"/>
          <w:sz w:val="28"/>
          <w:szCs w:val="28"/>
        </w:rPr>
        <w:t xml:space="preserve">　　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　　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　　3.浓郁的风俗习惯和文化背景</w:t>
      </w:r>
    </w:p>
    <w:p>
      <w:pPr>
        <w:ind w:left="0" w:right="0" w:firstLine="560"/>
        <w:spacing w:before="450" w:after="450" w:line="312" w:lineRule="auto"/>
      </w:pPr>
      <w:r>
        <w:rPr>
          <w:rFonts w:ascii="宋体" w:hAnsi="宋体" w:eastAsia="宋体" w:cs="宋体"/>
          <w:color w:val="000"/>
          <w:sz w:val="28"/>
          <w:szCs w:val="28"/>
        </w:rPr>
        <w:t xml:space="preserve">　　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　　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　　4.语言与非语言差异</w:t>
      </w:r>
    </w:p>
    <w:p>
      <w:pPr>
        <w:ind w:left="0" w:right="0" w:firstLine="560"/>
        <w:spacing w:before="450" w:after="450" w:line="312" w:lineRule="auto"/>
      </w:pPr>
      <w:r>
        <w:rPr>
          <w:rFonts w:ascii="宋体" w:hAnsi="宋体" w:eastAsia="宋体" w:cs="宋体"/>
          <w:color w:val="000"/>
          <w:sz w:val="28"/>
          <w:szCs w:val="28"/>
        </w:rPr>
        <w:t xml:space="preserve">　　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　　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　　5.时间观念和契约精神</w:t>
      </w:r>
    </w:p>
    <w:p>
      <w:pPr>
        <w:ind w:left="0" w:right="0" w:firstLine="560"/>
        <w:spacing w:before="450" w:after="450" w:line="312" w:lineRule="auto"/>
      </w:pPr>
      <w:r>
        <w:rPr>
          <w:rFonts w:ascii="宋体" w:hAnsi="宋体" w:eastAsia="宋体" w:cs="宋体"/>
          <w:color w:val="000"/>
          <w:sz w:val="28"/>
          <w:szCs w:val="28"/>
        </w:rPr>
        <w:t xml:space="preserve">　　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　　6.谈判、处事风格和行为方式</w:t>
      </w:r>
    </w:p>
    <w:p>
      <w:pPr>
        <w:ind w:left="0" w:right="0" w:firstLine="560"/>
        <w:spacing w:before="450" w:after="450" w:line="312" w:lineRule="auto"/>
      </w:pPr>
      <w:r>
        <w:rPr>
          <w:rFonts w:ascii="宋体" w:hAnsi="宋体" w:eastAsia="宋体" w:cs="宋体"/>
          <w:color w:val="000"/>
          <w:sz w:val="28"/>
          <w:szCs w:val="28"/>
        </w:rPr>
        <w:t xml:space="preserve">　　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　　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　　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　　[2]王蕾.国际商务谈判中跨文化障碍及应对策略[J].现代商贸工业，2024（21）.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　　[3]张守刚.国际商务谈判中原则式谈判的应用[J].对外经贸实务，2024（02）.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　　[4]刘永青，彭学.跨文化差异在企业国际商务谈判中的影响及应对思考[J].中国纺织，2024（02）.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　　[5]杜晓锋.简析我国与西方文化差异对国际商务谈判的影响[J].东方企业文化，2024（05）.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　　[6]刘园，尹庆双.国际商务谈判[M].北京：中国人民大学出版社，2024.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