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永川运输合同范本(通用31篇)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永川运输合同范本1签约地：编号：本运单经承运方和托运方签章后具有合同效力，承运人与托运人、收货人之间的权利、义务和责任界限适用于《合同法》及以下有关规定。一、托运方权利义务：1、要求承运方按照约定的时间将螃蟹运到指定地点;2、按照约定形式对...</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日期：</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五、货物验收及责任赔偿：</w:t>
      </w:r>
    </w:p>
    <w:p>
      <w:pPr>
        <w:ind w:left="0" w:right="0" w:firstLine="560"/>
        <w:spacing w:before="450" w:after="450" w:line="312" w:lineRule="auto"/>
      </w:pPr>
      <w:r>
        <w:rPr>
          <w:rFonts w:ascii="宋体" w:hAnsi="宋体" w:eastAsia="宋体" w:cs="宋体"/>
          <w:color w:val="000"/>
          <w:sz w:val="28"/>
          <w:szCs w:val="28"/>
        </w:rPr>
        <w:t xml:space="preserve">、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本合同签订前，甲方需提交企业营业执照、组织机构代码、安全生产许可证(或相关资质)、税务登记证、增值税一般纳税人认定通知书(_提供)、合同签订授权委托书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、本合同正本一式两份，甲乙双方各执一份。有效期壹年，自签订日起至 20xx 年 月 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永川运输合同范本7</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_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⑴甲方提供证件齐全、年检合格的运输专车一台（车号： ），供本公司为用户送货使用。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⑶乙方按照甲方指令送货，在装货时必须服从厂方指挥，卸货时必须听从用户调度，用户如需对货物进行检验、过磅后再卸，应予配合。卸货完毕，必须要求对方在回执上盖章（或签字）认可。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⑺甲方的供应本，乙方必须随车携带，并妥善保管。</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⑴甲方负责收取本车所有运输收入，如由乙方代收货款，应于收取后三日内缴付甲方。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⑴乙方工资为2100元／月，日历日即工作日。如该月未发生安全事故，发给安全奖500元。</w:t>
      </w:r>
    </w:p>
    <w:p>
      <w:pPr>
        <w:ind w:left="0" w:right="0" w:firstLine="560"/>
        <w:spacing w:before="450" w:after="450" w:line="312" w:lineRule="auto"/>
      </w:pPr>
      <w:r>
        <w:rPr>
          <w:rFonts w:ascii="宋体" w:hAnsi="宋体" w:eastAsia="宋体" w:cs="宋体"/>
          <w:color w:val="000"/>
          <w:sz w:val="28"/>
          <w:szCs w:val="28"/>
        </w:rPr>
        <w:t xml:space="preserve">⑵如因卸货和路途等原因需在外地住宿的，视情况给予一定额度报销。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⑶乙方如有特殊情况不能上班，需提前一天向甲方请假，并协助甲方找到替班司机。替班司机的报酬（70元／天）由甲乙双方各支付一半。如请假当天无运输业务，不影响乙方工资。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永川运输合同范本11</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永川运输合同范本12</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永川运输合同范本13</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托运单位(简称甲方)：__</w:t>
      </w:r>
    </w:p>
    <w:p>
      <w:pPr>
        <w:ind w:left="0" w:right="0" w:firstLine="560"/>
        <w:spacing w:before="450" w:after="450" w:line="312" w:lineRule="auto"/>
      </w:pPr>
      <w:r>
        <w:rPr>
          <w:rFonts w:ascii="宋体" w:hAnsi="宋体" w:eastAsia="宋体" w:cs="宋体"/>
          <w:color w:val="000"/>
          <w:sz w:val="28"/>
          <w:szCs w:val="28"/>
        </w:rPr>
        <w:t xml:space="preserve">代运单位(简称乙方)：__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永川运输合同范本15</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永川运输合同范本16</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永川运输合同范本20</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&gt;第七条、合同生效及其他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&gt;第八条、备注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永川运输合同范本21</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2025-06-22T01:15:14+08:00</dcterms:created>
  <dcterms:modified xsi:type="dcterms:W3CDTF">2025-06-22T01:15:14+08:00</dcterms:modified>
</cp:coreProperties>
</file>

<file path=docProps/custom.xml><?xml version="1.0" encoding="utf-8"?>
<Properties xmlns="http://schemas.openxmlformats.org/officeDocument/2006/custom-properties" xmlns:vt="http://schemas.openxmlformats.org/officeDocument/2006/docPropsVTypes"/>
</file>