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最新最新无固定期限劳动合同解除 无固定期限劳动合同条例实用(十三篇)</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最新无固定期限劳动合同解除 无固定期限劳动合同条例一乙方代表：甲、乙双方本着自愿、平等的原则，经协商一致，特签订本合同，以便共同遵守。一、合同期限从 年 月日起至建筑业劳动合同约定工程完成日期 年月 日止。合同期限如需变动，需及时办理合同变...</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无固定期限劳动合同条例二</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无固定期限劳动合同条例三</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 联系电话：</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甲方：四川恒丰钢结构有限责任公司(以下简称“甲方”)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根据《中华人民共和国劳动合同法》之规定，经甲、乙双方平等协商同意，自愿签订本劳动用工合同，并共同遵守本劳动用工合同所列条款。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期限合同。有效期为 201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第二条、乙方同意根据甲方工作需要，按甲方岗位职责要求担任甲方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 日以货币形式足额支付乙方工资，工资不低于每月 元。执行不定时工作制的工资每月不得低于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第十一条、甲乙双方应按国家和达州市社会保险的有关规定交纳职工社会保险费用。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第十三条、乙方违反劳动纪律，甲方可依据本企业规章制度，给予相应的处罚，直至解除本劳动用工合同。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第十四条、订立本劳动用工合同所依据的国家法律、行政法规、规章制度发生变化，本劳动用工合同应随之变更相关内容。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第十五条、订立本劳动用工合同所依据的客观情况发生重大变化，致使本劳动用工合同无法履行的，经甲、乙双方协商同意，可以变更本劳动用工合同相关内容。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第十六条、经甲乙双方协商一致，本劳动用工合同可以解除。 第十七条、乙方有下列情形之一，甲方可以解除本劳动用工合同：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第十八条、乙方有下列情形之一，甲方可以解除本劳动用工合同，提前三十天以书面形式通知乙方：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3、双方不能依据本劳动用工合同第十九条规定就变更合同达成协议的。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第十九条、甲方濒临破产进行法定整顿期间或者生产经营长时间不能正常进行的，经向工会或者全体职工说明情况，听取工会或者职工的意见，并向劳动行政部门报告后，可以解除本劳动用工合同。 第二十条、乙方解除本劳动用工合同，应当提前三十天以书面形式通知甲方。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第二十一条、本劳动用工合同期限届满，劳动用工合同即为终止。</w:t>
      </w:r>
    </w:p>
    <w:p>
      <w:pPr>
        <w:ind w:left="0" w:right="0" w:firstLine="560"/>
        <w:spacing w:before="450" w:after="450" w:line="312" w:lineRule="auto"/>
      </w:pPr>
      <w:r>
        <w:rPr>
          <w:rFonts w:ascii="宋体" w:hAnsi="宋体" w:eastAsia="宋体" w:cs="宋体"/>
          <w:color w:val="000"/>
          <w:sz w:val="28"/>
          <w:szCs w:val="28"/>
        </w:rPr>
        <w:t xml:space="preserve">双方当事人在本劳动用工合同期满前30天向对方表示续订意向。甲乙双方经协商同意，可以续订劳动用工合同。</w:t>
      </w:r>
    </w:p>
    <w:p>
      <w:pPr>
        <w:ind w:left="0" w:right="0" w:firstLine="560"/>
        <w:spacing w:before="450" w:after="450" w:line="312" w:lineRule="auto"/>
      </w:pPr>
      <w:r>
        <w:rPr>
          <w:rFonts w:ascii="宋体" w:hAnsi="宋体" w:eastAsia="宋体" w:cs="宋体"/>
          <w:color w:val="000"/>
          <w:sz w:val="28"/>
          <w:szCs w:val="28"/>
        </w:rPr>
        <w:t xml:space="preserve">第二十二条、订立无固定期限劳动用工合同的，乙方达到法定退休年龄或甲乙双方约定的终止条件出现，本劳动用工合同自行终止。</w:t>
      </w:r>
    </w:p>
    <w:p>
      <w:pPr>
        <w:ind w:left="0" w:right="0" w:firstLine="560"/>
        <w:spacing w:before="450" w:after="450" w:line="312" w:lineRule="auto"/>
      </w:pPr>
      <w:r>
        <w:rPr>
          <w:rFonts w:ascii="宋体" w:hAnsi="宋体" w:eastAsia="宋体" w:cs="宋体"/>
          <w:color w:val="000"/>
          <w:sz w:val="28"/>
          <w:szCs w:val="28"/>
        </w:rPr>
        <w:t xml:space="preserve">八、违约责任与赔偿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第二十三条、甲方违反本劳动用工合同约定的条件解除本劳动用工合同或由于甲方原因订立的无效劳动用工合同，给乙方造成损害的，应按损失程度承担赔偿责任。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第二十四条、乙方违反本劳动用工合同约定的条件解除本劳动用工合同或违反本劳动用工合同约定的保守商业秘密事项，对甲方造成经济损失的，应按损失的程度依法承担赔偿责任。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第二十五条、乙方解除本劳动用工合同的，凡由甲方出资培训和招接收的人员，应向甲方偿付培训费和招接收费。其标准为：工作每满一年按培训费或招接收费总额的20%递减;工作满五年以上的(含五年)不再偿付。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劳动用工合同发生的劳动争议，当事人可以向本企业劳动争议调解委员会申请调解;调解不成，当事人一方要求仲裁的，应当自劳动争议发生之日起六十天内向通川区劳动争议仲裁委员会申请仲裁。当事人一方也可以直接向劳动争议仲裁委员会申请仲裁。对裁决不服的，可以向通川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第二十七条、本劳动用工合同未尽事宜，或与今后国家、省、市、区有关规定相悖的，按有关规定执行。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第二十八条、本劳动用工合同一式两份，甲乙双方各执一份。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本合同于______年_____月_____日生效，其中试用期至_____年_____月_____日止。本合同于_____年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无固定期限劳动合同条例七</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无固定期限劳动合同条例九</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无固定期限劳动合同条例篇十</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最新无固定期限劳动合同解除 无固定期限劳动合同条例篇十一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法定代表人(主要负责人)或委托代理人________注册地址_____________________经营地址_____________________第二条乙方______性别___户籍类型(非农业、农业)______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或者其他有效证件名称_____证件号码________在甲方工作起始时间_____年____月___日家庭住址________________邮政编码________在京居住地址______________邮政编码_____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第五条根据甲方的岗位(工种)作业特点，乙方的工作区域或工作地点为___________第六条乙方工作应达到__________________________________标准。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第九条甲方每月__日前以货币形式支付乙方工资，月工资为_________元或按_____执行。乙方在试用期期间的工资为________元。甲乙双方对工资的其他约定_______________。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第二十四条本合同未尽事宜或与今后国家、__________________市有关规定相悖的，按有关规定执行。第二十五条本合同一式两份，甲乙双方各执一份。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无固定期限劳动合同条例篇十二</w:t>
      </w:r>
    </w:p>
    <w:p>
      <w:pPr>
        <w:ind w:left="0" w:right="0" w:firstLine="560"/>
        <w:spacing w:before="450" w:after="450" w:line="312" w:lineRule="auto"/>
      </w:pPr>
      <w:r>
        <w:rPr>
          <w:rFonts w:ascii="宋体" w:hAnsi="宋体" w:eastAsia="宋体" w:cs="宋体"/>
          <w:color w:val="000"/>
          <w:sz w:val="28"/>
          <w:szCs w:val="28"/>
        </w:rPr>
        <w:t xml:space="preserve">合同编号：________________甲方(用人单位)全称：________________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委托代理人：________________，本市(县、区)办公地址：________________乙方(劳动者)姓名：________________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无固定期限劳动合同范本(官方版)无固定期限劳动合同范本(官方版)</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b.每月日前支付￥元(人民币大写：________________)，余款按如下约定结算支付：________________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无固定期限劳动合同范本(官方版)合同范本</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黑体" w:hAnsi="黑体" w:eastAsia="黑体" w:cs="黑体"/>
          <w:color w:val="000000"/>
          <w:sz w:val="36"/>
          <w:szCs w:val="36"/>
          <w:b w:val="1"/>
          <w:bCs w:val="1"/>
        </w:rPr>
        <w:t xml:space="preserve">最新无固定期限劳动合同解除 无固定期限劳动合同条例篇十三</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2025-05-02T09:32:13+08:00</dcterms:created>
  <dcterms:modified xsi:type="dcterms:W3CDTF">2025-05-02T09:32:13+08:00</dcterms:modified>
</cp:coreProperties>
</file>

<file path=docProps/custom.xml><?xml version="1.0" encoding="utf-8"?>
<Properties xmlns="http://schemas.openxmlformats.org/officeDocument/2006/custom-properties" xmlns:vt="http://schemas.openxmlformats.org/officeDocument/2006/docPropsVTypes"/>
</file>