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在意识形态座谈会上的发言范文(精选3篇)</w:t>
      </w:r>
      <w:bookmarkEnd w:id="1"/>
    </w:p>
    <w:p>
      <w:pPr>
        <w:jc w:val="center"/>
        <w:spacing w:before="0" w:after="450"/>
      </w:pPr>
      <w:r>
        <w:rPr>
          <w:rFonts w:ascii="Arial" w:hAnsi="Arial" w:eastAsia="Arial" w:cs="Arial"/>
          <w:color w:val="999999"/>
          <w:sz w:val="20"/>
          <w:szCs w:val="20"/>
        </w:rPr>
        <w:t xml:space="preserve">来源：网络  作者：情深意重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yán），动词，释义：评论，讲话。一般表示会议、晚会上领导或特殊人物的讲话。以下是小编整理的在意识形态座谈会上的发言范文(精选3篇)，仅供参考，大家一起来看看吧。在意识形态座谈会上的发言1　　同志们：　　厅党组坚持以习近平新时代...</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yán），动词，释义：评论，讲话。一般表示会议、晚会上领导或特殊人物的讲话。以下是小编整理的在意识形态座谈会上的发言范文(精选3篇)，仅供参考，大家一起来看看吧。[_TAG_h2]在意识形态座谈会上的发言1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厅党组坚持以习近平新时代中国特色社会主义思想和党的十九精神为指导，充分认识新时代意识形态工作的地位作用，全面加强对意识形态工作的领导和管控力度，确保了全系统意识形态领域安全可控，总体态势平稳向好。但是，总体态势平稳向好不代表我们就可以放松警惕，淡化甚至忽视意识形态领域面临和存在的问题，与形势发展相比、与任务要求相比，我们的意识形态领域工作还存在一定地差距，希望大家进一步加深对意识形态工作重大意义的认识和把握，明确意识形态领域是政治安全的前沿阵地这一认识，注重从意识形态工作存在的差距及面临的问题来思考具体工作，不断增强政治意识和政治警觉。</w:t>
      </w:r>
    </w:p>
    <w:p>
      <w:pPr>
        <w:ind w:left="0" w:right="0" w:firstLine="560"/>
        <w:spacing w:before="450" w:after="450" w:line="312" w:lineRule="auto"/>
      </w:pPr>
      <w:r>
        <w:rPr>
          <w:rFonts w:ascii="宋体" w:hAnsi="宋体" w:eastAsia="宋体" w:cs="宋体"/>
          <w:color w:val="000"/>
          <w:sz w:val="28"/>
          <w:szCs w:val="28"/>
        </w:rPr>
        <w:t xml:space="preserve">　　下面，我就做好意识形态领域工作，讲四点意见。</w:t>
      </w:r>
    </w:p>
    <w:p>
      <w:pPr>
        <w:ind w:left="0" w:right="0" w:firstLine="560"/>
        <w:spacing w:before="450" w:after="450" w:line="312" w:lineRule="auto"/>
      </w:pPr>
      <w:r>
        <w:rPr>
          <w:rFonts w:ascii="宋体" w:hAnsi="宋体" w:eastAsia="宋体" w:cs="宋体"/>
          <w:color w:val="000"/>
          <w:sz w:val="28"/>
          <w:szCs w:val="28"/>
        </w:rPr>
        <w:t xml:space="preserve">　　一、要强化“极端重要”的定位思维。党的十八大以来，以习近平同志为核心的党中央高度重视意识形态工作，将意识形态工作作为党的一项极端重要的工作来抓。习近平总书记反复强调：“能否做好意识形态工作，事关党的前途命运，事关国家长治久安，事关民族凝聚力和向心力。”省委就落实意识形态工作责任制、加强和改进意识形态工作也作了全面安排部署，提出了明确要求。从我厅承担的使命任务来看，做好意识形态工作对推动应急管理事业高质量发展，也具有非常重要的意义。大家一定要强化“极端重要”的思想认识，切实做好当前和今后的意识形态工作，一刻也不能放松警惕，要进一步将意识形态工作与深入学习习近平新时代中国特色社会主义思想和党的十九大精神结合起来，与当前工作存在的问题和面临的困难结合起来，认真客观研判、妥善应对把握，牢牢掌握意识形态工作的领导权、管理权和话语权，凝心聚力，奋发图强，确保今年的各项工作目标任务圆满完成。</w:t>
      </w:r>
    </w:p>
    <w:p>
      <w:pPr>
        <w:ind w:left="0" w:right="0" w:firstLine="560"/>
        <w:spacing w:before="450" w:after="450" w:line="312" w:lineRule="auto"/>
      </w:pPr>
      <w:r>
        <w:rPr>
          <w:rFonts w:ascii="宋体" w:hAnsi="宋体" w:eastAsia="宋体" w:cs="宋体"/>
          <w:color w:val="000"/>
          <w:sz w:val="28"/>
          <w:szCs w:val="28"/>
        </w:rPr>
        <w:t xml:space="preserve">　　二、要树立“坚守阵地”的底线思维。意识形态工作是一项极其重要的前端性和基础性工作。各处室、各单位主要负责人都肩负着开展宣传思想工作的重大政治责任，一定要率先增强“四个意识”，切实提高政治站位，真正把思想行动统一到党中央、省委省政府和厅党组的决策部署上来，要时常研究思考分管领域和本处室、本单位意识形态工作，综合分析研判，排查风险漏洞、弄清薄弱环节，提高防范风险能力，确保分管领域和本处室、本单位意识形态工作可管可控，特别要把网络阵地作为重中之重，规范管理内部微信、QQ工作群等自媒体，切实加强对党员职工网络行为的教育、引导和管理，确保不发生任何网络意识形态问题。</w:t>
      </w:r>
    </w:p>
    <w:p>
      <w:pPr>
        <w:ind w:left="0" w:right="0" w:firstLine="560"/>
        <w:spacing w:before="450" w:after="450" w:line="312" w:lineRule="auto"/>
      </w:pPr>
      <w:r>
        <w:rPr>
          <w:rFonts w:ascii="宋体" w:hAnsi="宋体" w:eastAsia="宋体" w:cs="宋体"/>
          <w:color w:val="000"/>
          <w:sz w:val="28"/>
          <w:szCs w:val="28"/>
        </w:rPr>
        <w:t xml:space="preserve">　　三、要坚持“全员联动”的协同思维。意识形态工作是一项协同性整体性极强的工作。各党组成员和各处室、各单位主要负责人一定要坚决摒弃意识形态工作是一个人或一个部门的事情的错误思想，始终坚持大局意识和协同意识，树牢责任意识，随时做好与不良言论和行为做斗争的准备，随时做好应对处理应急管理各类舆情事件的准备，确保任何时候都能够以最快的速度形成合力，协同行动，坚决避免小问题演变为大问题，避免工作矛盾问题向意识形态领域问题传导转化，确保我们始终拥有推动应急管理工作高质量发展的强大动力和良好舆论环境。</w:t>
      </w:r>
    </w:p>
    <w:p>
      <w:pPr>
        <w:ind w:left="0" w:right="0" w:firstLine="560"/>
        <w:spacing w:before="450" w:after="450" w:line="312" w:lineRule="auto"/>
      </w:pPr>
      <w:r>
        <w:rPr>
          <w:rFonts w:ascii="宋体" w:hAnsi="宋体" w:eastAsia="宋体" w:cs="宋体"/>
          <w:color w:val="000"/>
          <w:sz w:val="28"/>
          <w:szCs w:val="28"/>
        </w:rPr>
        <w:t xml:space="preserve">　　四、要发挥“主动作为”的担当思维。厅党组每半年至少分析研判一次意识形态情况，各支部、各处室、各单位也要根据形势任务定期对意识形态工作进行分析，正确认识和分析本处室、本单位意识形态工作的短板，严密关注本处室、本单位倾向性、苗头性问题，有针对性地进行引导，拿出整改措施，做好处置工作，及时向厅党组报告意识形态领域的重大情况，提出建设性意见。</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领导干部应尽的政治责任，希望大家充分认识此项工作的极端重要性，真正把思想和行动及时统一到厅党组的决策部署上来，同心协力推进意识形态工作再上台阶，为深入实施“五四战略”、奋力推进“一优两高”营造良好的舆论氛围、提供强有力的思想保证。</w:t>
      </w:r>
    </w:p>
    <w:p>
      <w:pPr>
        <w:ind w:left="0" w:right="0" w:firstLine="560"/>
        <w:spacing w:before="450" w:after="450" w:line="312" w:lineRule="auto"/>
      </w:pPr>
      <w:r>
        <w:rPr>
          <w:rFonts w:ascii="黑体" w:hAnsi="黑体" w:eastAsia="黑体" w:cs="黑体"/>
          <w:color w:val="000000"/>
          <w:sz w:val="36"/>
          <w:szCs w:val="36"/>
          <w:b w:val="1"/>
          <w:bCs w:val="1"/>
        </w:rPr>
        <w:t xml:space="preserve">在意识形态座谈会上的发言2</w:t>
      </w:r>
    </w:p>
    <w:p>
      <w:pPr>
        <w:ind w:left="0" w:right="0" w:firstLine="560"/>
        <w:spacing w:before="450" w:after="450" w:line="312" w:lineRule="auto"/>
      </w:pPr>
      <w:r>
        <w:rPr>
          <w:rFonts w:ascii="宋体" w:hAnsi="宋体" w:eastAsia="宋体" w:cs="宋体"/>
          <w:color w:val="000"/>
          <w:sz w:val="28"/>
          <w:szCs w:val="28"/>
        </w:rPr>
        <w:t xml:space="preserve">&gt;　　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长治久安，事关民族凝聚力和向心力。”省委就落实意识形态工作责任制、加强和改进意识形态工作也作了全面安排部署，提出明确要求。</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我们要深刻学习领会中央、省委的部署要求，按照中央省委精神，进一步提高政治站位，增强责任意识，切实增强做好意识形态工作的自觉性、主动性和积极性。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一要认真落实意识形态工作责任。加强党对意识形态工作的全面领导，发挥党支部意识形态工作领导作用，层层落实具体工作任务。</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xx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三要发挥支部作用。按照全面从严治党要求，牢固树立党的一切工作到支部的鲜明导向，教育引导全体党员干部自觉做意识形态工作的参与者、推动者和建设者。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&gt;　　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加强和改进全局意识形态工作，要按照中央、省委、市委的部署和xx厅厅党组、xx局党委的要求，不折不扣落实好以下几个方面的工作。</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和省委重大决策部署的贯彻落实。</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结合推进“两学一做”学习教育常态化制度化，充分利用好“灯塔党建在线”“学习强国”等平台，强化措施，创新形式，推动学习贯彻习近平总书记新时代中国特色社会主义思想和党的十九大精神落地生根。</w:t>
      </w:r>
    </w:p>
    <w:p>
      <w:pPr>
        <w:ind w:left="0" w:right="0" w:firstLine="560"/>
        <w:spacing w:before="450" w:after="450" w:line="312" w:lineRule="auto"/>
      </w:pPr>
      <w:r>
        <w:rPr>
          <w:rFonts w:ascii="宋体" w:hAnsi="宋体" w:eastAsia="宋体" w:cs="宋体"/>
          <w:color w:val="000"/>
          <w:sz w:val="28"/>
          <w:szCs w:val="28"/>
        </w:rPr>
        <w:t xml:space="preserve">　　三要积极培育践行社会主义核心价值观。以精神文明创建工作为载体，引领党员干部明大德、严公德、守私德，树立良好形象。</w:t>
      </w:r>
    </w:p>
    <w:p>
      <w:pPr>
        <w:ind w:left="0" w:right="0" w:firstLine="560"/>
        <w:spacing w:before="450" w:after="450" w:line="312" w:lineRule="auto"/>
      </w:pPr>
      <w:r>
        <w:rPr>
          <w:rFonts w:ascii="宋体" w:hAnsi="宋体" w:eastAsia="宋体" w:cs="宋体"/>
          <w:color w:val="000"/>
          <w:sz w:val="28"/>
          <w:szCs w:val="28"/>
        </w:rPr>
        <w:t xml:space="preserve">　　四要分析研判意识形态形势。认真执行省委意识形态工作的具体要求，党委每半年至少分析研判一次意识形态情况，各支部要根据形势任务定期对单位意识形态工作进行分析，严密关注本单位、本部门重要情况倾向性、苗头性问题，要底数清、情况明，并有针对性地进行引导，做好处置工作，及时向局党委报告意识形态领域的重大情况，提出建设性意见。</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信息发布的把关和审核。要加强对舆论的引导，及时澄清网络流言等负面舆论，特别要严密防范网上藏独、疆独、涉爆、涉恐信息和极端宗教思想等意识形态的渗透，引导干部职工明辨是非，正确运用网络，强化网上正面思想舆论。</w:t>
      </w:r>
    </w:p>
    <w:p>
      <w:pPr>
        <w:ind w:left="0" w:right="0" w:firstLine="560"/>
        <w:spacing w:before="450" w:after="450" w:line="312" w:lineRule="auto"/>
      </w:pPr>
      <w:r>
        <w:rPr>
          <w:rFonts w:ascii="宋体" w:hAnsi="宋体" w:eastAsia="宋体" w:cs="宋体"/>
          <w:color w:val="000"/>
          <w:sz w:val="28"/>
          <w:szCs w:val="28"/>
        </w:rPr>
        <w:t xml:space="preserve">　　六要规范党员干部网络行为。认真贯彻落实《关于规范党员干部网络行为的意见》精神，切实加强对党员干部网络行为的教育、引导和管理，规范网络行为，促进形成健康向上、风清气正的网络环境。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&gt;　　三、强化措施，狠抓落实</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做好意识形态工作，关键是按照中央和省委的要求抓好落实。</w:t>
      </w:r>
    </w:p>
    <w:p>
      <w:pPr>
        <w:ind w:left="0" w:right="0" w:firstLine="560"/>
        <w:spacing w:before="450" w:after="450" w:line="312" w:lineRule="auto"/>
      </w:pPr>
      <w:r>
        <w:rPr>
          <w:rFonts w:ascii="宋体" w:hAnsi="宋体" w:eastAsia="宋体" w:cs="宋体"/>
          <w:color w:val="000"/>
          <w:sz w:val="28"/>
          <w:szCs w:val="28"/>
        </w:rPr>
        <w:t xml:space="preserve">　　一要明确目标任务。要认真学习贯彻中央和省委关于加强和改进意识形态的部署要求，进一步理清工作思路，切实解决意识形态工作“抓什么”“怎么抓”的问题，把工作抓到点子上，把想法落实到行动上。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二要强化督促检查。要以此次意识形态工作分析研判会为契机，做好意识形态工作自查，正确认识和分析本科室意识形态工作的短板，拿出整改措施，不断提升工作水平。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总结经验创新工作方法。党的宣传思想工作在长期实践中积累的丰富经验，比如坚持实事求是，坚持理论联系实际的马克思主义学风，反对形式主义、教条主义的大话、空话等，我们要认真总结、长期坚持，并在实践中不断丰富和发展。总结经验的同时，也要勇于创新，运用新办法新思路，解决新问题。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统一思想，同心协力推进意识形态工作再上台阶，建设良好的舆情环境，为xx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在意识形态座谈会上的发言3</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的工作，关乎旗帜、关乎道路、关乎国家政治安全。党的十九大报告指出，“意识形态决定文化前进方向和发展道路”，“要牢牢掌握意识形态工作领导权”，为我们做好新形势下意识形态工作提供了根本遵循。在全国上下深入学习贯彻习近平新时代中国特色社会主义思想和十九大精神之际，按照区委要求，我们召开此次意识形态学习专题会议。今天我们主要讲两个问题一是什么是意识形态工作，一是如何做好意识形态工作。</w:t>
      </w:r>
    </w:p>
    <w:p>
      <w:pPr>
        <w:ind w:left="0" w:right="0" w:firstLine="560"/>
        <w:spacing w:before="450" w:after="450" w:line="312" w:lineRule="auto"/>
      </w:pPr>
      <w:r>
        <w:rPr>
          <w:rFonts w:ascii="宋体" w:hAnsi="宋体" w:eastAsia="宋体" w:cs="宋体"/>
          <w:color w:val="000"/>
          <w:sz w:val="28"/>
          <w:szCs w:val="28"/>
        </w:rPr>
        <w:t xml:space="preserve">&gt;　　一、什么是意识形态工作意识形态工作又称做思想上层建筑相关方面工作。</w:t>
      </w:r>
    </w:p>
    <w:p>
      <w:pPr>
        <w:ind w:left="0" w:right="0" w:firstLine="560"/>
        <w:spacing w:before="450" w:after="450" w:line="312" w:lineRule="auto"/>
      </w:pPr>
      <w:r>
        <w:rPr>
          <w:rFonts w:ascii="宋体" w:hAnsi="宋体" w:eastAsia="宋体" w:cs="宋体"/>
          <w:color w:val="000"/>
          <w:sz w:val="28"/>
          <w:szCs w:val="28"/>
        </w:rPr>
        <w:t xml:space="preserve">　　可以举个例子方便大家理解。</w:t>
      </w:r>
    </w:p>
    <w:p>
      <w:pPr>
        <w:ind w:left="0" w:right="0" w:firstLine="560"/>
        <w:spacing w:before="450" w:after="450" w:line="312" w:lineRule="auto"/>
      </w:pPr>
      <w:r>
        <w:rPr>
          <w:rFonts w:ascii="宋体" w:hAnsi="宋体" w:eastAsia="宋体" w:cs="宋体"/>
          <w:color w:val="000"/>
          <w:sz w:val="28"/>
          <w:szCs w:val="28"/>
        </w:rPr>
        <w:t xml:space="preserve">　　美国提出的美国梦就是意识形态的一种，他给自己的国民和其他想要移民美国的人勾勒一副很美好的景象，即在美国只要努力就可以拥有很多财富或者实现自己的梦想，而不会有等级的限制。虽然事实并不是这样，比如千千万万努力的美国人可能才有一个实现这种美国梦，但是美国政府的意识形态洗脑工作做的很成功，就让人们相信了美国梦，属于类似宗教信仰一样的东西，让人们有一种精神上的寄托增加国家凝聚力，提升政府和国家的形象，也会影响他国的价值观，比如很多国家的人们就非常相信美国是天堂一样的地方，也相信美国人去到他们国家去真的去帮助他们而不是剥削他们。这一点好莱坞里也很明显，某个国家地区遭受了灾难或者入侵，然后电影中美国人去了，解救了他们，又不带走一片云彩的走了。尽管谁都知道这不可能，但是潜移默化中就会让你对美国有好感。</w:t>
      </w:r>
    </w:p>
    <w:p>
      <w:pPr>
        <w:ind w:left="0" w:right="0" w:firstLine="560"/>
        <w:spacing w:before="450" w:after="450" w:line="312" w:lineRule="auto"/>
      </w:pPr>
      <w:r>
        <w:rPr>
          <w:rFonts w:ascii="宋体" w:hAnsi="宋体" w:eastAsia="宋体" w:cs="宋体"/>
          <w:color w:val="000"/>
          <w:sz w:val="28"/>
          <w:szCs w:val="28"/>
        </w:rPr>
        <w:t xml:space="preserve">　　意识形态就像是要给人们一种信心，让他们相信，自己走的道路是正确的，对于中国来说，我们的意识形态就是坚持独立自主，走中国特色的社会主义道路，而不能一味模仿学习西方的价值观，我们有自己的文化有自己的制度，不必去跟着西方的意识形态走。</w:t>
      </w:r>
    </w:p>
    <w:p>
      <w:pPr>
        <w:ind w:left="0" w:right="0" w:firstLine="560"/>
        <w:spacing w:before="450" w:after="450" w:line="312" w:lineRule="auto"/>
      </w:pPr>
      <w:r>
        <w:rPr>
          <w:rFonts w:ascii="宋体" w:hAnsi="宋体" w:eastAsia="宋体" w:cs="宋体"/>
          <w:color w:val="000"/>
          <w:sz w:val="28"/>
          <w:szCs w:val="28"/>
        </w:rPr>
        <w:t xml:space="preserve">&gt;　　二、如何开展好意识形态工作</w:t>
      </w:r>
    </w:p>
    <w:p>
      <w:pPr>
        <w:ind w:left="0" w:right="0" w:firstLine="560"/>
        <w:spacing w:before="450" w:after="450" w:line="312" w:lineRule="auto"/>
      </w:pPr>
      <w:r>
        <w:rPr>
          <w:rFonts w:ascii="宋体" w:hAnsi="宋体" w:eastAsia="宋体" w:cs="宋体"/>
          <w:color w:val="000"/>
          <w:sz w:val="28"/>
          <w:szCs w:val="28"/>
        </w:rPr>
        <w:t xml:space="preserve">     (一)我们要清醒认识意识形态工作的极端重要性。</w:t>
      </w:r>
    </w:p>
    <w:p>
      <w:pPr>
        <w:ind w:left="0" w:right="0" w:firstLine="560"/>
        <w:spacing w:before="450" w:after="450" w:line="312" w:lineRule="auto"/>
      </w:pPr>
      <w:r>
        <w:rPr>
          <w:rFonts w:ascii="宋体" w:hAnsi="宋体" w:eastAsia="宋体" w:cs="宋体"/>
          <w:color w:val="000"/>
          <w:sz w:val="28"/>
          <w:szCs w:val="28"/>
        </w:rPr>
        <w:t xml:space="preserve">　　意识形态工作是党的一项极为重要的工作，从社会结构说，任何社会都是在一定生产力发展的基础上的经济基础、政治上层建筑和意识形态的统一体。其中，作为统治阶级意志集中体现的意识形态是整个社会机体的灵魂，它为统治阶级的统治提供理论依据、思想基础和精神支柱。从共产党执政地位说，正因为意识形态能为统治阶级的统治提供理论依据、思想基础和精神支柱，意识形态工作就关系到党和国家的全局，关系中国特色社会主义的顺利发展，关系社会和谐稳定、国家长治久安。这对于党的执政地位的维护自然十分重要。</w:t>
      </w:r>
    </w:p>
    <w:p>
      <w:pPr>
        <w:ind w:left="0" w:right="0" w:firstLine="560"/>
        <w:spacing w:before="450" w:after="450" w:line="312" w:lineRule="auto"/>
      </w:pPr>
      <w:r>
        <w:rPr>
          <w:rFonts w:ascii="宋体" w:hAnsi="宋体" w:eastAsia="宋体" w:cs="宋体"/>
          <w:color w:val="000"/>
          <w:sz w:val="28"/>
          <w:szCs w:val="28"/>
        </w:rPr>
        <w:t xml:space="preserve">　　(二)要科学把握当前我国意识形态领域的斗争形势。</w:t>
      </w:r>
    </w:p>
    <w:p>
      <w:pPr>
        <w:ind w:left="0" w:right="0" w:firstLine="560"/>
        <w:spacing w:before="450" w:after="450" w:line="312" w:lineRule="auto"/>
      </w:pPr>
      <w:r>
        <w:rPr>
          <w:rFonts w:ascii="宋体" w:hAnsi="宋体" w:eastAsia="宋体" w:cs="宋体"/>
          <w:color w:val="000"/>
          <w:sz w:val="28"/>
          <w:szCs w:val="28"/>
        </w:rPr>
        <w:t xml:space="preserve">　　我国的改革开放和社会主义现代化建设是在复杂的国际环境中进行的，意识形态领域面临世界范围社会思潮激荡的局面。在此背景下，正确认识和把握意识形态领域的斗争形势极为重要。要对我国意识形态领域这些年来的总形势有个全面判断。从主导方面看，党高度重视意识形态工作，面对信息化、经济全球化时代意识形态领域的许多新情况、新变化，全面推进理论武装、新闻宣传、文艺出版、思想道德建设、精神文明建设、文化体制改革等方面的工作，促进了社会主义文化的大发展大繁荣，全党全国各族人民团结奋斗的共同思想基础不断得到巩固。另一方面，各种敌对势力加紧在意识形态领域对我国进行渗透破坏活动。</w:t>
      </w:r>
    </w:p>
    <w:p>
      <w:pPr>
        <w:ind w:left="0" w:right="0" w:firstLine="560"/>
        <w:spacing w:before="450" w:after="450" w:line="312" w:lineRule="auto"/>
      </w:pPr>
      <w:r>
        <w:rPr>
          <w:rFonts w:ascii="宋体" w:hAnsi="宋体" w:eastAsia="宋体" w:cs="宋体"/>
          <w:color w:val="000"/>
          <w:sz w:val="28"/>
          <w:szCs w:val="28"/>
        </w:rPr>
        <w:t xml:space="preserve">　　(三)要大力推进建设社会主义核心价值体系，加强党对宣传文化教育单位的领导。</w:t>
      </w:r>
    </w:p>
    <w:p>
      <w:pPr>
        <w:ind w:left="0" w:right="0" w:firstLine="560"/>
        <w:spacing w:before="450" w:after="450" w:line="312" w:lineRule="auto"/>
      </w:pPr>
      <w:r>
        <w:rPr>
          <w:rFonts w:ascii="宋体" w:hAnsi="宋体" w:eastAsia="宋体" w:cs="宋体"/>
          <w:color w:val="000"/>
          <w:sz w:val="28"/>
          <w:szCs w:val="28"/>
        </w:rPr>
        <w:t xml:space="preserve">　　意识形态领域的斗争，本质上是社会主义价值体系与资本主义价值体系的斗争。建设社会主义核心价值体系是社会主义意识形态的本质表现，也是加强意识形态工作的根本任务。要按照党的十九大要求，大力推进社会主义核心价值体系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2025-06-16T20:36:44+08:00</dcterms:created>
  <dcterms:modified xsi:type="dcterms:W3CDTF">2025-06-16T20:36:44+08:00</dcterms:modified>
</cp:coreProperties>
</file>

<file path=docProps/custom.xml><?xml version="1.0" encoding="utf-8"?>
<Properties xmlns="http://schemas.openxmlformats.org/officeDocument/2006/custom-properties" xmlns:vt="http://schemas.openxmlformats.org/officeDocument/2006/docPropsVTypes"/>
</file>