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民主生活会座谈会发言材料【3篇】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以下是为大家整理的关于民主生活会座谈会发言材料的文章3篇 ,欢迎品鉴！【篇1】民主生活会座谈会发言材料各位党员同志：　　大家好！　　通过一年多的社区工...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以下是为大家整理的关于民主生活会座谈会发言材料的文章3篇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三严三实专题教育活动开展以来，本人按照中心的总体安排，认真学习，并认真查找自身存在的问题。现汇报如下：</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按照标准的格式应该从七个方面来总结，但是我没有按那个格式来，我从以下三个方面分析问题：</w:t>
      </w:r>
    </w:p>
    <w:p>
      <w:pPr>
        <w:ind w:left="0" w:right="0" w:firstLine="560"/>
        <w:spacing w:before="450" w:after="450" w:line="312" w:lineRule="auto"/>
      </w:pPr>
      <w:r>
        <w:rPr>
          <w:rFonts w:ascii="宋体" w:hAnsi="宋体" w:eastAsia="宋体" w:cs="宋体"/>
          <w:color w:val="000"/>
          <w:sz w:val="28"/>
          <w:szCs w:val="28"/>
        </w:rPr>
        <w:t xml:space="preserve">　　第一，修身做人方面。修身，是指修养身心，在工作和生活中要从善、博学、尊礼。在修身学习上，看\"营养鸡汤\"多，系统学习少，学习的主动性不强。在做人方面，我自己觉得太过实在，对任何人不设防，和朋友在一起有时候口无遮拦，有时候又有些愤青，这样很容易受伤。</w:t>
      </w:r>
    </w:p>
    <w:p>
      <w:pPr>
        <w:ind w:left="0" w:right="0" w:firstLine="560"/>
        <w:spacing w:before="450" w:after="450" w:line="312" w:lineRule="auto"/>
      </w:pPr>
      <w:r>
        <w:rPr>
          <w:rFonts w:ascii="宋体" w:hAnsi="宋体" w:eastAsia="宋体" w:cs="宋体"/>
          <w:color w:val="000"/>
          <w:sz w:val="28"/>
          <w:szCs w:val="28"/>
        </w:rPr>
        <w:t xml:space="preserve">　　第二，用权律己方面。作为收费部的`副职，虽然没多大权力，但我还是慎言慎行，小心从事。有人说收费部的人走高速肯定不要钱，我可以肯定的说我每次走都交钱，而且收费部的每一位同志都交钱。但是偶尔会存在上面打招呼的情况，抹不开情面。</w:t>
      </w:r>
    </w:p>
    <w:p>
      <w:pPr>
        <w:ind w:left="0" w:right="0" w:firstLine="560"/>
        <w:spacing w:before="450" w:after="450" w:line="312" w:lineRule="auto"/>
      </w:pPr>
      <w:r>
        <w:rPr>
          <w:rFonts w:ascii="宋体" w:hAnsi="宋体" w:eastAsia="宋体" w:cs="宋体"/>
          <w:color w:val="000"/>
          <w:sz w:val="28"/>
          <w:szCs w:val="28"/>
        </w:rPr>
        <w:t xml:space="preserve">　　第三，谋事创业方面。有时候很有一番雄心壮志，决心把收费工作搞好来。但是受到收费部人员的限制，加之自身的能力和精力都有限，有些工作抓得不够实，有些工作仅停留在谋划而没有去实施。俗话说，打虎还得亲兄弟，也就是说抓好中心收费这个主业，收费部需要有一个好的团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方面。我认为人一定要有理想和信念，没有理想的人生就像没有航标的船，不知道驶向何处。作为一名共产党员，应该有远大的理想和信念。理想信念是精神层面的东西，看不到摸不着，有时候很容易受到现实的困难、眼前的利益所干扰，使理想信念变得没有那么坚定。</w:t>
      </w:r>
    </w:p>
    <w:p>
      <w:pPr>
        <w:ind w:left="0" w:right="0" w:firstLine="560"/>
        <w:spacing w:before="450" w:after="450" w:line="312" w:lineRule="auto"/>
      </w:pPr>
      <w:r>
        <w:rPr>
          <w:rFonts w:ascii="宋体" w:hAnsi="宋体" w:eastAsia="宋体" w:cs="宋体"/>
          <w:color w:val="000"/>
          <w:sz w:val="28"/>
          <w:szCs w:val="28"/>
        </w:rPr>
        <w:t xml:space="preserve">　　（二）党性修养方面。党性修养好不好，我觉得关键在于学习。目前虽然单位也组织了学习，但是集中学习的时间很短，不能够学透学精。自学吧，有时候工作忙，有时候静不下心来，所以也没有做到很好的学习。</w:t>
      </w:r>
    </w:p>
    <w:p>
      <w:pPr>
        <w:ind w:left="0" w:right="0" w:firstLine="560"/>
        <w:spacing w:before="450" w:after="450" w:line="312" w:lineRule="auto"/>
      </w:pPr>
      <w:r>
        <w:rPr>
          <w:rFonts w:ascii="宋体" w:hAnsi="宋体" w:eastAsia="宋体" w:cs="宋体"/>
          <w:color w:val="000"/>
          <w:sz w:val="28"/>
          <w:szCs w:val="28"/>
        </w:rPr>
        <w:t xml:space="preserve">　　（三）权力观地位观利益观方面。权力、地位、利益，这三个方面对于我来说，我都觉得离我很远。但是我认为权力、地位和利益是很严肃的事情，每一位党员干部都要树立正确的三观，切不可以因一己私利把三观给毁了。</w:t>
      </w:r>
    </w:p>
    <w:p>
      <w:pPr>
        <w:ind w:left="0" w:right="0" w:firstLine="560"/>
        <w:spacing w:before="450" w:after="450" w:line="312" w:lineRule="auto"/>
      </w:pPr>
      <w:r>
        <w:rPr>
          <w:rFonts w:ascii="宋体" w:hAnsi="宋体" w:eastAsia="宋体" w:cs="宋体"/>
          <w:color w:val="000"/>
          <w:sz w:val="28"/>
          <w:szCs w:val="28"/>
        </w:rPr>
        <w:t xml:space="preserve">　　（四）道德品行等方面。我自己认为我的道德品行还过得去，当然这只是我认为，中国有句话叫\"自丑不觉\"。我想，在别人的眼中，我可能还存在很多的问题，我会把别人当成镜子，一点一点把不足的地方改掉。</w:t>
      </w:r>
    </w:p>
    <w:p>
      <w:pPr>
        <w:ind w:left="0" w:right="0" w:firstLine="560"/>
        <w:spacing w:before="450" w:after="450" w:line="312" w:lineRule="auto"/>
      </w:pPr>
      <w:r>
        <w:rPr>
          <w:rFonts w:ascii="宋体" w:hAnsi="宋体" w:eastAsia="宋体" w:cs="宋体"/>
          <w:color w:val="000"/>
          <w:sz w:val="28"/>
          <w:szCs w:val="28"/>
        </w:rPr>
        <w:t xml:space="preserve">&gt;　　三、今后的努力方向和措施</w:t>
      </w:r>
    </w:p>
    <w:p>
      <w:pPr>
        <w:ind w:left="0" w:right="0" w:firstLine="560"/>
        <w:spacing w:before="450" w:after="450" w:line="312" w:lineRule="auto"/>
      </w:pPr>
      <w:r>
        <w:rPr>
          <w:rFonts w:ascii="宋体" w:hAnsi="宋体" w:eastAsia="宋体" w:cs="宋体"/>
          <w:color w:val="000"/>
          <w:sz w:val="28"/>
          <w:szCs w:val="28"/>
        </w:rPr>
        <w:t xml:space="preserve">　　主要从两个个方面努力：</w:t>
      </w:r>
    </w:p>
    <w:p>
      <w:pPr>
        <w:ind w:left="0" w:right="0" w:firstLine="560"/>
        <w:spacing w:before="450" w:after="450" w:line="312" w:lineRule="auto"/>
      </w:pPr>
      <w:r>
        <w:rPr>
          <w:rFonts w:ascii="宋体" w:hAnsi="宋体" w:eastAsia="宋体" w:cs="宋体"/>
          <w:color w:val="000"/>
          <w:sz w:val="28"/>
          <w:szCs w:val="28"/>
        </w:rPr>
        <w:t xml:space="preserve">　　（一）加强各种学习。学习是一种信仰和责任，不管何人不论何时都不能放弃学习。除了中心组织的学习外，我要把学习的重点放在平时，向领导和同事学，学习他们的才能和处事之道；向书本学，学习整治理论、收费业务等知识；向实践学，今年我会争取到收费站去呆一段时间，好好的学习一下收费业务。</w:t>
      </w:r>
    </w:p>
    <w:p>
      <w:pPr>
        <w:ind w:left="0" w:right="0" w:firstLine="560"/>
        <w:spacing w:before="450" w:after="450" w:line="312" w:lineRule="auto"/>
      </w:pPr>
      <w:r>
        <w:rPr>
          <w:rFonts w:ascii="宋体" w:hAnsi="宋体" w:eastAsia="宋体" w:cs="宋体"/>
          <w:color w:val="000"/>
          <w:sz w:val="28"/>
          <w:szCs w:val="28"/>
        </w:rPr>
        <w:t xml:space="preserve">　　（二）做好收费工作。作为收费部的一员，我决心今年要带好收费部这个团队，争取收费工作再上一个台阶。今年打算组织三期培训，即收费站长培训、收费班长培训、向阳花培训；打算开展三项劳动竞赛，即千万无差错能手竞赛、无差错班组竞赛和收费发卡速度竞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2025-08-06T08:29:15+08:00</dcterms:created>
  <dcterms:modified xsi:type="dcterms:W3CDTF">2025-08-06T08:29:15+08:00</dcterms:modified>
</cp:coreProperties>
</file>

<file path=docProps/custom.xml><?xml version="1.0" encoding="utf-8"?>
<Properties xmlns="http://schemas.openxmlformats.org/officeDocument/2006/custom-properties" xmlns:vt="http://schemas.openxmlformats.org/officeDocument/2006/docPropsVTypes"/>
</file>