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县税务局税务工作会议领导讲话集合3篇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以下是为大家整理的关于县税务局税务工作会议领导讲话的文章3篇 , 欢迎大家参考查阅！县税务局税务工作会议领导讲话篇1　　今天，县人民政府决定召开xx年财税审计工作会议，主要任务是全面贯彻上级深化财税体制改革和审计工作的安排部署，认真落实省、...</w:t>
      </w:r>
    </w:p>
    <w:p>
      <w:pPr>
        <w:ind w:left="0" w:right="0" w:firstLine="560"/>
        <w:spacing w:before="450" w:after="450" w:line="312" w:lineRule="auto"/>
      </w:pPr>
      <w:r>
        <w:rPr>
          <w:rFonts w:ascii="宋体" w:hAnsi="宋体" w:eastAsia="宋体" w:cs="宋体"/>
          <w:color w:val="000"/>
          <w:sz w:val="28"/>
          <w:szCs w:val="28"/>
        </w:rPr>
        <w:t xml:space="preserve">以下是为大家整理的关于县税务局税务工作会议领导讲话的文章3篇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县税务局税务工作会议领导讲话篇1</w:t>
      </w:r>
    </w:p>
    <w:p>
      <w:pPr>
        <w:ind w:left="0" w:right="0" w:firstLine="560"/>
        <w:spacing w:before="450" w:after="450" w:line="312" w:lineRule="auto"/>
      </w:pPr>
      <w:r>
        <w:rPr>
          <w:rFonts w:ascii="宋体" w:hAnsi="宋体" w:eastAsia="宋体" w:cs="宋体"/>
          <w:color w:val="000"/>
          <w:sz w:val="28"/>
          <w:szCs w:val="28"/>
        </w:rPr>
        <w:t xml:space="preserve">　　今天，县人民政府决定召开xx年财税审计工作会议，主要任务是全面贯彻上级深化财税体制改革和审计工作的安排部署，认真落实省、市财税、审计工作会议精神，回顾总结xx年工作，分析存在问题和原因，对财税审计工作进行再动员、再部署，进一步增强紧迫感和责任感，强化措施、全力以赴，推动县域经济社会快速跨越发展。</w:t>
      </w:r>
    </w:p>
    <w:p>
      <w:pPr>
        <w:ind w:left="0" w:right="0" w:firstLine="560"/>
        <w:spacing w:before="450" w:after="450" w:line="312" w:lineRule="auto"/>
      </w:pPr>
      <w:r>
        <w:rPr>
          <w:rFonts w:ascii="宋体" w:hAnsi="宋体" w:eastAsia="宋体" w:cs="宋体"/>
          <w:color w:val="000"/>
          <w:sz w:val="28"/>
          <w:szCs w:val="28"/>
        </w:rPr>
        <w:t xml:space="preserve">　　刚才，xx县长传达学习了上级财税审计工作会议精神，回顾了xx年工作，分析了面临形势，对当前及今后一段时期的财税审计工作进行了全面的安排部署，请大家会后认真总结，深刻领会今天的会议精神，严格按照xx县长的安排和要求，结合各自工作实际抓好贯彻落实。为抓好本次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　　一、财政工作方面</w:t>
      </w:r>
    </w:p>
    <w:p>
      <w:pPr>
        <w:ind w:left="0" w:right="0" w:firstLine="560"/>
        <w:spacing w:before="450" w:after="450" w:line="312" w:lineRule="auto"/>
      </w:pPr>
      <w:r>
        <w:rPr>
          <w:rFonts w:ascii="宋体" w:hAnsi="宋体" w:eastAsia="宋体" w:cs="宋体"/>
          <w:color w:val="000"/>
          <w:sz w:val="28"/>
          <w:szCs w:val="28"/>
        </w:rPr>
        <w:t xml:space="preserve">　　(一)进一步加强债务管理。县财政部门要牵头抓好政府性债务管理及债务公开工作。县发改部门要配合做好债务举借的联合审批工作，属需举借债务的项目，未经过债务审核批准的一律不下达投资计划。县审计部门要配合抓好债务审查认定工作，并将各部门债务管理工作纳入主要负责人经济责任审计范围。县监察部门要会同有关部门查处政府性债务举借、使用偿还等过程中的违法违规行为，严格责任追究，对触犯刑律的，移交司法机关依法追究责任。各乡镇、各部门要严格规范政府性债务举借行为，需举借债务的，必须严格按照《xx县政府性债务暂行管理办法》的规定报县财政、发改部门联合审查，经批准后方能实施项目。</w:t>
      </w:r>
    </w:p>
    <w:p>
      <w:pPr>
        <w:ind w:left="0" w:right="0" w:firstLine="560"/>
        <w:spacing w:before="450" w:after="450" w:line="312" w:lineRule="auto"/>
      </w:pPr>
      <w:r>
        <w:rPr>
          <w:rFonts w:ascii="宋体" w:hAnsi="宋体" w:eastAsia="宋体" w:cs="宋体"/>
          <w:color w:val="000"/>
          <w:sz w:val="28"/>
          <w:szCs w:val="28"/>
        </w:rPr>
        <w:t xml:space="preserve">&gt;　　一是认真抓好自评工作</w:t>
      </w:r>
    </w:p>
    <w:p>
      <w:pPr>
        <w:ind w:left="0" w:right="0" w:firstLine="560"/>
        <w:spacing w:before="450" w:after="450" w:line="312" w:lineRule="auto"/>
      </w:pPr>
      <w:r>
        <w:rPr>
          <w:rFonts w:ascii="宋体" w:hAnsi="宋体" w:eastAsia="宋体" w:cs="宋体"/>
          <w:color w:val="000"/>
          <w:sz w:val="28"/>
          <w:szCs w:val="28"/>
        </w:rPr>
        <w:t xml:space="preserve">　　(二)进一步加强预算绩效管理。为确保财政资金使用效益，县人民政府即将出台《xx县财政资金使用绩效管理暂行办法》，对纳入范围、评价方式、结果运用等作规范，明确从xx年起将重点民生资金使用、重点工程纳入评价范围，为确保绩效评价工作的顺利开展，重点抓好以下工作：各乡镇、各部门要按我县规定同类财政支出在100万元以上的项目都要开展自评，项目完成2个月内向县财政部门提交自评报告。县财政部门要针对自评报告对重点项目或自评不规范的进行抽查和复核，评价结果报县委、县政府作为本级预算安排和干部考核依据。逾期不报送自评报告的，视为财政支出绩效目标没有实现，将暂停同类项目资金的拨款和预算安排。县财政部门要严格按照《办法》规定，扎实抓好第一批安排的15个重点项目的跟踪问效和绩效评价工作，并按规定引入第三方进行评价，评价结果要求在项目完成后10个工作日内报县委、县政府督查室。</w:t>
      </w:r>
    </w:p>
    <w:p>
      <w:pPr>
        <w:ind w:left="0" w:right="0" w:firstLine="560"/>
        <w:spacing w:before="450" w:after="450" w:line="312" w:lineRule="auto"/>
      </w:pPr>
      <w:r>
        <w:rPr>
          <w:rFonts w:ascii="宋体" w:hAnsi="宋体" w:eastAsia="宋体" w:cs="宋体"/>
          <w:color w:val="000"/>
          <w:sz w:val="28"/>
          <w:szCs w:val="28"/>
        </w:rPr>
        <w:t xml:space="preserve">　　一是(三)进一步加强财政沉淀资金清理。按照国家、省、市有关要求，县财政部门要牵头抓好财政沉淀资金的清理、审查和处理方案的汇总上报工作。各乡镇、各部门要按照省政府办公厅xx年14号文件要求，加强财政存量资金的管理和使用工作，对xx年末未形成实际支出的资金均要加强跟踪督查，并建立定期清理和上报制度。通过前段时间的清理，反映出我县截至xx年底各部门专项资金存量较大，沉淀达到2年以上的资金较多，主要原因是：历年来项目实施完成后的结余结转资金、在建工程未及时结算造成的资金沉淀、项目未实施造成的资金沉淀等情况。因此，各乡镇、各部门要加大结转资金执行力度，对项目执行完毕的净结余资金，不论是什么时间下达的项目，均不得调剂用于其他项目，要全部交回县财政。对沉淀2年以上的项目结转资金，不论项目名细是否清楚，只要是在账上结转下来的项目资金，一律交回县财政统筹安排。各单位务必在3月底前完成沉淀资金的再清理及上交县财政工作，核对准确无误后，分别提出处理方案，报县政府分管领导审核同意后交县财政部门汇总。凡未按规定上报方案的，一律由县人民政府统筹安排用于其他项目。县财政部门要加强指导和督促，并认真进行审核汇总，再报县人民政府审定后上报。各部门要对本部门20xx年度安排至xx年末形成实际支出的财政性资金进行清理，在xx年3月底前分别说明原因，并结合项目情况提出使用计划。不能按时完成的，必须向县人民政府报告说明情况。从xx年起每季度末，各乡镇、各部门要向县财政、审计部门报送结转资金使用情况，未形成支出的要说明原因。县财政、审计部门要对部门上报情况进行认真审查，报县人民政府同意后方能汇总上报上级部门。各乡镇、各部门在编制沉淀资金处理方案时，原则上按照不改变资金使用渠道进行编制，但应包括以下三个方面的内容：对各乡镇、各部门按规定程序正在实施的项目尾款，可及时按照拨款程序提交拨款资料后拨款未实施的项目，按上级下达资金时规定又必须继续实施的，且符合开工条件的，要明确实施时间表，报县人民政府批准后按程序拨款。未实施的项目，按上级下达资金时规定，目前已不具备实施条件的，可根据本单位事业发展需求，提出切实可行的实施方案，报县人民政府审核后重新调整安排到同类项目。</w:t>
      </w:r>
    </w:p>
    <w:p>
      <w:pPr>
        <w:ind w:left="0" w:right="0" w:firstLine="560"/>
        <w:spacing w:before="450" w:after="450" w:line="312" w:lineRule="auto"/>
      </w:pPr>
      <w:r>
        <w:rPr>
          <w:rFonts w:ascii="宋体" w:hAnsi="宋体" w:eastAsia="宋体" w:cs="宋体"/>
          <w:color w:val="000"/>
          <w:sz w:val="28"/>
          <w:szCs w:val="28"/>
        </w:rPr>
        <w:t xml:space="preserve">　　从今年起，县审计部门要继续将财政存量资金审计作为一项重要内容，对项目组织实施不力导致资金沉淀的，及时收缴县财政；对发现弄虚作假调整项目、转移资金等违规违纪问题的，追究有关领导和财务人员责任。县监察部门要严肃处理盘活财政存量资金工作中出现的违纪问题。县政府督查室要将部门盘活存量资金工作列入年度专项督检事项。县财政、审计和政府督查室每半年要对全县实施的项目开展一次绩效检查，确保项目切实发挥效益。对截留、占用、挪用或者拖欠应当上缴国库的，对负有直接责任的严肃问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　　二、税务工作方面</w:t>
      </w:r>
    </w:p>
    <w:p>
      <w:pPr>
        <w:ind w:left="0" w:right="0" w:firstLine="560"/>
        <w:spacing w:before="450" w:after="450" w:line="312" w:lineRule="auto"/>
      </w:pPr>
      <w:r>
        <w:rPr>
          <w:rFonts w:ascii="宋体" w:hAnsi="宋体" w:eastAsia="宋体" w:cs="宋体"/>
          <w:color w:val="000"/>
          <w:sz w:val="28"/>
          <w:szCs w:val="28"/>
        </w:rPr>
        <w:t xml:space="preserve">　　一是(一)狠抓财税征收。各税务部门要切实做好税源调查，加强收入预测，及时掌握税收动态，根据经济税源变化及时调整征管措施，增强工作的针对性、有效性。在做好常规税收分析的同时，要进一步加强行业税收、税种税收、区域税收分析，在分析中找差异、查问题，寻找收入增长点。要对重点行业、重点企业、重点工程和重点税源建立健全管理台账，实时掌握税源增减变化情况，做到收入管理到位、纳税服务到位。要严格遵守组织收入原则，依法依规组织收入，确保应收尽收，坚决不收过头税。各税务部门要加强管户信息和税源信息比对，开展重点税源税收、各税种税收、漏征漏管户、外来外出户清查，防止管户丢失和税源流失；要加强在建工程项目管理，特别是加强重点工程项目的税收跟踪管理，对竣工项目要及时进行税收清算。要进一步加强欠税清缴工作，加大税收违法犯罪的打击力度，促进税收工作的有序开展。要严格发票管理，抓好发票的领销存、发售、代开等各环节的管理，强化内控与外查，重点对建筑安装、销售不动产等重点行业开具发票和接收发票情况开展专项检查。各税务部门要充分发挥稽查队伍的职能作用，严厉打击涉税违法行为，以查促管、以查促收。要深入开展重点领域、重点行业的税收专项稽查，根据查找出来的管理漏洞和薄弱环节，跟进管理措施，切实堵塞征管漏洞。这里要特别强调：各乡镇、各部门作为受票单位，必须以取得的合法有效凭证作为入账依据，尤其是有项目的单位，要做到工完税清。各乡镇、各部门应自觉履行纳税人义务，有房屋对外出租收入的，要按照国家有关规定及时、足额缴纳相应税费。</w:t>
      </w:r>
    </w:p>
    <w:p>
      <w:pPr>
        <w:ind w:left="0" w:right="0" w:firstLine="560"/>
        <w:spacing w:before="450" w:after="450" w:line="312" w:lineRule="auto"/>
      </w:pPr>
      <w:r>
        <w:rPr>
          <w:rFonts w:ascii="宋体" w:hAnsi="宋体" w:eastAsia="宋体" w:cs="宋体"/>
          <w:color w:val="000"/>
          <w:sz w:val="28"/>
          <w:szCs w:val="28"/>
        </w:rPr>
        <w:t xml:space="preserve">　　(二)加强综合治税。各税务部门要及时向县委、政府汇报组织收入的情况、存在的困难和问题，逐步建立和完善综合治税的相关制度，构建综合治税管理平台。县财政、税务、审计、工商、发改、住建、金融及公、检、法等部门要互相配合联系，做到涉税信息互通互享，税收环境共治共管，切实提高税收保障水平，形成全社会综合治税的合力。各职能部门要加大小微企业等信息的共享，不断加强和改进税收服务工作，用足用活国家的各项税收优惠政策，加大税收扶持小微企业、保障民生等方面政策的落实力度，推动全县投资软环境的持续改善，为招商引资和企业发展创造有利条件。涉及发放创业贷款和扶持性创业资金的部门要强化源头监控，做好筛选核查工作，切实将资金用于实体创业，避免流向其他违规渠道，扰乱经济秩序。</w:t>
      </w:r>
    </w:p>
    <w:p>
      <w:pPr>
        <w:ind w:left="0" w:right="0" w:firstLine="560"/>
        <w:spacing w:before="450" w:after="450" w:line="312" w:lineRule="auto"/>
      </w:pPr>
      <w:r>
        <w:rPr>
          <w:rFonts w:ascii="宋体" w:hAnsi="宋体" w:eastAsia="宋体" w:cs="宋体"/>
          <w:color w:val="000"/>
          <w:sz w:val="28"/>
          <w:szCs w:val="28"/>
        </w:rPr>
        <w:t xml:space="preserve">　　(三)稳步推进财税体制改革。财税改革是各项改革的基础，牵一发而动全身，各税务部门要高度关注税制改革进程，将发展动向、税制改革情况及时向县委、政府汇报，增强改革的主动性和参与性。今年，营业税改征增值税工作范围还将进一步扩大，县国税、地税部门要按照上级政府和税务部门的统一部署，积极配合好“营改增”扩围工作，扎实开展好房地产业、在建工程项目、金融业和其他服务业营业税专项清理，妥善做好试点范围纳税户确定、档案移交、数据对接等基础工作，确保“营改增”任务的顺利完成。</w:t>
      </w:r>
    </w:p>
    <w:p>
      <w:pPr>
        <w:ind w:left="0" w:right="0" w:firstLine="560"/>
        <w:spacing w:before="450" w:after="450" w:line="312" w:lineRule="auto"/>
      </w:pPr>
      <w:r>
        <w:rPr>
          <w:rFonts w:ascii="宋体" w:hAnsi="宋体" w:eastAsia="宋体" w:cs="宋体"/>
          <w:color w:val="000"/>
          <w:sz w:val="28"/>
          <w:szCs w:val="28"/>
        </w:rPr>
        <w:t xml:space="preserve">&gt;　　三、审计工作方面</w:t>
      </w:r>
    </w:p>
    <w:p>
      <w:pPr>
        <w:ind w:left="0" w:right="0" w:firstLine="560"/>
        <w:spacing w:before="450" w:after="450" w:line="312" w:lineRule="auto"/>
      </w:pPr>
      <w:r>
        <w:rPr>
          <w:rFonts w:ascii="宋体" w:hAnsi="宋体" w:eastAsia="宋体" w:cs="宋体"/>
          <w:color w:val="000"/>
          <w:sz w:val="28"/>
          <w:szCs w:val="28"/>
        </w:rPr>
        <w:t xml:space="preserve">　　一是县财政、审计、发改等部门要加强对扶持企业发展项目资金的管理，督促企业完善台账资料，严格按照扶持项目的资金用途使用，确保扶持资金发挥效益。各乡镇、各部门要严格执行投资审计制度，原则上财政投资100万元以上的项目(水利项目50万元)必须报请县审计局开展拦标价审计后，方可开展招投标，项目实施完毕后，必须开展竣工决算审计。今后，凡涉及投资审计项目的单位必须提前与县审计局沟通协调，确保投资审计工作顺利开展；凡是未经审计部门审计的，县财政、住建等部门不得办理竣工验收和结算手续。各乡镇、各部门要认真落实上级党委、政府稳增长、促改革、调结构、惠民生、防风险等政策措施，特别是19个方面63项的稳增长政策措施，必须不折不扣落到实处。同时，凡涉及稳增长等政策措施落实的单位要把握时间节点，严格按照有关要求及时向县审计局上报政策措施落实情况。四是县财政、审计等部门要进一步督促乡镇、部门规范财务管理，认真整改存在问题账目。</w:t>
      </w:r>
    </w:p>
    <w:p>
      <w:pPr>
        <w:ind w:left="0" w:right="0" w:firstLine="560"/>
        <w:spacing w:before="450" w:after="450" w:line="312" w:lineRule="auto"/>
      </w:pPr>
      <w:r>
        <w:rPr>
          <w:rFonts w:ascii="黑体" w:hAnsi="黑体" w:eastAsia="黑体" w:cs="黑体"/>
          <w:color w:val="000000"/>
          <w:sz w:val="36"/>
          <w:szCs w:val="36"/>
          <w:b w:val="1"/>
          <w:bCs w:val="1"/>
        </w:rPr>
        <w:t xml:space="preserve">县税务局税务工作会议领导讲话篇2</w:t>
      </w:r>
    </w:p>
    <w:p>
      <w:pPr>
        <w:ind w:left="0" w:right="0" w:firstLine="560"/>
        <w:spacing w:before="450" w:after="450" w:line="312" w:lineRule="auto"/>
      </w:pPr>
      <w:r>
        <w:rPr>
          <w:rFonts w:ascii="宋体" w:hAnsi="宋体" w:eastAsia="宋体" w:cs="宋体"/>
          <w:color w:val="000"/>
          <w:sz w:val="28"/>
          <w:szCs w:val="28"/>
        </w:rPr>
        <w:t xml:space="preserve">　　20xx年是“十一五”规划的决战之年，也是进入后危机时代</w:t>
      </w:r>
    </w:p>
    <w:p>
      <w:pPr>
        <w:ind w:left="0" w:right="0" w:firstLine="560"/>
        <w:spacing w:before="450" w:after="450" w:line="312" w:lineRule="auto"/>
      </w:pPr>
      <w:r>
        <w:rPr>
          <w:rFonts w:ascii="宋体" w:hAnsi="宋体" w:eastAsia="宋体" w:cs="宋体"/>
          <w:color w:val="000"/>
          <w:sz w:val="28"/>
          <w:szCs w:val="28"/>
        </w:rPr>
        <w:t xml:space="preserve">　　经济复苏振兴的转折之年，更是我们工作压力较大的一年。一年来，面对矿产资源整合对经济税收的严重冲击，我们xx县国家税务局在市局党组和县委、政府的正确领导下，始终坚持以科学发展观为指导，认真贯彻落实全市国税工作会议精神，紧紧围绕“12345”工作思路，深入推进依法治税、管理强税和人才兴税“三大发展战略”，开拓进取、扎实工作，经过全体干部职工的共同努力，确保了税收收入平稳较快增长，各项税收工作均取得了比较满意的成绩，在社会上树立了良好的国税形象。回顾一年来的工作，主要成绩体现在以下几方面：</w:t>
      </w:r>
    </w:p>
    <w:p>
      <w:pPr>
        <w:ind w:left="0" w:right="0" w:firstLine="560"/>
        <w:spacing w:before="450" w:after="450" w:line="312" w:lineRule="auto"/>
      </w:pPr>
      <w:r>
        <w:rPr>
          <w:rFonts w:ascii="宋体" w:hAnsi="宋体" w:eastAsia="宋体" w:cs="宋体"/>
          <w:color w:val="000"/>
          <w:sz w:val="28"/>
          <w:szCs w:val="28"/>
        </w:rPr>
        <w:t xml:space="preserve">　　一、以“确保税收任务按时完成”为己任，强化税收征管，认真组织收入，全年共入库税款10860万元，占年计划任务10200万元的106.5%，顺利完成了20xx年度的税收任务，为确保全县财政收入目标的完成做出了新贡献。</w:t>
      </w:r>
    </w:p>
    <w:p>
      <w:pPr>
        <w:ind w:left="0" w:right="0" w:firstLine="560"/>
        <w:spacing w:before="450" w:after="450" w:line="312" w:lineRule="auto"/>
      </w:pPr>
      <w:r>
        <w:rPr>
          <w:rFonts w:ascii="宋体" w:hAnsi="宋体" w:eastAsia="宋体" w:cs="宋体"/>
          <w:color w:val="000"/>
          <w:sz w:val="28"/>
          <w:szCs w:val="28"/>
        </w:rPr>
        <w:t xml:space="preserve">　　20xx年，面对组织收入的严峻形势和巨大压力，我们坚定信心，攻克时艰，把组织收入的着力点放在强化税收管理上，认真落实总局、省局和市局出台的一系列加强税收征管的有效措施，严格执行组织收入纪律，全局上下大打组织收入攻坚战。一是提高思想认识，多次召开税收任务落实会，科学分配税收任务，层层签订军令状，认真落实收入目标责任制，并对登记率、申报率、入库率、欠税增减率、滞纳金加收率以及处罚率进行严格考核；二是加强重点税源监控，进一步扩大监控范围，提高监控质量，37户规模企业全年入库税款6375万元，占全年“两税”税收收入9695万元的65%；三是认真执行个体税收和商业税收政策，全年入库个体税收532万元，比上年同期315万元增长69%；四是全面落实税收管理员制度，扎实开展纳税评估。在开展增值税纳税评估方面，我局对所管辖23户成品油经销企业及14家药店、6家超市开展了增值税专项纳税评估，共查补税款18万元；在所得税纳税评估方面，我局按照市局要求，先后对13户亏损企业和11户盈利企业进行了纳税评估，发现有问题企业8户，共调增应纳税所得额61.1万元，查补企业所得税15万元，加收滞纳金4278元，罚款3.3万元；五是开展“地毯式”管户清查活动，对液化气销售行业、砖瓦行业、蜂窝煤加工行业、废品收购及废品加工行业、商品流通领域中的批发户、各超市、专卖店六大行业开展漏征漏管户税款清查工作，通过全县纳税人的积极自查和我们的税务检查，共清查管户621户，堵漏增收税款50余万元；六是加大欠税清缴力度，严格欠税清缴工作考核，共清缴欠税713万元，真正实现了当年无新欠的目标，清理欠税工作取得历史最好成绩；七是认真开展非煤矿产领域税收专项整治活动，重点对铝矾土矿、太谷石矿、石灰石矿等35户非煤矿产企业进行税收专项整治，共清缴税款81.4万元；八是推行局领导包片、股室包点的工作办法，加强工作调研和督导，形成了人人心中有动力、个个肩上有压力的工作机制。</w:t>
      </w:r>
    </w:p>
    <w:p>
      <w:pPr>
        <w:ind w:left="0" w:right="0" w:firstLine="560"/>
        <w:spacing w:before="450" w:after="450" w:line="312" w:lineRule="auto"/>
      </w:pPr>
      <w:r>
        <w:rPr>
          <w:rFonts w:ascii="宋体" w:hAnsi="宋体" w:eastAsia="宋体" w:cs="宋体"/>
          <w:color w:val="000"/>
          <w:sz w:val="28"/>
          <w:szCs w:val="28"/>
        </w:rPr>
        <w:t xml:space="preserve">　　通过多措并举，我局纳税申报率、入库率、处罚率、滞纳金加收率等各项指标均达到规定要求，有力地推进了任务进度，提前半月实现了“满堂红”。县委、县政府对我局面对严峻的经济形势，敢于迎难而上、克难攻坚，确保财政收入圆满完成，给予了充分肯定。</w:t>
      </w:r>
    </w:p>
    <w:p>
      <w:pPr>
        <w:ind w:left="0" w:right="0" w:firstLine="560"/>
        <w:spacing w:before="450" w:after="450" w:line="312" w:lineRule="auto"/>
      </w:pPr>
      <w:r>
        <w:rPr>
          <w:rFonts w:ascii="宋体" w:hAnsi="宋体" w:eastAsia="宋体" w:cs="宋体"/>
          <w:color w:val="000"/>
          <w:sz w:val="28"/>
          <w:szCs w:val="28"/>
        </w:rPr>
        <w:t xml:space="preserve">　　二、以推进税收法制化建设为目的，认真贯彻各项税收政策，严格落实税收执法责任制和执法过错责任追究制，加大稽查力度，整顿税收秩序，突出法治公平，强化依法治税取得新进展。</w:t>
      </w:r>
    </w:p>
    <w:p>
      <w:pPr>
        <w:ind w:left="0" w:right="0" w:firstLine="560"/>
        <w:spacing w:before="450" w:after="450" w:line="312" w:lineRule="auto"/>
      </w:pPr>
      <w:r>
        <w:rPr>
          <w:rFonts w:ascii="宋体" w:hAnsi="宋体" w:eastAsia="宋体" w:cs="宋体"/>
          <w:color w:val="000"/>
          <w:sz w:val="28"/>
          <w:szCs w:val="28"/>
        </w:rPr>
        <w:t xml:space="preserve">　　一年来，我们认真落实税收执法责任制和执法过错责任追究制度，结合税收执法管理信息系统的监控数据，将自动考核与人工考核相结合，依据税收执法管理信息系统责任追究模块，严格兑现奖惩，建立考核追究档案，责任落实到人，过错行为较往年明显下降；认真落实税收优惠政策，加强减免税管理，全年共计减免退税340万元；加大稽查工作力度，深入整顿和规范税收秩序，共检查纳税人85户，检查税款168.3万元，并组织296户纳税人开展自查，自查税款61.7万元，查补收入总额达234万元；深入开展税法宣传活动，利用税收宣传月和“12〃4”普法日，扩展税法宣传渠道，丰富税法宣传内容，先后开展了送税法进企业、税法启蒙教育等一系列辐射面广、影响力大、实效性强的宣传活动，提高了纳税人的税法遵从度；积极组织全员开展法律学习，规避执法风险，预防职务犯罪。20xx年8月18至11月28日，我局以贯彻落实《山西省预防职务犯罪工作条例》为契机，开展了预防职务犯罪百日教育活动，围绕“什么是职务犯罪、职务犯罪有什么危害、怎样才能降低执法风险”等实际问题，组织全局干部职工学习了预防职务犯罪的有关法律法规；同时，我们在县人大的指导下，开展了统一学法、统一考试、统一竞赛法律知识的“三统”活动，进一步增强了我局税务干部的法制观念。县依法治县考评组在深入我局检查验收依法治理工作时，充分肯定了我局依法治税的可行做法以及显著成效。</w:t>
      </w:r>
    </w:p>
    <w:p>
      <w:pPr>
        <w:ind w:left="0" w:right="0" w:firstLine="560"/>
        <w:spacing w:before="450" w:after="450" w:line="312" w:lineRule="auto"/>
      </w:pPr>
      <w:r>
        <w:rPr>
          <w:rFonts w:ascii="宋体" w:hAnsi="宋体" w:eastAsia="宋体" w:cs="宋体"/>
          <w:color w:val="000"/>
          <w:sz w:val="28"/>
          <w:szCs w:val="28"/>
        </w:rPr>
        <w:t xml:space="preserve">　　三、以开通财税银库横向联网系统为标志，加强网络监控与维护，确保网络畅通无阻，严把数据采集关，加快信息化建设实现新突破。</w:t>
      </w:r>
    </w:p>
    <w:p>
      <w:pPr>
        <w:ind w:left="0" w:right="0" w:firstLine="560"/>
        <w:spacing w:before="450" w:after="450" w:line="312" w:lineRule="auto"/>
      </w:pPr>
      <w:r>
        <w:rPr>
          <w:rFonts w:ascii="宋体" w:hAnsi="宋体" w:eastAsia="宋体" w:cs="宋体"/>
          <w:color w:val="000"/>
          <w:sz w:val="28"/>
          <w:szCs w:val="28"/>
        </w:rPr>
        <w:t xml:space="preserve">　　20xx年，我们以税收信息化建设为依托，不断完善征管运行机制，确保了各项税收工作的顺利开展。一是加强税务信息网络、硬件和软件的管理，严格各项制度的落实，先后维护网络106次，并对210余户次的两卡进行了维护，确保了工作的正常运转。二是加强税收数据质量管理，严把数据质量关口，提高了数据分析应用水平。全年为104户增值税一般纳税人认证5万余份增值税发票和1100余份运输发票，为3000余户(次)纳税人采集申报数据6万余条；三是对“xx国税”内部网站的版式和内容进行了大幅更新和补充，全方位、多角度宣传国税工作，使其成为展示xx国税形象的一个靓丽“窗口”。四是大力推行网上申报和网上认证，认真做好财税库银联网工作，全年为85户增值税一般纳税人提供了1000余次网上申报服务，并成功上线9户增值税一般纳税人，通过银行划转税款4户，税款为179万元，这标志着我局税收工作在信息化道路上迈出了关键的一步，实现了新的突破。</w:t>
      </w:r>
    </w:p>
    <w:p>
      <w:pPr>
        <w:ind w:left="0" w:right="0" w:firstLine="560"/>
        <w:spacing w:before="450" w:after="450" w:line="312" w:lineRule="auto"/>
      </w:pPr>
      <w:r>
        <w:rPr>
          <w:rFonts w:ascii="宋体" w:hAnsi="宋体" w:eastAsia="宋体" w:cs="宋体"/>
          <w:color w:val="000"/>
          <w:sz w:val="28"/>
          <w:szCs w:val="28"/>
        </w:rPr>
        <w:t xml:space="preserve">　　四、以实施人才兴税为抓手，合理调配岗位人员，加强政治理论学习，开展税收业务培训，深化创先争优活动，全面提高干部队伍素质，在“以人为本”方面有了新成效。</w:t>
      </w:r>
    </w:p>
    <w:p>
      <w:pPr>
        <w:ind w:left="0" w:right="0" w:firstLine="560"/>
        <w:spacing w:before="450" w:after="450" w:line="312" w:lineRule="auto"/>
      </w:pPr>
      <w:r>
        <w:rPr>
          <w:rFonts w:ascii="宋体" w:hAnsi="宋体" w:eastAsia="宋体" w:cs="宋体"/>
          <w:color w:val="000"/>
          <w:sz w:val="28"/>
          <w:szCs w:val="28"/>
        </w:rPr>
        <w:t xml:space="preserve">　　我局始终坚持“以人为本”理念，大力实施“人才兴税”战略：一是严格按照市局机构改革方案科学配臵干部队伍，组织实施了股级干部的推荐、选拔、任用工作，先后对31名德才兼备的股级干部进行了考察考核，全面完成了我局机构改革，做到机构到位、人员到岗、人尽其才、才尽其用；二是加强领导班子建设，积极开展“五好班子”创建活动，提高了领导班子分析形势、把握大局、服务大局的能力和做好思想政治工作、带好队伍的能力；三是组织国税干部深入学习贯彻落实十七届五中全会精神，围绕学习和实践科学发展观、贯彻全省干部工作会议、开展创先争优活动等中心议题，多次组织党员干部召开动员会、学习会和民主生活会，认真开展了“山西大发展，国税怎么办”大讨论活动；特别是在创先争优活动中，每一名党员干部结合自身岗位职责，人人写出了承诺书，明确了今后的努力方向；同时，班子成员与一般干部、党员干部与非党干部开展结对帮扶活动，通过谈心、批评与自我批评等形式，形成强弱搭配、优势互补的帮扶结构，促进了队伍素质的全面提升；四是加强税收业务培训，先后派员参加了省、市局举办的“六员”、党务、廉政、领导知识更新等教育培训，共参加培训班23期，受训人员达130余人次，提高了全员的业务能力；五是大力开展先进典型学习活动，深入学习和弘扬荆保山精神。20xx年11月30日，我局组织新任命的国税干部前往中条山巅云盖寺，认真学习荆保山同志先进事迹。通过实地体会荆保山的生活环境，聆听他的亲身讲述，国税干部受到了很深的启迪和教育，进一步激发了税务干部干事创业、艰苦奋斗的创先争优精神；六是夯实党组织建设，圆满完成了党支部的换届选举任务。我局党总支及三个支部均被县直工委评为先进单位，有两位同志获的全省国税系统优秀共产党员和先进党务工作者，三位同志获得全市国税系统优秀共产党员和先进党务工作者。</w:t>
      </w:r>
    </w:p>
    <w:p>
      <w:pPr>
        <w:ind w:left="0" w:right="0" w:firstLine="560"/>
        <w:spacing w:before="450" w:after="450" w:line="312" w:lineRule="auto"/>
      </w:pPr>
      <w:r>
        <w:rPr>
          <w:rFonts w:ascii="宋体" w:hAnsi="宋体" w:eastAsia="宋体" w:cs="宋体"/>
          <w:color w:val="000"/>
          <w:sz w:val="28"/>
          <w:szCs w:val="28"/>
        </w:rPr>
        <w:t xml:space="preserve">　　五、以廉洁从税为根本，稳步推进党风廉政及反腐败工作，不断加强行风建设，集中整治影响发展环境的突出问题，进一步优化纳税服务，勤政廉政形象得到新提升。</w:t>
      </w:r>
    </w:p>
    <w:p>
      <w:pPr>
        <w:ind w:left="0" w:right="0" w:firstLine="560"/>
        <w:spacing w:before="450" w:after="450" w:line="312" w:lineRule="auto"/>
      </w:pPr>
      <w:r>
        <w:rPr>
          <w:rFonts w:ascii="宋体" w:hAnsi="宋体" w:eastAsia="宋体" w:cs="宋体"/>
          <w:color w:val="000"/>
          <w:sz w:val="28"/>
          <w:szCs w:val="28"/>
        </w:rPr>
        <w:t xml:space="preserve">　　一是加强党风廉政建设，与各单位负责人签订了党风廉政建设目标责任书；二是狠抓警示教育，增强自律意识，严格执行《廉政准则》和省纪委新出台的“五个不准”。9月3日，我局组织税务干部前往xx廉政文化教育基地，开展了“学廉思廉”警示教育活动，观看了警示教育片《小官大贪警示录》，学唱了廉政歌曲《八个坚持，八个反对》，并进行了《廉政准则》考试。11月30日上午，局党组对新任命的31名国税干部进行廉政谈话，使其头脑更清醒，思想更坚定，精神更振奋。三是狠抓行风建设，针对集中整治经济发展环境的18种行为，及时纠正工作方法简单、效率低下、甚至刁难纳税人的问题，不断提高办税效率和依法行政水平；四是继续开展明查暗访、问卷调查、特邀监察员座谈会等活动，共召开各种形式的座谈会、咨询会6次、发放问卷调查表1000余份、明察暗访21次；并按照县纠风办要求，重新修订了公开承诺制度，通过电视台向社会进行了公开承诺；五是创新服务举措，提高服务质量，严格着装挂牌上岗制度，大力推行首问责任制、服务承诺制、限时服务制、AB角零缺位制等服务模式，不断加强对纳税服务承诺、兑现情况的监督检查，积极主动为纳税人提供涉税服务，先后为新办企业办理开业税务登记89户次，变更税务登记51户次，为个体户减免税务登记工本费270元，为5000户次纳税人免收代开普通发票工本费2600余元，为民政福利企业、资源综合利用企业、新办企业受理法律文书40余份，为22户次纳税人受理了增值税一般纳税人资格认定手续，为100余户次纳税人办理了发票领购资格认定手续，为近20_户次纳税人办理了车购税完税证明；全年共为纳税人和社会群众送服务、送政策、送资料30余次，辅导纳税人操作报税100余户次，接受群众咨询700余次，接听涉税电话1200余次，解答涉税问题150余个，受到了纳税人的普遍好评；六是巩固文明和谐创建成果，积极参与社会公益事业，多次开展“送温暖、献爱心”社会捐助活动，先后为植树造林、社区建设、贫困大学生入学以及包点帮扶村等捐款达3万余元、赠送图书1000余册，彰显了国税部门服务经济发展、关爱弱势群体的民本情怀。</w:t>
      </w:r>
    </w:p>
    <w:p>
      <w:pPr>
        <w:ind w:left="0" w:right="0" w:firstLine="560"/>
        <w:spacing w:before="450" w:after="450" w:line="312" w:lineRule="auto"/>
      </w:pPr>
      <w:r>
        <w:rPr>
          <w:rFonts w:ascii="宋体" w:hAnsi="宋体" w:eastAsia="宋体" w:cs="宋体"/>
          <w:color w:val="000"/>
          <w:sz w:val="28"/>
          <w:szCs w:val="28"/>
        </w:rPr>
        <w:t xml:space="preserve">　　六、以规范内部管理为基调，完善规章制度，狠抓纪律作风整顿，压缩经费开支，提速基建速度，各项管理机制日益强化，工作秩序井然有序，行政管理水平达到了新高度。</w:t>
      </w:r>
    </w:p>
    <w:p>
      <w:pPr>
        <w:ind w:left="0" w:right="0" w:firstLine="560"/>
        <w:spacing w:before="450" w:after="450" w:line="312" w:lineRule="auto"/>
      </w:pPr>
      <w:r>
        <w:rPr>
          <w:rFonts w:ascii="宋体" w:hAnsi="宋体" w:eastAsia="宋体" w:cs="宋体"/>
          <w:color w:val="000"/>
          <w:sz w:val="28"/>
          <w:szCs w:val="28"/>
        </w:rPr>
        <w:t xml:space="preserve">　　一是狠抓制度建设，重新修改了机关办文、办事、阅文、保密、值班等有关规范化管理的规章制度，形成了一整套形之有效的管理模式，促进了全局规范化、精细化建设步伐；二是强化目标管理与考核，把机关考勤、卫生、值班及安全管理等相关工作目标任务进行量化分解到每个单位，严格督办通报，确保机关工作执行力不断提升，安全侍卫、机关卫生，达到了有关职能部门的要求；三是针对个别税干上班不积极、出勤不出力、工作得过且过、目无组织纪律等行为，深入开展纪律作风大整顿活动，着力解决工作作风及效能建设中存在的突出问题，进一步规范了税务干部的工作行为，提高了工作效率；四是压缩经费开支，制定并完善了来客接待、办公用品采购、以及车辆用油和维修等管理办法，全年实际经费支出比上年节约15万元左右，打造了节约型国税机关；五是新建综合办公大楼建设速度快，工程质量高，主体建设已经基本竣工。由于市局党组和县委政府的关怀和支持，以及我局对工程建设规范化的严格管理，该基建项目的施工和管理都达到了总局要求的规范、公开、公正、透明的标准。20xx年9月份，我局新建综合办公大楼做为全省国税系统唯一基建项目接受国家税务总局治理工程建设领域突出问题工作领导小组检查验收，其工程质量、文明施工和规范管理等方面工作受到了检查组的高度评价。</w:t>
      </w:r>
    </w:p>
    <w:p>
      <w:pPr>
        <w:ind w:left="0" w:right="0" w:firstLine="560"/>
        <w:spacing w:before="450" w:after="450" w:line="312" w:lineRule="auto"/>
      </w:pPr>
      <w:r>
        <w:rPr>
          <w:rFonts w:ascii="宋体" w:hAnsi="宋体" w:eastAsia="宋体" w:cs="宋体"/>
          <w:color w:val="000"/>
          <w:sz w:val="28"/>
          <w:szCs w:val="28"/>
        </w:rPr>
        <w:t xml:space="preserve">　　艰辛成就伟业，奋斗铸就辉煌。20xx年，我们牢固树立政治意识、大局意识、责任意识和服务意识，团结一致、同舟共济，既是近年来倾注心血、付出汗水最多的一年，又是近年来采取措施最多、工作力度最大的一年。一年来，由于受矿产资源整合等因素的影响，我县相当一部分企业生产大幅下滑，导致税源萎缩，全年税收收入形势异常严峻。面对严峻的税收形势，全局干部职工思想坚定、精神振奋，认真落实县局一系列征管措施和安排部署，变压力为动力，化危机为机遇，视考验为历练，在各自岗位中做出了积极贡献。特别是在组织收入工作中，上至班子成员，下至一般干部，每一个人都是认真负责、勇挑重担。各班子成员积极深入包片单位，及时了解税源变化情况，测算收入缺口，为各单位拿出了弥补缺口的具体措施；中层干部思想过硬、热情高涨，带头拼搏在组织收入工作第一线；全局干部团结一致，以组织收入为己任，以完成任务为目标，变“休息日”为“工作日”，变“税源管理独角戏”为“机关全员大合唱”。全局干部职工“挑战面前不松劲、考验面前不退缩、困难面前不让步、压力面前不低头”的大无畏精神和顾大局思想可圈可点、可歌可颂。可以说，是全局税干的顽强不屈、坚韧不拔、团结协作和扎实苦干，确保了各项工作的圆满完成。</w:t>
      </w:r>
    </w:p>
    <w:p>
      <w:pPr>
        <w:ind w:left="0" w:right="0" w:firstLine="560"/>
        <w:spacing w:before="450" w:after="450" w:line="312" w:lineRule="auto"/>
      </w:pPr>
      <w:r>
        <w:rPr>
          <w:rFonts w:ascii="宋体" w:hAnsi="宋体" w:eastAsia="宋体" w:cs="宋体"/>
          <w:color w:val="000"/>
          <w:sz w:val="28"/>
          <w:szCs w:val="28"/>
        </w:rPr>
        <w:t xml:space="preserve">　　总之，近一年来，我们xx县国税局迎难而上、负重赶超，各项工作均取得了明显成效。但是，工作中仍然存在一些问题和不足，主要表现在：税源不足与税收任务的矛盾较大，20xx年的组织收入任务依然艰巨；税收征管仍存在一些薄弱环节，个别行业税负较低，征管力度仍需加强；税收执法不规范，特别是程序不规范的问题仍然存在；纳税服务的水平还不高，个别单位纳税服务局限于表面化、形式化，纳税服务的层次仍需提高；干部队伍活力不足的问题相对存在等等，这些问题都有待于我们在今后的工作中认真加以研究，逐步予以解决。</w:t>
      </w:r>
    </w:p>
    <w:p>
      <w:pPr>
        <w:ind w:left="0" w:right="0" w:firstLine="560"/>
        <w:spacing w:before="450" w:after="450" w:line="312" w:lineRule="auto"/>
      </w:pPr>
      <w:r>
        <w:rPr>
          <w:rFonts w:ascii="宋体" w:hAnsi="宋体" w:eastAsia="宋体" w:cs="宋体"/>
          <w:color w:val="000"/>
          <w:sz w:val="28"/>
          <w:szCs w:val="28"/>
        </w:rPr>
        <w:t xml:space="preserve">　　同志们，20xx是“十二五”时期的开局之年，各项税收工作任务也将更加繁重。职责所在，不可丝毫懈怠；重任在肩，更当百倍努力。站在两个五年规划的交替之际，我们一定要在党的十七届五中全会精神和科学发展观的指引下，在市局党组和县委、政府的正确领导下，开拓进取，扎实工作，以变革的步伐赢得历史的机遇，以创新的手段拓展工作的宽度，以优异的业绩续写国税的精彩，在新的一年里争取更大的辉煌，努力开创xx国税更加璀璨的明天。</w:t>
      </w:r>
    </w:p>
    <w:p>
      <w:pPr>
        <w:ind w:left="0" w:right="0" w:firstLine="560"/>
        <w:spacing w:before="450" w:after="450" w:line="312" w:lineRule="auto"/>
      </w:pPr>
      <w:r>
        <w:rPr>
          <w:rFonts w:ascii="宋体" w:hAnsi="宋体" w:eastAsia="宋体" w:cs="宋体"/>
          <w:color w:val="000"/>
          <w:sz w:val="28"/>
          <w:szCs w:val="28"/>
        </w:rPr>
        <w:t xml:space="preserve">　　最后，我谨代表县局党组一班人，向一年来在各个岗位上辛勤工作、为国税事业发展做出优异成绩的全体干部职工，以及你们的.家人表示感谢和慰问，并向大家致以新年最美好的祝愿！祝福同志们：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县税务局税务工作会议领导讲话篇3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今天大家回来召开一个股所长会议，主要议题是总结上半年工作，安排部署下半年工作任务，下面我讲几点意见：</w:t>
      </w:r>
    </w:p>
    <w:p>
      <w:pPr>
        <w:ind w:left="0" w:right="0" w:firstLine="560"/>
        <w:spacing w:before="450" w:after="450" w:line="312" w:lineRule="auto"/>
      </w:pPr>
      <w:r>
        <w:rPr>
          <w:rFonts w:ascii="宋体" w:hAnsi="宋体" w:eastAsia="宋体" w:cs="宋体"/>
          <w:color w:val="000"/>
          <w:sz w:val="28"/>
          <w:szCs w:val="28"/>
        </w:rPr>
        <w:t xml:space="preserve">&gt;　　一、上半年主要工作完成情况</w:t>
      </w:r>
    </w:p>
    <w:p>
      <w:pPr>
        <w:ind w:left="0" w:right="0" w:firstLine="560"/>
        <w:spacing w:before="450" w:after="450" w:line="312" w:lineRule="auto"/>
      </w:pPr>
      <w:r>
        <w:rPr>
          <w:rFonts w:ascii="宋体" w:hAnsi="宋体" w:eastAsia="宋体" w:cs="宋体"/>
          <w:color w:val="000"/>
          <w:sz w:val="28"/>
          <w:szCs w:val="28"/>
        </w:rPr>
        <w:t xml:space="preserve">　　今年，市局年初下达我局税收任务xxxx万元，后调整到xxxx万元，比去年同期增长了xxxx万元，增幅达xx%，县政府下达我局税收收入任务为xxxx万元，比去年增长了xxxx万元，增长幅度达xx%，面对收入任务压力大，税源后劲不足的情况下，各征收单位都能够以县局中心工作安排为重点，快节奏、高效率的开展各项工作，顺利实现了首季“开门红”，二季度也能按照县局的统一安排，奋力挖潜征收。截止6月29日，我局累计征收入库地方各税xxxx万元，完成市局下达年度计划任务的xx%，完成县政府年度计划任务的xx%，与上年同期相比增长x.x%，增收xxx万元。尽管没能按期实现时间任务“双过半”的目标，但是各位付出的艰辛努力县局领导都心知肚明，在此我代表县局党组向大家付出的辛勤工作表示衷心地感谢！</w:t>
      </w:r>
    </w:p>
    <w:p>
      <w:pPr>
        <w:ind w:left="0" w:right="0" w:firstLine="560"/>
        <w:spacing w:before="450" w:after="450" w:line="312" w:lineRule="auto"/>
      </w:pPr>
      <w:r>
        <w:rPr>
          <w:rFonts w:ascii="宋体" w:hAnsi="宋体" w:eastAsia="宋体" w:cs="宋体"/>
          <w:color w:val="000"/>
          <w:sz w:val="28"/>
          <w:szCs w:val="28"/>
        </w:rPr>
        <w:t xml:space="preserve">　　上半年的短收虽经县局与市局和县政府多方协调争取，以xxxx万元为考核基数，但是政府又要求我们必须在第三季度跟上收入进度，可谓任务艰巨，困难重重。同时税源管理工作的现状与科学化、精细化、专业化管理要求差距较大，仍处在探索阶段；网上办税、网络在线发票推广、税源专业化管理和存量房纳税评估等都成为当前地税工作的热点和难点；干部队伍的业务素质不能适应税收信息化、税源专业化管理高速发展的要求，执行力不强的问题突出。对于这些工作、这些问题，我们要高度重视，要作为下一步工作的重点逐步予以解决。</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做好下半年各项工作是扭转上半年不利局势的关键，因此，我们要继续坚持今年全县地税工作总体目标不动摇，团结奋进、苦拼实干，扎实推进地税各项工作。</w:t>
      </w:r>
    </w:p>
    <w:p>
      <w:pPr>
        <w:ind w:left="0" w:right="0" w:firstLine="560"/>
        <w:spacing w:before="450" w:after="450" w:line="312" w:lineRule="auto"/>
      </w:pPr>
      <w:r>
        <w:rPr>
          <w:rFonts w:ascii="宋体" w:hAnsi="宋体" w:eastAsia="宋体" w:cs="宋体"/>
          <w:color w:val="000"/>
          <w:sz w:val="28"/>
          <w:szCs w:val="28"/>
        </w:rPr>
        <w:t xml:space="preserve">　　(一)立足“五抓”确保税收应收尽收。</w:t>
      </w:r>
    </w:p>
    <w:p>
      <w:pPr>
        <w:ind w:left="0" w:right="0" w:firstLine="560"/>
        <w:spacing w:before="450" w:after="450" w:line="312" w:lineRule="auto"/>
      </w:pPr>
      <w:r>
        <w:rPr>
          <w:rFonts w:ascii="宋体" w:hAnsi="宋体" w:eastAsia="宋体" w:cs="宋体"/>
          <w:color w:val="000"/>
          <w:sz w:val="28"/>
          <w:szCs w:val="28"/>
        </w:rPr>
        <w:t xml:space="preserve">　　一抓收入分析。围绕下半年收入任务，认真分析比对各自辖区的税源状况，应用税源调查数据，及时掌握重点税源增减变化，并对重点税源税种实行动态监测，通过税收分析评估有针对性地实施差异化征管。二抓税源监控。重点抓好矿产、建筑、房产、餐饮、土地增值税的管理工作。关注重点项目、重点工程、重点企业、资源转让、股权转让等涉税项目管理，牢把收入工作主动权。三抓堵漏增收。查找个体和零散税收管理漏洞和薄弱环节，不断完善税收征管措施。对重点项目、重点工程，限定时间，落实人员，硬化措施，严防税收跑冒滴漏。四抓任务考核。县局要及时调整下达收入任务计划，将任务层层分解落实到征收单位、到税种，实行“三个到位”(领导到位、责任到位、措施到位)。五抓工作纪律。坚持组织收入纪律和上下班工作纪律，无故不得请假，严格执法，应收尽收。对照年度目标任务，定计划、强措施，把精力集中到鼓实劲、谋收入、抓重点、破难题上来，把收入任务完成情况作为今年年度目标责任考核的一项主要指标。</w:t>
      </w:r>
    </w:p>
    <w:p>
      <w:pPr>
        <w:ind w:left="0" w:right="0" w:firstLine="560"/>
        <w:spacing w:before="450" w:after="450" w:line="312" w:lineRule="auto"/>
      </w:pPr>
      <w:r>
        <w:rPr>
          <w:rFonts w:ascii="宋体" w:hAnsi="宋体" w:eastAsia="宋体" w:cs="宋体"/>
          <w:color w:val="000"/>
          <w:sz w:val="28"/>
          <w:szCs w:val="28"/>
        </w:rPr>
        <w:t xml:space="preserve">　　(二)提高认识、夯实措施，强化干部管理工作</w:t>
      </w:r>
    </w:p>
    <w:p>
      <w:pPr>
        <w:ind w:left="0" w:right="0" w:firstLine="560"/>
        <w:spacing w:before="450" w:after="450" w:line="312" w:lineRule="auto"/>
      </w:pPr>
      <w:r>
        <w:rPr>
          <w:rFonts w:ascii="宋体" w:hAnsi="宋体" w:eastAsia="宋体" w:cs="宋体"/>
          <w:color w:val="000"/>
          <w:sz w:val="28"/>
          <w:szCs w:val="28"/>
        </w:rPr>
        <w:t xml:space="preserve">　　一要加强干部事业心和责任感教育。事业心、责任感说到底是个思想觉悟问题。强烈的事业心和责任感来源于坚定的理想信念，来源于对税收事业的无限忠诚。干部的事业心和责任感，既要建立在高度自觉的基础上，也要靠严格的管理监督来保证。光靠个人自觉，对少数人可以，对多数人不行，短期可以，长期不行。切实依照法规制度来规范干部的行为，通过严格管理，使干部不敢离职；通过严格监督，使干部不敢失职；通过严格执纪，使干部不敢弄权渎职。广大干部的事业心和责任感增强了，就会在全系统内形成“想干事、能干事、干成事”的良好氛围，聚精会神干事业，一心一意谋发展。树立正确的政绩观，保持务实的作风，经常深入纳税户，倾听他们的呼声，了解和掌握纳税人的需求，力所能及地帮助他们解决一些困难和问题，以务实的作风创造新的工作。</w:t>
      </w:r>
    </w:p>
    <w:p>
      <w:pPr>
        <w:ind w:left="0" w:right="0" w:firstLine="560"/>
        <w:spacing w:before="450" w:after="450" w:line="312" w:lineRule="auto"/>
      </w:pPr>
      <w:r>
        <w:rPr>
          <w:rFonts w:ascii="宋体" w:hAnsi="宋体" w:eastAsia="宋体" w:cs="宋体"/>
          <w:color w:val="000"/>
          <w:sz w:val="28"/>
          <w:szCs w:val="28"/>
        </w:rPr>
        <w:t xml:space="preserve">　　二要营造监督氛围，净化执法行为。没有制约的权力最容易导致腐败，只有强化监督和惩处制约体系，才能以他律促自律，防止和治理腐败，促进税务干部勤政廉政。强化监督意识，促进监督自觉化。克服“不能监督，唯我独尊”的心态，增强监督客体接受监督的自觉性。实施执法监督既是对权力和权力运作过程的一种约束，也是对干部的一种保护。应采取学习培训、舆论宣传、案例分析、制度要求、普法教育等形式，帮助干部职工自觉克服那种反感监督，认为监督是不信任、找岔子，逃避和拒绝监督的错误心态，树立正确的名利观、权力观、监督观，真正把来自组织、群众、社会和舆论的监督，看作是对自己的关心和爱护，从而奠定自觉接受监督、从严规范行为的思想基础。要克服“不敢监督，不愿监督”的心态，增强监督主体履行职责的主动性。要克服“难以监督、监督不了”的心态，营造公道正派、民主健康的监督氛围。应加大教育宣传力度，增强全员监督意识，鼓励和动员社会各界积极参与支持对税务人员及其执法行为的监督，更好地规范税收执法行为，为地税事业科学发展和构建社会主义和谐做出应有的贡献。</w:t>
      </w:r>
    </w:p>
    <w:p>
      <w:pPr>
        <w:ind w:left="0" w:right="0" w:firstLine="560"/>
        <w:spacing w:before="450" w:after="450" w:line="312" w:lineRule="auto"/>
      </w:pPr>
      <w:r>
        <w:rPr>
          <w:rFonts w:ascii="宋体" w:hAnsi="宋体" w:eastAsia="宋体" w:cs="宋体"/>
          <w:color w:val="000"/>
          <w:sz w:val="28"/>
          <w:szCs w:val="28"/>
        </w:rPr>
        <w:t xml:space="preserve">　　三要增强大局意识，做好税收宣传、工作。近年来，炒作政府机关，政府官员、公务员的网络事件时有发生，这为税收宣传工作提出了更高的要求，各单位一定要正确引导舆论导向，要求干部做到“不造谣、不传谣、不信谣”，不善自在地税QQ群、地税微博、网站转发一些涉及政治敏感、子乌虚有、捕风捉影、影响和谐的帖子。县局办公室在宣传报道工作中一定要严格把关，要遵守信息宣传的真实，避免过度夸大宣传，要以事实为依据，适度修饰宣传，图片新闻更要本着“为领导负责、为自己负责，更为单位负责”的态度开展宣传，严禁上传一些不利于单位形象、与实际工作无关，严重失真，存在漏洞的任何照片。各单位要时刻提醒干部职工注重自己的言行，尤其是在着装期间更为重要，在公共场合的一言一行都要为单位，为自己负责，不要因言行上的一时之快影响了单位形象，造成了不良后果。“”这个词，最近很流行，也很敏感，看似与我们很遥远，其实也与我们息息相关，往往在这个时期不稳定因素都有很多，各单位一定要在保证单位内部稳定的同时，也要高度重视外围不安定因素，遇到突发事件一定要及时向县局报告，力争确保我局工作实现零差错。</w:t>
      </w:r>
    </w:p>
    <w:p>
      <w:pPr>
        <w:ind w:left="0" w:right="0" w:firstLine="560"/>
        <w:spacing w:before="450" w:after="450" w:line="312" w:lineRule="auto"/>
      </w:pPr>
      <w:r>
        <w:rPr>
          <w:rFonts w:ascii="宋体" w:hAnsi="宋体" w:eastAsia="宋体" w:cs="宋体"/>
          <w:color w:val="000"/>
          <w:sz w:val="28"/>
          <w:szCs w:val="28"/>
        </w:rPr>
        <w:t xml:space="preserve">　　(三)把握新形势、立足新起点，做好税政征管和稽查工作</w:t>
      </w:r>
    </w:p>
    <w:p>
      <w:pPr>
        <w:ind w:left="0" w:right="0" w:firstLine="560"/>
        <w:spacing w:before="450" w:after="450" w:line="312" w:lineRule="auto"/>
      </w:pPr>
      <w:r>
        <w:rPr>
          <w:rFonts w:ascii="宋体" w:hAnsi="宋体" w:eastAsia="宋体" w:cs="宋体"/>
          <w:color w:val="000"/>
          <w:sz w:val="28"/>
          <w:szCs w:val="28"/>
        </w:rPr>
        <w:t xml:space="preserve">　　在税政工作方面：</w:t>
      </w:r>
    </w:p>
    <w:p>
      <w:pPr>
        <w:ind w:left="0" w:right="0" w:firstLine="560"/>
        <w:spacing w:before="450" w:after="450" w:line="312" w:lineRule="auto"/>
      </w:pPr>
      <w:r>
        <w:rPr>
          <w:rFonts w:ascii="宋体" w:hAnsi="宋体" w:eastAsia="宋体" w:cs="宋体"/>
          <w:color w:val="000"/>
          <w:sz w:val="28"/>
          <w:szCs w:val="28"/>
        </w:rPr>
        <w:t xml:space="preserve">　　一是要加强组织协调，积极推广应用存量房交易税收征管工作。切实按照县局下发的存量房交易税收征管工作方案做好各项工作，确保实现我县存量房交易税收应收尽收。</w:t>
      </w:r>
    </w:p>
    <w:p>
      <w:pPr>
        <w:ind w:left="0" w:right="0" w:firstLine="560"/>
        <w:spacing w:before="450" w:after="450" w:line="312" w:lineRule="auto"/>
      </w:pPr>
      <w:r>
        <w:rPr>
          <w:rFonts w:ascii="宋体" w:hAnsi="宋体" w:eastAsia="宋体" w:cs="宋体"/>
          <w:color w:val="000"/>
          <w:sz w:val="28"/>
          <w:szCs w:val="28"/>
        </w:rPr>
        <w:t xml:space="preserve">　　二是要切实做好个人所得税扣缴义务人网上申报工作。积极为代扣代缴单位提供服务，主动上门为各试点单位安装个人所得税代扣代缴系统软件，认真做好对扣缴义务人的宣传、培训和辅导工作，帮助扣缴义务人熟悉个人所得税代扣代缴系统的功能和操作方法，协助他们解决遇到的困难和问题。</w:t>
      </w:r>
    </w:p>
    <w:p>
      <w:pPr>
        <w:ind w:left="0" w:right="0" w:firstLine="560"/>
        <w:spacing w:before="450" w:after="450" w:line="312" w:lineRule="auto"/>
      </w:pPr>
      <w:r>
        <w:rPr>
          <w:rFonts w:ascii="宋体" w:hAnsi="宋体" w:eastAsia="宋体" w:cs="宋体"/>
          <w:color w:val="000"/>
          <w:sz w:val="28"/>
          <w:szCs w:val="28"/>
        </w:rPr>
        <w:t xml:space="preserve">　　三是要高质量、高效率的做好企业所得税汇算清缴和全国营业税调查等常规性工作。</w:t>
      </w:r>
    </w:p>
    <w:p>
      <w:pPr>
        <w:ind w:left="0" w:right="0" w:firstLine="560"/>
        <w:spacing w:before="450" w:after="450" w:line="312" w:lineRule="auto"/>
      </w:pPr>
      <w:r>
        <w:rPr>
          <w:rFonts w:ascii="宋体" w:hAnsi="宋体" w:eastAsia="宋体" w:cs="宋体"/>
          <w:color w:val="000"/>
          <w:sz w:val="28"/>
          <w:szCs w:val="28"/>
        </w:rPr>
        <w:t xml:space="preserve">　　在征管信息工作方面：</w:t>
      </w:r>
    </w:p>
    <w:p>
      <w:pPr>
        <w:ind w:left="0" w:right="0" w:firstLine="560"/>
        <w:spacing w:before="450" w:after="450" w:line="312" w:lineRule="auto"/>
      </w:pPr>
      <w:r>
        <w:rPr>
          <w:rFonts w:ascii="宋体" w:hAnsi="宋体" w:eastAsia="宋体" w:cs="宋体"/>
          <w:color w:val="000"/>
          <w:sz w:val="28"/>
          <w:szCs w:val="28"/>
        </w:rPr>
        <w:t xml:space="preserve">　　一是要突出抓好网上办税、批量扣税、电子评定税等软件的推广应用工作。“网上办税”等系统的推广应用是一项复杂的系统工程，覆盖征收管理和纳税服务的全过程，技术难度大，业务涉及面广，加强工作联系和协调尤为重要，各单位和相关股室要大力发扬团结协作精神，顾全大局，相互配合，主动和各相关联单位进行沟通联系，保障工作配合顺利、衔接流畅，圆满完成各系统的推广任务。要积极做好宣传培训。今年推广的重点是网上办税、网络开票，要通过县局内外网站、办税大厅等平台，加大宣传力度，鼓励和引导广大纳税人自愿申请开通网上办税业务。同时要在巩固上半年县局网上办税培训会成果的基础上继续加强培训工作，及时印发培训资料，通过全面细致的培训工作，使全体干部和纳税人掌握网上办税系统工作流程，熟悉网上办税应用，为系统上线运行做好充分准备，力争早日完成市局下达的网上办税任务。</w:t>
      </w:r>
    </w:p>
    <w:p>
      <w:pPr>
        <w:ind w:left="0" w:right="0" w:firstLine="560"/>
        <w:spacing w:before="450" w:after="450" w:line="312" w:lineRule="auto"/>
      </w:pPr>
      <w:r>
        <w:rPr>
          <w:rFonts w:ascii="宋体" w:hAnsi="宋体" w:eastAsia="宋体" w:cs="宋体"/>
          <w:color w:val="000"/>
          <w:sz w:val="28"/>
          <w:szCs w:val="28"/>
        </w:rPr>
        <w:t xml:space="preserve">　　二是要积极推进纳税评估，提高评估质量。县局纳税评估中心要充分利用征管系统的资源优势，广泛收集和积累纳税人各类涉税信息，为开展纳税评估工作准备第一手资料。要进一步协调和密切征收、管理、稽查之间的关系，通过纳税评估，提高征管质量，增收税款，为稽查提供有针对性的线索，使三者形成一个有机的整体。</w:t>
      </w:r>
    </w:p>
    <w:p>
      <w:pPr>
        <w:ind w:left="0" w:right="0" w:firstLine="560"/>
        <w:spacing w:before="450" w:after="450" w:line="312" w:lineRule="auto"/>
      </w:pPr>
      <w:r>
        <w:rPr>
          <w:rFonts w:ascii="宋体" w:hAnsi="宋体" w:eastAsia="宋体" w:cs="宋体"/>
          <w:color w:val="000"/>
          <w:sz w:val="28"/>
          <w:szCs w:val="28"/>
        </w:rPr>
        <w:t xml:space="preserve">　　三是要加强发票管理工作。要不断规范发票日常管理。各单位要切实加强发票行政许可事项申请人的资格和报送资料的初审工作。要加强发票缴销管理，严格按照市局要求和规定程序，对停用的旧版发票及超过保存年限的存根联统一销毁。要继续扩大网络在线发票应用范围。各单位要加大对网络在线开票工作的宣传力度，积极引导纳税人创造条件上线，严格控制有奖定额发票的发放范围和数量，根据市局要求，凡已鉴定网络在线发票的，不得再发放有奖定额发票。加强对纳税人的辅导和技术支持，确保纳税人正常开票，力争网络在线发票推广户数和开票量在今年实现新突破。</w:t>
      </w:r>
    </w:p>
    <w:p>
      <w:pPr>
        <w:ind w:left="0" w:right="0" w:firstLine="560"/>
        <w:spacing w:before="450" w:after="450" w:line="312" w:lineRule="auto"/>
      </w:pPr>
      <w:r>
        <w:rPr>
          <w:rFonts w:ascii="宋体" w:hAnsi="宋体" w:eastAsia="宋体" w:cs="宋体"/>
          <w:color w:val="000"/>
          <w:sz w:val="28"/>
          <w:szCs w:val="28"/>
        </w:rPr>
        <w:t xml:space="preserve">　　四是要加强税收执法责任制考核。要继续坚持按月发布税收执法考核通报，按季度对税收执法考核结果进行分析，查找产生过错的原因，提出解决防范措施，供各基层单位参考对比，不断提高税收执法的规范性，降低执法风险。要切实提高执法的规范性，在合理使用好执法考核系统“过错申辩”功能的同时，要认真分析过错产生原因，引起干部重视，不能仅仅依靠“过错申辩”降低过错率，而是要实打实地通过提高执法质量来降低过错率。</w:t>
      </w:r>
    </w:p>
    <w:p>
      <w:pPr>
        <w:ind w:left="0" w:right="0" w:firstLine="560"/>
        <w:spacing w:before="450" w:after="450" w:line="312" w:lineRule="auto"/>
      </w:pPr>
      <w:r>
        <w:rPr>
          <w:rFonts w:ascii="宋体" w:hAnsi="宋体" w:eastAsia="宋体" w:cs="宋体"/>
          <w:color w:val="000"/>
          <w:sz w:val="28"/>
          <w:szCs w:val="28"/>
        </w:rPr>
        <w:t xml:space="preserve">　　在稽查工作方面：</w:t>
      </w:r>
    </w:p>
    <w:p>
      <w:pPr>
        <w:ind w:left="0" w:right="0" w:firstLine="560"/>
        <w:spacing w:before="450" w:after="450" w:line="312" w:lineRule="auto"/>
      </w:pPr>
      <w:r>
        <w:rPr>
          <w:rFonts w:ascii="宋体" w:hAnsi="宋体" w:eastAsia="宋体" w:cs="宋体"/>
          <w:color w:val="000"/>
          <w:sz w:val="28"/>
          <w:szCs w:val="28"/>
        </w:rPr>
        <w:t xml:space="preserve">　　一是要认真贯彻落实全市稽查工作会议精神，结合我县工作实际合理调整工作思路，要将税收专项检查、重点税源企业轮查、重大税收违法案件查处和打击发票违法犯罪活动作为年度工作重点，充分发挥税务稽查的职能作用，以达到以查促收、以查促管、以查促遵的目的。</w:t>
      </w:r>
    </w:p>
    <w:p>
      <w:pPr>
        <w:ind w:left="0" w:right="0" w:firstLine="560"/>
        <w:spacing w:before="450" w:after="450" w:line="312" w:lineRule="auto"/>
      </w:pPr>
      <w:r>
        <w:rPr>
          <w:rFonts w:ascii="宋体" w:hAnsi="宋体" w:eastAsia="宋体" w:cs="宋体"/>
          <w:color w:val="000"/>
          <w:sz w:val="28"/>
          <w:szCs w:val="28"/>
        </w:rPr>
        <w:t xml:space="preserve">　　二是要进一步完善考评体系，将查补收入比例、完成检查案件数、案件审理退查率、重大案件查处率等指标纳入考核指标，要强化日常检查和重点目标任务的跟踪考核。</w:t>
      </w:r>
    </w:p>
    <w:p>
      <w:pPr>
        <w:ind w:left="0" w:right="0" w:firstLine="560"/>
        <w:spacing w:before="450" w:after="450" w:line="312" w:lineRule="auto"/>
      </w:pPr>
      <w:r>
        <w:rPr>
          <w:rFonts w:ascii="宋体" w:hAnsi="宋体" w:eastAsia="宋体" w:cs="宋体"/>
          <w:color w:val="000"/>
          <w:sz w:val="28"/>
          <w:szCs w:val="28"/>
        </w:rPr>
        <w:t xml:space="preserve">　　三是要加大稽查业务培训力度，全面提升稽查队伍的综合素质，要整合有限的人力资源，根据人员年龄和知识结构的实际，按照《稽查工作规程》的有关要求，对人员进行合理分工，进一步明确责任，最大限度发挥稽查人员的潜能，努力促进我县稽查工作水平再上新台阶。</w:t>
      </w:r>
    </w:p>
    <w:p>
      <w:pPr>
        <w:ind w:left="0" w:right="0" w:firstLine="560"/>
        <w:spacing w:before="450" w:after="450" w:line="312" w:lineRule="auto"/>
      </w:pPr>
      <w:r>
        <w:rPr>
          <w:rFonts w:ascii="宋体" w:hAnsi="宋体" w:eastAsia="宋体" w:cs="宋体"/>
          <w:color w:val="000"/>
          <w:sz w:val="28"/>
          <w:szCs w:val="28"/>
        </w:rPr>
        <w:t xml:space="preserve">　　(四)加强政风行风建设不断提升纳税服务水平</w:t>
      </w:r>
    </w:p>
    <w:p>
      <w:pPr>
        <w:ind w:left="0" w:right="0" w:firstLine="560"/>
        <w:spacing w:before="450" w:after="450" w:line="312" w:lineRule="auto"/>
      </w:pPr>
      <w:r>
        <w:rPr>
          <w:rFonts w:ascii="宋体" w:hAnsi="宋体" w:eastAsia="宋体" w:cs="宋体"/>
          <w:color w:val="000"/>
          <w:sz w:val="28"/>
          <w:szCs w:val="28"/>
        </w:rPr>
        <w:t xml:space="preserve">　　一是要严格工作纪律。县局要进一步加强对各单位工作纪律进行暗访和巡查，要对发现的问题迅速处理、及时整改。要避免在上级局和各级纪委的明察暗访中出现纰漏，造成不良的影响。</w:t>
      </w:r>
    </w:p>
    <w:p>
      <w:pPr>
        <w:ind w:left="0" w:right="0" w:firstLine="560"/>
        <w:spacing w:before="450" w:after="450" w:line="312" w:lineRule="auto"/>
      </w:pPr>
      <w:r>
        <w:rPr>
          <w:rFonts w:ascii="宋体" w:hAnsi="宋体" w:eastAsia="宋体" w:cs="宋体"/>
          <w:color w:val="000"/>
          <w:sz w:val="28"/>
          <w:szCs w:val="28"/>
        </w:rPr>
        <w:t xml:space="preserve">　　二是要不断巩固政风行风建设成果。坚持政风行风建设与党风廉政建设、精神文明建设一起抓的思想，把政风行风建设的任务与税收工作同部署，同落实、同检查、同考核，着力在紧贴税收业务工作的结合上动脑筋，在落实上下功夫，在收效上抓总结，以政风行风建设的成果推动全局精神文明建设，以精神文明建设的要求深化政风行风制度。</w:t>
      </w:r>
    </w:p>
    <w:p>
      <w:pPr>
        <w:ind w:left="0" w:right="0" w:firstLine="560"/>
        <w:spacing w:before="450" w:after="450" w:line="312" w:lineRule="auto"/>
      </w:pPr>
      <w:r>
        <w:rPr>
          <w:rFonts w:ascii="宋体" w:hAnsi="宋体" w:eastAsia="宋体" w:cs="宋体"/>
          <w:color w:val="000"/>
          <w:sz w:val="28"/>
          <w:szCs w:val="28"/>
        </w:rPr>
        <w:t xml:space="preserve">　　三是要正确处理好税收任务大幅增长和税源枯竭、管户减少的矛盾关系，要保证执行税收政策不越位，促进征管不违纪，要认真贯彻执行好单位管理制度、落实好组织收入工作纪律，确保实现收入任务持续增长。</w:t>
      </w:r>
    </w:p>
    <w:p>
      <w:pPr>
        <w:ind w:left="0" w:right="0" w:firstLine="560"/>
        <w:spacing w:before="450" w:after="450" w:line="312" w:lineRule="auto"/>
      </w:pPr>
      <w:r>
        <w:rPr>
          <w:rFonts w:ascii="宋体" w:hAnsi="宋体" w:eastAsia="宋体" w:cs="宋体"/>
          <w:color w:val="000"/>
          <w:sz w:val="28"/>
          <w:szCs w:val="28"/>
        </w:rPr>
        <w:t xml:space="preserve">　　(五)严格执行财经纪律，进一步加强财务管理</w:t>
      </w:r>
    </w:p>
    <w:p>
      <w:pPr>
        <w:ind w:left="0" w:right="0" w:firstLine="560"/>
        <w:spacing w:before="450" w:after="450" w:line="312" w:lineRule="auto"/>
      </w:pPr>
      <w:r>
        <w:rPr>
          <w:rFonts w:ascii="宋体" w:hAnsi="宋体" w:eastAsia="宋体" w:cs="宋体"/>
          <w:color w:val="000"/>
          <w:sz w:val="28"/>
          <w:szCs w:val="28"/>
        </w:rPr>
        <w:t xml:space="preserve">　　一是要加强机关财务管理，加强财务审批，严格支出审核、认真做好对大宗物品采购、差旅费报销、办公用品采购、接待、招待费支出审核，加强审核、监督，不断规范财务管理；二是要严格会议费、招待费管理，认真落实各项制度、规定，不怕得罪人，大力精简会议、压缩会议时间和规模，高效使用有限的办公经费；三是要进一步加大财务管理和内部审计的力度，强化固定资产和车辆管理，执行政府采购制度，严格落实基本建设的程序和规模，认真执行县局20xx年下发的《关于厉行节约严格经费支出管理的通知》，积极倡导厉行节约、勤俭办事；四是要做好机关综合管理，公务接待要做到“热情、周到、节俭、安全”，严格控制接待标准、注重接待细节。加强系统上下及各部门之间的协调沟通。</w:t>
      </w:r>
    </w:p>
    <w:p>
      <w:pPr>
        <w:ind w:left="0" w:right="0" w:firstLine="560"/>
        <w:spacing w:before="450" w:after="450" w:line="312" w:lineRule="auto"/>
      </w:pPr>
      <w:r>
        <w:rPr>
          <w:rFonts w:ascii="宋体" w:hAnsi="宋体" w:eastAsia="宋体" w:cs="宋体"/>
          <w:color w:val="000"/>
          <w:sz w:val="28"/>
          <w:szCs w:val="28"/>
        </w:rPr>
        <w:t xml:space="preserve">　　今天把各位中层召集在一起开个会的目的，是为了总结上半年工作成绩，分析收入工作形势，抓好下一步工作落实，希望大家能够按照县局统一安排，坚定信心、振奋精神，以饱满的工作热情、务实的工作作风，狠抓工作落实，努力完成全年各项目标任务，全力促使紫阳地税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2025-05-01T05:08:05+08:00</dcterms:created>
  <dcterms:modified xsi:type="dcterms:W3CDTF">2025-05-01T05:08:05+08:00</dcterms:modified>
</cp:coreProperties>
</file>

<file path=docProps/custom.xml><?xml version="1.0" encoding="utf-8"?>
<Properties xmlns="http://schemas.openxmlformats.org/officeDocument/2006/custom-properties" xmlns:vt="http://schemas.openxmlformats.org/officeDocument/2006/docPropsVTypes"/>
</file>