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建筑认识实习报告202_字范文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建筑实习的过程是愉快的、充实的。通过接触和参加实际建筑工作，能够培养大家综合应用的能力，让大家在工地上学习更多知识要点。你是否在找正准备撰写“建筑认识实习报告20_字”，下面小编收集了相关的素材，供大家写文参考！1建筑认识...</w:t>
      </w:r>
    </w:p>
    <w:p>
      <w:pPr>
        <w:ind w:left="0" w:right="0" w:firstLine="560"/>
        <w:spacing w:before="450" w:after="450" w:line="312" w:lineRule="auto"/>
      </w:pPr>
      <w:r>
        <w:rPr>
          <w:rFonts w:ascii="宋体" w:hAnsi="宋体" w:eastAsia="宋体" w:cs="宋体"/>
          <w:color w:val="000"/>
          <w:sz w:val="28"/>
          <w:szCs w:val="28"/>
        </w:rPr>
        <w:t xml:space="preserve">对于大多数人而言，建筑实习的过程是愉快的、充实的。通过接触和参加实际建筑工作，能够培养大家综合应用的能力，让大家在工地上学习更多知识要点。你是否在找正准备撰写“建筑认识实习报告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1建筑认识实习报告20_字</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2建筑认识实习报告20_字</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3建筑认识实习报告20_字</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4建筑认识实习报告20_字</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2025-06-16T07:28:53+08:00</dcterms:created>
  <dcterms:modified xsi:type="dcterms:W3CDTF">2025-06-16T07:28:53+08:00</dcterms:modified>
</cp:coreProperties>
</file>

<file path=docProps/custom.xml><?xml version="1.0" encoding="utf-8"?>
<Properties xmlns="http://schemas.openxmlformats.org/officeDocument/2006/custom-properties" xmlns:vt="http://schemas.openxmlformats.org/officeDocument/2006/docPropsVTypes"/>
</file>