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在市邮政职工岗位技术练功比武活动开幕式上的讲话</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职工岗位技术练功比武活动，是我市邮政落实省局、省邮政工会要求，大力实施“职工素质工程”的重要举措，也是深入开展“经营效益年”活动，加快良性循环发展的倾力实践。从筹备到开幕，我们经过了长时间的精心准备，市局及时召开了专题会议对练功比武工作进行部署，从上到下做了一系列大量、深入、细致的工作。各局纷纷成立练功比武活动组织机构，详细制定了活动实施和推进方案，大部分单位克服了人员少，时间紧、条件差等种种困难，在班前班后集中组织岗位大练基本功，有的局走出去，请进来，聘请教员进行手把手辅导，有的局组织了多种形式的培训、夜校学习，市局练功比武活动办公室也定期了解、协调活动的开展，组织巡回督察指导。经过各级各部门的精心组织，层层动员，人人参与，层层选拔，今天终于有228名选手脱颖而出，参加全市邮政21个工种项目的比武。可以说，本资料权属文秘资源网，放上鼠标按照提示查看文秘写作网更多资料这是一次对邮政职工业务技术的大检阅，是我市邮政职工技术水平的集中展示，也是分营以来邮政系统规模最大、工种最多、选手最多、实力最强的一次练功比武活动。它对推动我市邮政事业发展必将起到积极作用，将具有十分重要的意义。</w:t>
      </w:r>
    </w:p>
    <w:p>
      <w:pPr>
        <w:ind w:left="0" w:right="0" w:firstLine="560"/>
        <w:spacing w:before="450" w:after="450" w:line="312" w:lineRule="auto"/>
      </w:pPr>
      <w:r>
        <w:rPr>
          <w:rFonts w:ascii="宋体" w:hAnsi="宋体" w:eastAsia="宋体" w:cs="宋体"/>
          <w:color w:val="000"/>
          <w:sz w:val="28"/>
          <w:szCs w:val="28"/>
        </w:rPr>
        <w:t xml:space="preserve">为了以这次活动为契机，进一步营造尊重知识，尊重技能的良好氛围，唱响岗位练功、技术比武的主旋律，我讲三点意见：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一、职工素质的提高已成为我市邮政前进与发展的决定因素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邮政的建设进程，同样需要我们努力提高职工的整体素质。随着中国加入世界贸易组织，知识经济初露端倪，科学技术成为第一生产力，高素质职工成为企业第一资源。学习新知识，增强新本领、运用新手段、创造新成绩，作一名21世纪的邮政人，是我们在座大家都要面临的重大挑战；**邮政要发展，要前进，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我市邮政的发展取得了令人满意的成绩，连续三年我们获得了省局经济效益杯竞赛优胜奖，质量管理、文明创建、企业建设接连地迈上了新的台阶，邮游产业、文化建设也因地制宜地创出了**的特色。这靠的是什么？靠的是职工！是职工的聪明才智和集体智慧！特别是在邮政这种劳动密集型企业，人力资源是最牢靠的基础。</w:t>
      </w:r>
    </w:p>
    <w:p>
      <w:pPr>
        <w:ind w:left="0" w:right="0" w:firstLine="560"/>
        <w:spacing w:before="450" w:after="450" w:line="312" w:lineRule="auto"/>
      </w:pPr>
      <w:r>
        <w:rPr>
          <w:rFonts w:ascii="宋体" w:hAnsi="宋体" w:eastAsia="宋体" w:cs="宋体"/>
          <w:color w:val="000"/>
          <w:sz w:val="28"/>
          <w:szCs w:val="28"/>
        </w:rPr>
        <w:t xml:space="preserve">目前，随着我们各项改革的深入，许多经营、管理上的困难需要研究突破，大量的岗位亟待高素质人才来充实。我们搞规范化服务达标升级，人员素质不提高能行吗？投递体制搞改革，队伍素质不提高能行吗？我们要创建青年文明号，人员素质不提高能行吗？我们面向社会郑重推出百字承诺，人员素质不提高，能践行诺言吗？我们推行专业化经营，搞营销积分活动，人员素质不提高，能搞起来吗？所以，事业的发展永远靠人，每一位员工都是**邮政的宝贵财富。知识型职工是人才，操作技能也是财富。全面提高我们的技能和本领，是时代发展对我们发出的召唤；是社会进步对我们提出的要求；是**邮政步入良性循环的必然要求和决定因素。这次岗位练功比武活动给大家提供了一个公平竞争的机会，搭建了一个展露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 全局上下要大力营造尊重知识、尊重劳动、尊重技能的良好氛围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市邮政职工队伍的整体文化水平、综合素质还是偏低的，新业务开发能力、参与市场竞争能力、创新创效能力有待进一步提高；人员总量偏多，但是既精通邮政业务，又熟练掌握服务技能和计算机应用技术的高素质人才缺乏；一线从业人员职业道德、服务意识、业务技能也亟待改善。因此，全局上下要大力营造尊重知识、尊重劳动、尊重技能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第一要勤于学习，敏于求知，让学习成为我们企业发展中持续向上的主潮流。在我们的职工中，特别是生产一线上的年轻同志，在与企业共同成长，参与到企业巨大发展变化的过程中，都有着十分强烈的求知愿望，不满足于现状，渴望实现自身价值的愿望强烈，要求针对性、适应性培训的愿望强烈。从这些愿望看，说明三年改革发展的洗礼，大家已适应了竞争创新、挑战自我的发展潮流；说明职工学知识、增长才干逐渐成为自发行为。由此，我们一定要给每一个职工展现自我、发现自我、实现自我价值的舞台，调动一切积极因素，营造良好氛围。</w:t>
      </w:r>
    </w:p>
    <w:p>
      <w:pPr>
        <w:ind w:left="0" w:right="0" w:firstLine="560"/>
        <w:spacing w:before="450" w:after="450" w:line="312" w:lineRule="auto"/>
      </w:pPr>
      <w:r>
        <w:rPr>
          <w:rFonts w:ascii="宋体" w:hAnsi="宋体" w:eastAsia="宋体" w:cs="宋体"/>
          <w:color w:val="000"/>
          <w:sz w:val="28"/>
          <w:szCs w:val="28"/>
        </w:rPr>
        <w:t xml:space="preserve">要以提高职工思想道德、法律素质、科学文化知识、职业技能水平、创新创效能力和市场竞争能力为重点，以行政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由市局工会牵头，在全市范围内开展了一系列岗位练兵、技术比武等活动，收到了良好效果。2024年5月，我们举办了首次练功比武大赛，当时有6个工种，参赛选手不多，去年9月份，我们又举办了首届电子汇兑业务技术比武活动，成绩都令人满意。象**局的张晓静，就被选拔出来，不仅代表省局参加了全国比赛，获得了不错的成绩，还被别的地市局请去当老师。今年以来，我们又持续开展了近半年的岗位练功活动，职工业务操作水平肯定已经有了大的提高。所以，通过这次比武，就要发现和培养更多的象张晓静一样的技术能手。而张晓静这样的小姑娘，是靠什么成为能手的呢？大家可以看看昨天的**邮政报，有篇感想是长治英雄路支局的一位选手写的。选手练习点钞，一次用的腰条就能装一麻袋，手指头练肿了就用药水擦擦，有的在电脑前座久了，用眼过度，不由自主就流泪。这种精神我们一定要提倡和学习，这样的尖子一定要尊重、爱护和培养。态度决定一切，精神至关重要，积极的态度就会带来成功、成就，消极的态度会带来失败。所以只有立足岗位，一步一步学起，一步一步练起，才能提高自身素质。</w:t>
      </w:r>
    </w:p>
    <w:p>
      <w:pPr>
        <w:ind w:left="0" w:right="0" w:firstLine="560"/>
        <w:spacing w:before="450" w:after="450" w:line="312" w:lineRule="auto"/>
      </w:pPr>
      <w:r>
        <w:rPr>
          <w:rFonts w:ascii="宋体" w:hAnsi="宋体" w:eastAsia="宋体" w:cs="宋体"/>
          <w:color w:val="000"/>
          <w:sz w:val="28"/>
          <w:szCs w:val="28"/>
        </w:rPr>
        <w:t xml:space="preserve">三、对这次岗位练功比武活动提几点希望</w:t>
      </w:r>
    </w:p>
    <w:p>
      <w:pPr>
        <w:ind w:left="0" w:right="0" w:firstLine="560"/>
        <w:spacing w:before="450" w:after="450" w:line="312" w:lineRule="auto"/>
      </w:pPr>
      <w:r>
        <w:rPr>
          <w:rFonts w:ascii="宋体" w:hAnsi="宋体" w:eastAsia="宋体" w:cs="宋体"/>
          <w:color w:val="000"/>
          <w:sz w:val="28"/>
          <w:szCs w:val="28"/>
        </w:rPr>
        <w:t xml:space="preserve">岗位练功比武是今年省局部署的全省三大重点工作之一，从省局的安排和要求看，决不是一项阶段性工作，而是一个长期性工作。所以，搞好这次比武，进而掀起一个学习新高潮十分重要。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选拔。今天，看到有这样一支精神饱满、富有朝气、训练有素、业务精湛的技术队伍，我很高兴，也相信这次比武一定会达到预期的目的。省局不久就要组织技术比武，选拔业务能手，我们这次活动就是要为市局、省局选苗子，拔尖子，而且我们的目标就是“团体争第一，个人夺冠军”。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希望大家能持之以恒，锲而不舍，成为优秀的业务能手，代表**摘金夺银！</w:t>
      </w:r>
    </w:p>
    <w:p>
      <w:pPr>
        <w:ind w:left="0" w:right="0" w:firstLine="560"/>
        <w:spacing w:before="450" w:after="450" w:line="312" w:lineRule="auto"/>
      </w:pPr>
      <w:r>
        <w:rPr>
          <w:rFonts w:ascii="宋体" w:hAnsi="宋体" w:eastAsia="宋体" w:cs="宋体"/>
          <w:color w:val="000"/>
          <w:sz w:val="28"/>
          <w:szCs w:val="28"/>
        </w:rPr>
        <w:t xml:space="preserve">第二， 希望各级领导能将练功比武的好作风、好传统带回去。学技术、学业务、学技能，增强本领、提高素质是一项长期而艰巨的任务。我们必须以这次活动为契机，在每个局、每个专业都掀起学习、锻炼、提高的热潮，将职工的业务技术提高到一个新的水平。坚持把练功比武与推进邮政技术进步结合起来，与工作创新结合起来，与邮政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提供最佳的竞技环境。这次比武内容很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邮政变成人人爱岗敬业、个个争当能手的竞争场；让职工的创造潜力和创新活力变为企业源源不断的发展动力，推动**邮政快速前进，在新一轮改革与发展中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