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西游记读后感感悟的句子 西游记读后感感悟(通用13篇)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西游记读后感感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西游记读后感感悟的句子篇一</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西游记读后感感悟的句子篇二</w:t>
      </w:r>
    </w:p>
    <w:p>
      <w:pPr>
        <w:ind w:left="0" w:right="0" w:firstLine="560"/>
        <w:spacing w:before="450" w:after="450" w:line="312" w:lineRule="auto"/>
      </w:pPr>
      <w:r>
        <w:rPr>
          <w:rFonts w:ascii="宋体" w:hAnsi="宋体" w:eastAsia="宋体" w:cs="宋体"/>
          <w:color w:val="000"/>
          <w:sz w:val="28"/>
          <w:szCs w:val="28"/>
        </w:rPr>
        <w:t xml:space="preserve">《西游记》是我国文学史上的一颗明珠。它是一本神话小说，讲述的`是唐僧、孙悟空、猪八戒和沙僧去西天取经的故事。它传神地塑造了众多有血有肉的个性人物，这是一本极具想象力、拥有丰富内涵的书，它吸引了一代又一代人，从而成为中国人民最喜爱的古典名著之一。</w:t>
      </w:r>
    </w:p>
    <w:p>
      <w:pPr>
        <w:ind w:left="0" w:right="0" w:firstLine="560"/>
        <w:spacing w:before="450" w:after="450" w:line="312" w:lineRule="auto"/>
      </w:pPr>
      <w:r>
        <w:rPr>
          <w:rFonts w:ascii="宋体" w:hAnsi="宋体" w:eastAsia="宋体" w:cs="宋体"/>
          <w:color w:val="000"/>
          <w:sz w:val="28"/>
          <w:szCs w:val="28"/>
        </w:rPr>
        <w:t xml:space="preserve">我最喜爱的就是那篇《悟空三借芭蕉扇》。孙悟空凭借着它那七十二般变化，得到了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西游记读后感感悟的句子篇三</w:t>
      </w:r>
    </w:p>
    <w:p>
      <w:pPr>
        <w:ind w:left="0" w:right="0" w:firstLine="560"/>
        <w:spacing w:before="450" w:after="450" w:line="312" w:lineRule="auto"/>
      </w:pPr>
      <w:r>
        <w:rPr>
          <w:rFonts w:ascii="宋体" w:hAnsi="宋体" w:eastAsia="宋体" w:cs="宋体"/>
          <w:color w:val="000"/>
          <w:sz w:val="28"/>
          <w:szCs w:val="28"/>
        </w:rPr>
        <w:t xml:space="preserve">我最喜欢读的书是《西游记》，它简直让我爱不释手。书中有很多精彩的故事，如大闹天宫、偷吃人参果、三打白骨精等等。书中的人物个性鲜明、栩栩如生，有好逸恶劳的猪八戒、法力无边的如来佛、仁慈善良的唐僧……其中最具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书中“三借芭蕉扇”的故事非常生动有趣，其中最精彩的`一段是：孙悟空变成了一条小虫子，钻进了铁扇公主的肚子里，然后拳打脚踢，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西游记读后感感悟的句子篇四</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《西游记》的作者是明代的吴承恩，主要讲了师徒四人经历了九九八十一难后历经千辛万苦最终取得真经的故事。例如三打白骨精，大战红孩儿，真假美猴王等。</w:t>
      </w:r>
    </w:p>
    <w:p>
      <w:pPr>
        <w:ind w:left="0" w:right="0" w:firstLine="560"/>
        <w:spacing w:before="450" w:after="450" w:line="312" w:lineRule="auto"/>
      </w:pPr>
      <w:r>
        <w:rPr>
          <w:rFonts w:ascii="宋体" w:hAnsi="宋体" w:eastAsia="宋体" w:cs="宋体"/>
          <w:color w:val="000"/>
          <w:sz w:val="28"/>
          <w:szCs w:val="28"/>
        </w:rPr>
        <w:t xml:space="preserve">一路上有很多妖怪为了长生不老而想吃掉唐三藏,白骨精就是其中一个,他利用唐三藏善良的性格，分别变成了老大爷，老大娘，女子来骗取唐三藏的同情心,但幸好有孙悟空的火眼金睛把它识破了,但孙悟空为了救唐僧的，被他冤枉了三回,受了两次紧锢咒，但凡孙悟空三次放弃了一次，唐三藏就会被吃掉。说到这想起了我学会滑板的由来，那天我和朋友正玩着他的滑板，那时我们连在上面站都站不稳，我也想玩儿边告诉爸爸给我买一个，那天下午爸爸帮我买回了滑板。开始我得扶着墙才能站稳，只能划一两米，到后来几天，我站起来划了十米左右，被爸爸看见，我被夸了好，更是每天空出时间练习，到现在滑滑板融会贯通。孙悟空，他是个不怕困难，坚持不懈，正义善良，知错就改的人。</w:t>
      </w:r>
    </w:p>
    <w:p>
      <w:pPr>
        <w:ind w:left="0" w:right="0" w:firstLine="560"/>
        <w:spacing w:before="450" w:after="450" w:line="312" w:lineRule="auto"/>
      </w:pPr>
      <w:r>
        <w:rPr>
          <w:rFonts w:ascii="宋体" w:hAnsi="宋体" w:eastAsia="宋体" w:cs="宋体"/>
          <w:color w:val="000"/>
          <w:sz w:val="28"/>
          <w:szCs w:val="28"/>
        </w:rPr>
        <w:t xml:space="preserve">我庆幸我读了《西游记》这本书，我受益匪浅，在生活中我们要像孙悟空一样坚持不懈，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西游记读后感感悟的句子篇七</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这本书栩栩如生地塑造了一批各具特色的人物形象：爱打不抱不平的孙悟空，贪吃懒惰的猪八戒，救苦救难的观音菩萨，神力无边的如来佛祖。其中我印象最深刻的就是顽皮的“齐天大圣”孙悟空。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开天辟地以来的仙石孕育而成的，从小身型敏捷、心机灵巧。拜须菩提祖师为师在那里学艺，在太白金星的安抚下上天当官。玉皇大帝就按孙悟空的意思分他做“齐天大圣”。孙悟空在天上偷吃了仙桃，大闹天宫，与如来佛祖打赌斗法失利，被压在五行山，五百年悔过自新。后经菩萨点化下，保护唐僧西天取经，一路降妖除魔，不畏艰难，历经九九八十一难，最后取得真经修成正果。被封为斗战胜佛。</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从容他当官，是因为玉皇大帝向往和平，有一颗慈爱的心。玉皇大帝宽容，而孙悟空不但不知恩图报，还大闹天宫，被压在五指山下。对孙悟空的惩罚是应该的。500年后，孙悟空保护唐僧取经时衷心耿耿，再也没有撒野，孙悟空这种知错就改的品质，让我们敬佩。战国时期，赵国的将军廉颇嫉妒上卿蔺相如，屡次在他人面前数落蔺相如，和蔺相如作对。但廉颇负荆请罪，知错就改。与廉颇联手对抗敌国，使赵国变得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任何人都会像孙悟空和廉颇那样犯错，但只要有一颗知错就改的心，知错就改，他仍然是一个好人。读完巜西游记》，我决定要像孙悟空那样做一个知错就改的`人。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西游记读后感感悟的句子篇八</w:t>
      </w:r>
    </w:p>
    <w:p>
      <w:pPr>
        <w:ind w:left="0" w:right="0" w:firstLine="560"/>
        <w:spacing w:before="450" w:after="450" w:line="312" w:lineRule="auto"/>
      </w:pPr>
      <w:r>
        <w:rPr>
          <w:rFonts w:ascii="宋体" w:hAnsi="宋体" w:eastAsia="宋体" w:cs="宋体"/>
          <w:color w:val="000"/>
          <w:sz w:val="28"/>
          <w:szCs w:val="28"/>
        </w:rPr>
        <w:t xml:space="preserve">我第一次读《西游记》是小学一年级，那时看的是漫画版。</w:t>
      </w:r>
    </w:p>
    <w:p>
      <w:pPr>
        <w:ind w:left="0" w:right="0" w:firstLine="560"/>
        <w:spacing w:before="450" w:after="450" w:line="312" w:lineRule="auto"/>
      </w:pPr>
      <w:r>
        <w:rPr>
          <w:rFonts w:ascii="宋体" w:hAnsi="宋体" w:eastAsia="宋体" w:cs="宋体"/>
          <w:color w:val="000"/>
          <w:sz w:val="28"/>
          <w:szCs w:val="28"/>
        </w:rPr>
        <w:t xml:space="preserve">唐僧在一路上遇见了不少人善意或恶意地极力挽留他，甚至给他金山银山，乃至整个国家，可是他都拒绝了，我想这是因为他始终坚持着要取得真经的信念吧。</w:t>
      </w:r>
    </w:p>
    <w:p>
      <w:pPr>
        <w:ind w:left="0" w:right="0" w:firstLine="560"/>
        <w:spacing w:before="450" w:after="450" w:line="312" w:lineRule="auto"/>
      </w:pPr>
      <w:r>
        <w:rPr>
          <w:rFonts w:ascii="宋体" w:hAnsi="宋体" w:eastAsia="宋体" w:cs="宋体"/>
          <w:color w:val="000"/>
          <w:sz w:val="28"/>
          <w:szCs w:val="28"/>
        </w:rPr>
        <w:t xml:space="preserve">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沙和尚是三个徒弟中最老实的一个，他始终对师傅忠心耿耿，对两位师兄也是毕恭毕敬。可是打起妖怪来却是毫不手软，虽然没有悟空那么厉害，但是在关键时刻还是能保护师傅的。</w:t>
      </w:r>
    </w:p>
    <w:p>
      <w:pPr>
        <w:ind w:left="0" w:right="0" w:firstLine="560"/>
        <w:spacing w:before="450" w:after="450" w:line="312" w:lineRule="auto"/>
      </w:pPr>
      <w:r>
        <w:rPr>
          <w:rFonts w:ascii="宋体" w:hAnsi="宋体" w:eastAsia="宋体" w:cs="宋体"/>
          <w:color w:val="000"/>
          <w:sz w:val="28"/>
          <w:szCs w:val="28"/>
        </w:rPr>
        <w:t xml:space="preserve">最后说说我最喜欢的是孙悟空，他善良、调皮、机灵、法力无边、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《西游记》被许多人认为是一部有趣的小说，也有伟人对它的许多评价，但在这轻松、幽默的文字下，也透着对社会的种种批判。下面小编给大家带来202_年西游记读后感悟，希望能帮助到大家!</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西游记读后感感悟的句子篇十一</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《西游记》是我国的四大名着之一。在寒假期间，我阅读了吴承恩先生写的《西游记》一书，再一次温习了电视剧中曾经看过的一些故事，借助作者精彩的描写，给了我许多不同的感受。</w:t>
      </w:r>
    </w:p>
    <w:p>
      <w:pPr>
        <w:ind w:left="0" w:right="0" w:firstLine="560"/>
        <w:spacing w:before="450" w:after="450" w:line="312" w:lineRule="auto"/>
      </w:pPr>
      <w:r>
        <w:rPr>
          <w:rFonts w:ascii="宋体" w:hAnsi="宋体" w:eastAsia="宋体" w:cs="宋体"/>
          <w:color w:val="000"/>
          <w:sz w:val="28"/>
          <w:szCs w:val="28"/>
        </w:rPr>
        <w:t xml:space="preserve">这本书中孙悟空保唐僧西天取经的故事，是我们耳熟能详的，他们历经九九八十一难，最终取得真经。其中我印象最深的是“三打白骨精”这个故事，在这章中更清晰地体现出孙悟空的智慧、果敢、忠诚。孙悟空火眼金睛识妖怪，让我们看到一个果敢聪明的大圣;可是由于唐僧的善良和糊涂，所以遭到师父的误会，但他没有放弃;即使师傅再三嫌弃，他依然靠着自己的忠诚，智慧，不仅为自己洗清“冤情”，还战胜了妖怪，保住唐僧师徒的性命。</w:t>
      </w:r>
    </w:p>
    <w:p>
      <w:pPr>
        <w:ind w:left="0" w:right="0" w:firstLine="560"/>
        <w:spacing w:before="450" w:after="450" w:line="312" w:lineRule="auto"/>
      </w:pPr>
      <w:r>
        <w:rPr>
          <w:rFonts w:ascii="宋体" w:hAnsi="宋体" w:eastAsia="宋体" w:cs="宋体"/>
          <w:color w:val="000"/>
          <w:sz w:val="28"/>
          <w:szCs w:val="28"/>
        </w:rPr>
        <w:t xml:space="preserve">在阅读过程中，我被师徒四人的毅力所感动。做什么事，没有坚定的信念和坚忍不拔的意志，是不可能做成的。在西天取经的路上，师徒四人经历了九九八十一难，翻山越岭，历经风雨智斗妖魔鬼怪，多次陷入妖怪的包围。但是他们始终没有放弃，尤其是师父唐僧，一心向佛时刻教导他的徒弟们。只有这种坚定的毅力，才能到达目的地。就像我们生活和学习，凡事不能半途而废，遇到什么困难都应该想办法克服，这样才能实现目标。</w:t>
      </w:r>
    </w:p>
    <w:p>
      <w:pPr>
        <w:ind w:left="0" w:right="0" w:firstLine="560"/>
        <w:spacing w:before="450" w:after="450" w:line="312" w:lineRule="auto"/>
      </w:pPr>
      <w:r>
        <w:rPr>
          <w:rFonts w:ascii="宋体" w:hAnsi="宋体" w:eastAsia="宋体" w:cs="宋体"/>
          <w:color w:val="000"/>
          <w:sz w:val="28"/>
          <w:szCs w:val="28"/>
        </w:rPr>
        <w:t xml:space="preserve">在书中，我感受到智慧、勇敢的力量。在与妖魔鬼怪斗争的过程中，师徒四人非常勇敢，并且用智慧与妖魔鬼怪斗争。尤其是孙悟空在跟妖怪斗争中，想尽一切办法，不管是找神仙帮忙，还是用七十二变，最终用智慧战胜妖魔鬼怪。与妖魔鬼怪斗争中，他们表现的非常勇敢，毫不退让。他们还常常为途中的人们解决困难，毫不畏惧。</w:t>
      </w:r>
    </w:p>
    <w:p>
      <w:pPr>
        <w:ind w:left="0" w:right="0" w:firstLine="560"/>
        <w:spacing w:before="450" w:after="450" w:line="312" w:lineRule="auto"/>
      </w:pPr>
      <w:r>
        <w:rPr>
          <w:rFonts w:ascii="宋体" w:hAnsi="宋体" w:eastAsia="宋体" w:cs="宋体"/>
          <w:color w:val="000"/>
          <w:sz w:val="28"/>
          <w:szCs w:val="28"/>
        </w:rPr>
        <w:t xml:space="preserve">在书中，我还体会到团结的力量。师徒四人虽然各有所长，但最终能取得真经，还多亏了大家能够团结一心。就像我们生活中，很多时候需要我们团队合作，一个人完不成的任务，团队却可以顺利的完成。</w:t>
      </w:r>
    </w:p>
    <w:p>
      <w:pPr>
        <w:ind w:left="0" w:right="0" w:firstLine="560"/>
        <w:spacing w:before="450" w:after="450" w:line="312" w:lineRule="auto"/>
      </w:pPr>
      <w:r>
        <w:rPr>
          <w:rFonts w:ascii="宋体" w:hAnsi="宋体" w:eastAsia="宋体" w:cs="宋体"/>
          <w:color w:val="000"/>
          <w:sz w:val="28"/>
          <w:szCs w:val="28"/>
        </w:rPr>
        <w:t xml:space="preserve">通过阅读这本着作，不仅让我感叹古人的智慧，把一部取经史描画的生动如画。还让我受益匪浅，体会到很多，勇敢、智慧、坚定、团结。我想，这就是我们在一生中必不可少的可贵精神!与经典相伴，会让我们有更多收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西游记读后感感悟的句子篇十三</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2025-05-04T08:16:35+08:00</dcterms:created>
  <dcterms:modified xsi:type="dcterms:W3CDTF">2025-05-04T08:16:35+08:00</dcterms:modified>
</cp:coreProperties>
</file>

<file path=docProps/custom.xml><?xml version="1.0" encoding="utf-8"?>
<Properties xmlns="http://schemas.openxmlformats.org/officeDocument/2006/custom-properties" xmlns:vt="http://schemas.openxmlformats.org/officeDocument/2006/docPropsVTypes"/>
</file>