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研究网络环境对企业财务会计的影响</w:t>
      </w:r>
      <w:bookmarkEnd w:id="1"/>
    </w:p>
    <w:p>
      <w:pPr>
        <w:jc w:val="center"/>
        <w:spacing w:before="0" w:after="450"/>
      </w:pPr>
      <w:r>
        <w:rPr>
          <w:rFonts w:ascii="Arial" w:hAnsi="Arial" w:eastAsia="Arial" w:cs="Arial"/>
          <w:color w:val="999999"/>
          <w:sz w:val="20"/>
          <w:szCs w:val="20"/>
        </w:rPr>
        <w:t xml:space="preserve">来源：网络  作者：风华正茂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时间过得很快，又到了一年一度的毕业季，同学们的毕业论文写了吗?祝大家毕业快乐，找到一个好工作。以下是由范文大全为大家整理的研究网络环境对企业财务会计的影响，希望对你有帮助，如果你喜欢，请继续关注范文大全。网络环境下企业财务会计有着浓郁的新时...</w:t>
      </w:r>
    </w:p>
    <w:p>
      <w:pPr>
        <w:ind w:left="0" w:right="0" w:firstLine="560"/>
        <w:spacing w:before="450" w:after="450" w:line="312" w:lineRule="auto"/>
      </w:pPr>
      <w:r>
        <w:rPr>
          <w:rFonts w:ascii="宋体" w:hAnsi="宋体" w:eastAsia="宋体" w:cs="宋体"/>
          <w:color w:val="000"/>
          <w:sz w:val="28"/>
          <w:szCs w:val="28"/>
        </w:rPr>
        <w:t xml:space="preserve">时间过得很快，又到了一年一度的毕业季，同学们的毕业论文写了吗?祝大家毕业快乐，找到一个好工作。以下是由范文大全为大家整理的研究网络环境对企业财务会计的影响，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网络环境下企业财务会计有着浓郁的新时代特征，相比与传统工业时代会计面临的环境发生巨大变化。网络会计继承传统会计的观念，并在此观念和网络环境的影响下继续发展。网络会计将改变财务信息的获取与利用方式，在生活节奏加快的今天，它不仅是会计发展的需要，而且是经济和科技对会计工作提出的要求，将给传统的记账方式带来冲击。</w:t>
      </w:r>
    </w:p>
    <w:p>
      <w:pPr>
        <w:ind w:left="0" w:right="0" w:firstLine="560"/>
        <w:spacing w:before="450" w:after="450" w:line="312" w:lineRule="auto"/>
      </w:pPr>
      <w:r>
        <w:rPr>
          <w:rFonts w:ascii="宋体" w:hAnsi="宋体" w:eastAsia="宋体" w:cs="宋体"/>
          <w:color w:val="000"/>
          <w:sz w:val="28"/>
          <w:szCs w:val="28"/>
        </w:rPr>
        <w:t xml:space="preserve">1 网络环境对传统会计的影响分析</w:t>
      </w:r>
    </w:p>
    <w:p>
      <w:pPr>
        <w:ind w:left="0" w:right="0" w:firstLine="560"/>
        <w:spacing w:before="450" w:after="450" w:line="312" w:lineRule="auto"/>
      </w:pPr>
      <w:r>
        <w:rPr>
          <w:rFonts w:ascii="宋体" w:hAnsi="宋体" w:eastAsia="宋体" w:cs="宋体"/>
          <w:color w:val="000"/>
          <w:sz w:val="28"/>
          <w:szCs w:val="28"/>
        </w:rPr>
        <w:t xml:space="preserve">1.1 网络信息对传统会计环境的影响分析</w:t>
      </w:r>
    </w:p>
    <w:p>
      <w:pPr>
        <w:ind w:left="0" w:right="0" w:firstLine="560"/>
        <w:spacing w:before="450" w:after="450" w:line="312" w:lineRule="auto"/>
      </w:pPr>
      <w:r>
        <w:rPr>
          <w:rFonts w:ascii="宋体" w:hAnsi="宋体" w:eastAsia="宋体" w:cs="宋体"/>
          <w:color w:val="000"/>
          <w:sz w:val="28"/>
          <w:szCs w:val="28"/>
        </w:rPr>
        <w:t xml:space="preserve">企业的会计环境会受到来自政治、经济、文化等诸多客观环境的影响。我们要从以下两个方面来分析：</w:t>
      </w:r>
    </w:p>
    <w:p>
      <w:pPr>
        <w:ind w:left="0" w:right="0" w:firstLine="560"/>
        <w:spacing w:before="450" w:after="450" w:line="312" w:lineRule="auto"/>
      </w:pPr>
      <w:r>
        <w:rPr>
          <w:rFonts w:ascii="宋体" w:hAnsi="宋体" w:eastAsia="宋体" w:cs="宋体"/>
          <w:color w:val="000"/>
          <w:sz w:val="28"/>
          <w:szCs w:val="28"/>
        </w:rPr>
        <w:t xml:space="preserve">①内部组织结构由纵向管理模式转化为横向管理模式，这一改变能快速提高信息的传递质量，因为在纵向管理模式中存在复杂的、不同层面的管理模式，导致信息延误状况出现。通过管理模式改变提高组织结构的创新性，信息传播的流畅性等特点;</w:t>
      </w:r>
    </w:p>
    <w:p>
      <w:pPr>
        <w:ind w:left="0" w:right="0" w:firstLine="560"/>
        <w:spacing w:before="450" w:after="450" w:line="312" w:lineRule="auto"/>
      </w:pPr>
      <w:r>
        <w:rPr>
          <w:rFonts w:ascii="宋体" w:hAnsi="宋体" w:eastAsia="宋体" w:cs="宋体"/>
          <w:color w:val="000"/>
          <w:sz w:val="28"/>
          <w:szCs w:val="28"/>
        </w:rPr>
        <w:t xml:space="preserve">②生产模式的改变，在以往的产品生产中企业都是按照统一规模，以产品为核心进行标准化、常规化生产。而随着计算机技术的应用和网络时代的到来，生产模式由单一产品大批量生产向特色化服务的层面迈进，通过信息化网络平台了解顾客的需求，为顾客提供相应的特色化生产和售后服务，从产品的设计、调试到生产全过程都由顾客参与完成。</w:t>
      </w:r>
    </w:p>
    <w:p>
      <w:pPr>
        <w:ind w:left="0" w:right="0" w:firstLine="560"/>
        <w:spacing w:before="450" w:after="450" w:line="312" w:lineRule="auto"/>
      </w:pPr>
      <w:r>
        <w:rPr>
          <w:rFonts w:ascii="宋体" w:hAnsi="宋体" w:eastAsia="宋体" w:cs="宋体"/>
          <w:color w:val="000"/>
          <w:sz w:val="28"/>
          <w:szCs w:val="28"/>
        </w:rPr>
        <w:t xml:space="preserve">1.2 网络环境对传统财务会计理论的影响分析</w:t>
      </w:r>
    </w:p>
    <w:p>
      <w:pPr>
        <w:ind w:left="0" w:right="0" w:firstLine="560"/>
        <w:spacing w:before="450" w:after="450" w:line="312" w:lineRule="auto"/>
      </w:pPr>
      <w:r>
        <w:rPr>
          <w:rFonts w:ascii="宋体" w:hAnsi="宋体" w:eastAsia="宋体" w:cs="宋体"/>
          <w:color w:val="000"/>
          <w:sz w:val="28"/>
          <w:szCs w:val="28"/>
        </w:rPr>
        <w:t xml:space="preserve">网络环境影响着传统会计的各个方面，其中就包括会计四大假设，持续经营假设、会计主体假设、会计分期假设以及货币计量假设受其影响最大。然而，随着网络技术不断提高，网络环境对企业财务会计起到了潜移默化的作用，这将是对传统会计一次重大的考验。以持续经营为例，在网络环境下，我们能够预见的会计主体是否能够持续的发展，带有太多不确定性，企业经营风险也随之增加。网上企业、虚拟企业等众多没有固定组织模式、没有确定产品实物的网络虚拟公司的存在同样带有太多不确定性，严重影响了传统会计理论。在企业信息多元化的今天，互联网把企业带到了一个灵活多变的空间范围，知识、信息、资本、人力、技术等作为核心资产组成部分也变得异常的重要。</w:t>
      </w:r>
    </w:p>
    <w:p>
      <w:pPr>
        <w:ind w:left="0" w:right="0" w:firstLine="560"/>
        <w:spacing w:before="450" w:after="450" w:line="312" w:lineRule="auto"/>
      </w:pPr>
      <w:r>
        <w:rPr>
          <w:rFonts w:ascii="宋体" w:hAnsi="宋体" w:eastAsia="宋体" w:cs="宋体"/>
          <w:color w:val="000"/>
          <w:sz w:val="28"/>
          <w:szCs w:val="28"/>
        </w:rPr>
        <w:t xml:space="preserve">1.3 网络环境对传统财务会计实务的影响分析</w:t>
      </w:r>
    </w:p>
    <w:p>
      <w:pPr>
        <w:ind w:left="0" w:right="0" w:firstLine="560"/>
        <w:spacing w:before="450" w:after="450" w:line="312" w:lineRule="auto"/>
      </w:pPr>
      <w:r>
        <w:rPr>
          <w:rFonts w:ascii="宋体" w:hAnsi="宋体" w:eastAsia="宋体" w:cs="宋体"/>
          <w:color w:val="000"/>
          <w:sz w:val="28"/>
          <w:szCs w:val="28"/>
        </w:rPr>
        <w:t xml:space="preserve">会计实务与会计理论有着极为相似的地方，他们一样依赖于存在和发展的多种客观社会环境，包括社会环境、法律环境、教育环境、文化环境等等。通过互联网传播，会计信息的提供方法变得更加便捷，会计信息更加面向社会，信息的使用者和传播者获得信息的途径更加方便。同时我们也看到动态的经济环境迫使企业要适时调整发展战略，然而在强大的网络空间里传统历史成本计价方法不具优势，不仅如此，比如历史成本、权责发生制等一些传统财务会计实务一样受到不同程度的冲击。基于此，我们应结合网络会计模式运用多种计量手段来开展会计工作。</w:t>
      </w:r>
    </w:p>
    <w:p>
      <w:pPr>
        <w:ind w:left="0" w:right="0" w:firstLine="560"/>
        <w:spacing w:before="450" w:after="450" w:line="312" w:lineRule="auto"/>
      </w:pPr>
      <w:r>
        <w:rPr>
          <w:rFonts w:ascii="宋体" w:hAnsi="宋体" w:eastAsia="宋体" w:cs="宋体"/>
          <w:color w:val="000"/>
          <w:sz w:val="28"/>
          <w:szCs w:val="28"/>
        </w:rPr>
        <w:t xml:space="preserve">2 网络环境下企业财务会计存在的问题</w:t>
      </w:r>
    </w:p>
    <w:p>
      <w:pPr>
        <w:ind w:left="0" w:right="0" w:firstLine="560"/>
        <w:spacing w:before="450" w:after="450" w:line="312" w:lineRule="auto"/>
      </w:pPr>
      <w:r>
        <w:rPr>
          <w:rFonts w:ascii="宋体" w:hAnsi="宋体" w:eastAsia="宋体" w:cs="宋体"/>
          <w:color w:val="000"/>
          <w:sz w:val="28"/>
          <w:szCs w:val="28"/>
        </w:rPr>
        <w:t xml:space="preserve">2.1 网络系统的安全性</w:t>
      </w:r>
    </w:p>
    <w:p>
      <w:pPr>
        <w:ind w:left="0" w:right="0" w:firstLine="560"/>
        <w:spacing w:before="450" w:after="450" w:line="312" w:lineRule="auto"/>
      </w:pPr>
      <w:r>
        <w:rPr>
          <w:rFonts w:ascii="宋体" w:hAnsi="宋体" w:eastAsia="宋体" w:cs="宋体"/>
          <w:color w:val="000"/>
          <w:sz w:val="28"/>
          <w:szCs w:val="28"/>
        </w:rPr>
        <w:t xml:space="preserve">网络带给我们方便、快捷的同时，也存在着极大的风险。由于互联网、内联网系统具有分布式、开放性等特点，企业通常会直接通过互联网与银行、审计、税务等部门直接进行信息交流，还可以通过内联网与员工或者客户之间进行信息传递与共享。但是，财务会计管理过程中经常会产生网络病毒，据IT界业内人士介绍，近年来有些“间谍软件”能够在用户不知情的情况下偷偷进行安装，在计算机上存放的财务会计报表等信息很可能会被窃取，从而使企业财物被侵吞或商业机密被出卖。造成的后果不可想象。</w:t>
      </w:r>
    </w:p>
    <w:p>
      <w:pPr>
        <w:ind w:left="0" w:right="0" w:firstLine="560"/>
        <w:spacing w:before="450" w:after="450" w:line="312" w:lineRule="auto"/>
      </w:pPr>
      <w:r>
        <w:rPr>
          <w:rFonts w:ascii="宋体" w:hAnsi="宋体" w:eastAsia="宋体" w:cs="宋体"/>
          <w:color w:val="000"/>
          <w:sz w:val="28"/>
          <w:szCs w:val="28"/>
        </w:rPr>
        <w:t xml:space="preserve">2.2 会计信息的可靠性</w:t>
      </w:r>
    </w:p>
    <w:p>
      <w:pPr>
        <w:ind w:left="0" w:right="0" w:firstLine="560"/>
        <w:spacing w:before="450" w:after="450" w:line="312" w:lineRule="auto"/>
      </w:pPr>
      <w:r>
        <w:rPr>
          <w:rFonts w:ascii="宋体" w:hAnsi="宋体" w:eastAsia="宋体" w:cs="宋体"/>
          <w:color w:val="000"/>
          <w:sz w:val="28"/>
          <w:szCs w:val="28"/>
        </w:rPr>
        <w:t xml:space="preserve">在网络环境下，会计信息传播速度是在传统会计中无法遇到的，对于信息的真实性与可靠性也提出了挑战。因此，我们应该加强对企业内部控制，不仅要提前预防，还要在会计活动过程中进行控制。虽然信息传递的无纸化可以有效避免一些人为因素造成会计失真，但仍然不能排除在不留痕迹的情况下，电子记账凭证、电子账簿被恶意篡改或者截取的可能。病毒的入侵，也会对会计信息的真实性和有效性造成影响。</w:t>
      </w:r>
    </w:p>
    <w:p>
      <w:pPr>
        <w:ind w:left="0" w:right="0" w:firstLine="560"/>
        <w:spacing w:before="450" w:after="450" w:line="312" w:lineRule="auto"/>
      </w:pPr>
      <w:r>
        <w:rPr>
          <w:rFonts w:ascii="宋体" w:hAnsi="宋体" w:eastAsia="宋体" w:cs="宋体"/>
          <w:color w:val="000"/>
          <w:sz w:val="28"/>
          <w:szCs w:val="28"/>
        </w:rPr>
        <w:t xml:space="preserve">2.3 计算机硬件的安全性</w:t>
      </w:r>
    </w:p>
    <w:p>
      <w:pPr>
        <w:ind w:left="0" w:right="0" w:firstLine="560"/>
        <w:spacing w:before="450" w:after="450" w:line="312" w:lineRule="auto"/>
      </w:pPr>
      <w:r>
        <w:rPr>
          <w:rFonts w:ascii="宋体" w:hAnsi="宋体" w:eastAsia="宋体" w:cs="宋体"/>
          <w:color w:val="000"/>
          <w:sz w:val="28"/>
          <w:szCs w:val="28"/>
        </w:rPr>
        <w:t xml:space="preserve">网络环境的形成主要是通过计算机完成，所以计算机硬件设施的安全性也非常重要。威胁到计算机硬件安全性问题主要有两种：一是管理因素，这种因素主要是人为造成，通常盗取者通过U盘、移动硬盘或光盘等磁介质载体，盗取计算机中重要数据，造成信息丢失或泄露等;二是自然因素，如火灾、水灾、灰尘、老鼠、地震等都会对计算机硬件造成损坏，从而使得系统中的数据损坏或流失。</w:t>
      </w:r>
    </w:p>
    <w:p>
      <w:pPr>
        <w:ind w:left="0" w:right="0" w:firstLine="560"/>
        <w:spacing w:before="450" w:after="450" w:line="312" w:lineRule="auto"/>
      </w:pPr>
      <w:r>
        <w:rPr>
          <w:rFonts w:ascii="宋体" w:hAnsi="宋体" w:eastAsia="宋体" w:cs="宋体"/>
          <w:color w:val="000"/>
          <w:sz w:val="28"/>
          <w:szCs w:val="28"/>
        </w:rPr>
        <w:t xml:space="preserve">3 网络环境下企业财务会计的发展对策研究</w:t>
      </w:r>
    </w:p>
    <w:p>
      <w:pPr>
        <w:ind w:left="0" w:right="0" w:firstLine="560"/>
        <w:spacing w:before="450" w:after="450" w:line="312" w:lineRule="auto"/>
      </w:pPr>
      <w:r>
        <w:rPr>
          <w:rFonts w:ascii="宋体" w:hAnsi="宋体" w:eastAsia="宋体" w:cs="宋体"/>
          <w:color w:val="000"/>
          <w:sz w:val="28"/>
          <w:szCs w:val="28"/>
        </w:rPr>
        <w:t xml:space="preserve">3.1 完善企业财务会计理论</w:t>
      </w:r>
    </w:p>
    <w:p>
      <w:pPr>
        <w:ind w:left="0" w:right="0" w:firstLine="560"/>
        <w:spacing w:before="450" w:after="450" w:line="312" w:lineRule="auto"/>
      </w:pPr>
      <w:r>
        <w:rPr>
          <w:rFonts w:ascii="宋体" w:hAnsi="宋体" w:eastAsia="宋体" w:cs="宋体"/>
          <w:color w:val="000"/>
          <w:sz w:val="28"/>
          <w:szCs w:val="28"/>
        </w:rPr>
        <w:t xml:space="preserve">传统会计在不断被网络环境和计算机技术的冲击下，科学、完善的企业财务会计理论可以更好地指导我国的财务会计工作，不仅可以带来更多的发展契机，还为企业的发展奠定坚实的基础。在实践中，我们通过对国外先进财务会计理论观点的研究和借鉴，不断完善我国财务会计理论，建立符合我国特点的财务会计理论。最重要的是基于我国国情建立接轨国际惯例的财务会计管理体系。形成科学、完整的企业财务会计理论，为以后的财务会计工作中出现的新问题、新情况提供有效的指导。</w:t>
      </w:r>
    </w:p>
    <w:p>
      <w:pPr>
        <w:ind w:left="0" w:right="0" w:firstLine="560"/>
        <w:spacing w:before="450" w:after="450" w:line="312" w:lineRule="auto"/>
      </w:pPr>
      <w:r>
        <w:rPr>
          <w:rFonts w:ascii="宋体" w:hAnsi="宋体" w:eastAsia="宋体" w:cs="宋体"/>
          <w:color w:val="000"/>
          <w:sz w:val="28"/>
          <w:szCs w:val="28"/>
        </w:rPr>
        <w:t xml:space="preserve">3.2 提高网络技术水平</w:t>
      </w:r>
    </w:p>
    <w:p>
      <w:pPr>
        <w:ind w:left="0" w:right="0" w:firstLine="560"/>
        <w:spacing w:before="450" w:after="450" w:line="312" w:lineRule="auto"/>
      </w:pPr>
      <w:r>
        <w:rPr>
          <w:rFonts w:ascii="宋体" w:hAnsi="宋体" w:eastAsia="宋体" w:cs="宋体"/>
          <w:color w:val="000"/>
          <w:sz w:val="28"/>
          <w:szCs w:val="28"/>
        </w:rPr>
        <w:t xml:space="preserve">在网络环境下，信息的传播给我们带来方便、快捷的同时，如何准确无误的高速传递也是需要讨论的话题。由此可见，提高网络技术水平变得尤为重要，主要从两个方面进行：一是加强硬件建设，主要是加强对数据传输管理，数据的输入、处理、输出的环节对网络环境下企业财务会计处理是十分重要的，加强内部控制，处理好每一个环节，对工作建立责任制，以防止给企业带来损失;二是重视软件技术，企业应根据自身情况与软件开发商进行沟通，开发出符合本企业实际财务工作需求的管理型财务会计软件。并对软件进行定期升级和检查，防止出现任何软件上的漏洞，为企业长期发展奠定坚实的基础。</w:t>
      </w:r>
    </w:p>
    <w:p>
      <w:pPr>
        <w:ind w:left="0" w:right="0" w:firstLine="560"/>
        <w:spacing w:before="450" w:after="450" w:line="312" w:lineRule="auto"/>
      </w:pPr>
      <w:r>
        <w:rPr>
          <w:rFonts w:ascii="宋体" w:hAnsi="宋体" w:eastAsia="宋体" w:cs="宋体"/>
          <w:color w:val="000"/>
          <w:sz w:val="28"/>
          <w:szCs w:val="28"/>
        </w:rPr>
        <w:t xml:space="preserve">3.3 加强会计人才的培养</w:t>
      </w:r>
    </w:p>
    <w:p>
      <w:pPr>
        <w:ind w:left="0" w:right="0" w:firstLine="560"/>
        <w:spacing w:before="450" w:after="450" w:line="312" w:lineRule="auto"/>
      </w:pPr>
      <w:r>
        <w:rPr>
          <w:rFonts w:ascii="宋体" w:hAnsi="宋体" w:eastAsia="宋体" w:cs="宋体"/>
          <w:color w:val="000"/>
          <w:sz w:val="28"/>
          <w:szCs w:val="28"/>
        </w:rPr>
        <w:t xml:space="preserve">在网络经济快速发展的今天，会计人员培养变得尤为重要。加强会计人才培养应通过结合多种教育手段和教育方式，专业知识和职业道德是每一位财务会计人员不可缺少的。一方面，在专业知识上要与时俱进，学习最新会计理论知识，并结合实际工作中遇到的问题，提高实际操作技巧，另一方面，在职业道德培养上，企业要从自身做起建立良好的业文化，给员工一个健康向上的工作氛围，通过进修培训等方式从思想深处感召员工为企业发展做出贡献，从而获得企业利益最大化。</w:t>
      </w:r>
    </w:p>
    <w:p>
      <w:pPr>
        <w:ind w:left="0" w:right="0" w:firstLine="560"/>
        <w:spacing w:before="450" w:after="450" w:line="312" w:lineRule="auto"/>
      </w:pPr>
      <w:r>
        <w:rPr>
          <w:rFonts w:ascii="宋体" w:hAnsi="宋体" w:eastAsia="宋体" w:cs="宋体"/>
          <w:color w:val="000"/>
          <w:sz w:val="28"/>
          <w:szCs w:val="28"/>
        </w:rPr>
        <w:t xml:space="preserve">4 结 语</w:t>
      </w:r>
    </w:p>
    <w:p>
      <w:pPr>
        <w:ind w:left="0" w:right="0" w:firstLine="560"/>
        <w:spacing w:before="450" w:after="450" w:line="312" w:lineRule="auto"/>
      </w:pPr>
      <w:r>
        <w:rPr>
          <w:rFonts w:ascii="宋体" w:hAnsi="宋体" w:eastAsia="宋体" w:cs="宋体"/>
          <w:color w:val="000"/>
          <w:sz w:val="28"/>
          <w:szCs w:val="28"/>
        </w:rPr>
        <w:t xml:space="preserve">伴随着全球经济一体化进程的加快，特别是在互联网技术推动下，企业财务会计必然离不开网络环境的影响。挑战总是与机遇并存，随着电子计算机技术和网络技术的高度发展，企业财务会计将达到一个新的高度。网络环境带给企业财务会计的影响研究将是企业发展中一个永久的课题。如何正视这些挑战，并且将他们归于己用，才是企业发展的核心力量。</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以上是由范文大全为大家整理的研究网络环境对企业财务会计的影响，希望对你有帮助，如果你喜欢，请继续关注范文大全。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2025-08-13T16:30:44+08:00</dcterms:created>
  <dcterms:modified xsi:type="dcterms:W3CDTF">2025-08-13T16:30:44+08:00</dcterms:modified>
</cp:coreProperties>
</file>

<file path=docProps/custom.xml><?xml version="1.0" encoding="utf-8"?>
<Properties xmlns="http://schemas.openxmlformats.org/officeDocument/2006/custom-properties" xmlns:vt="http://schemas.openxmlformats.org/officeDocument/2006/docPropsVTypes"/>
</file>